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1DCD2239" w14:textId="77777777" w:rsidR="002B3FFB" w:rsidRDefault="002B3FFB" w:rsidP="002B3FFB">
      <w:pPr>
        <w:pStyle w:val="2"/>
        <w:spacing w:before="64"/>
        <w:ind w:right="658"/>
        <w:jc w:val="center"/>
        <w:rPr>
          <w:lang w:val="en-US"/>
        </w:rPr>
      </w:pPr>
      <w:r w:rsidRPr="00687945">
        <w:rPr>
          <w:lang w:val="en-US"/>
        </w:rPr>
        <w:t>for educational program “6B03104 International relations</w:t>
      </w:r>
    </w:p>
    <w:p w14:paraId="61A6B22E" w14:textId="3F0A2A9F" w:rsidR="002B3FFB" w:rsidRDefault="002B3FFB" w:rsidP="002B3FFB">
      <w:pPr>
        <w:pStyle w:val="2"/>
        <w:spacing w:before="64"/>
        <w:ind w:right="658"/>
        <w:jc w:val="center"/>
        <w:rPr>
          <w:lang w:val="en-US"/>
        </w:rPr>
      </w:pPr>
      <w:r w:rsidRPr="00687945">
        <w:rPr>
          <w:lang w:val="en-US"/>
        </w:rPr>
        <w:t>202</w:t>
      </w:r>
      <w:r w:rsidR="004916DB">
        <w:rPr>
          <w:lang w:val="en-US"/>
        </w:rPr>
        <w:t>5</w:t>
      </w:r>
      <w:r w:rsidRPr="00687945">
        <w:rPr>
          <w:lang w:val="en-US"/>
        </w:rPr>
        <w:t>-202</w:t>
      </w:r>
      <w:r w:rsidR="004916DB">
        <w:rPr>
          <w:lang w:val="en-US"/>
        </w:rPr>
        <w:t>6</w:t>
      </w:r>
      <w:r w:rsidRPr="00687945">
        <w:rPr>
          <w:spacing w:val="1"/>
          <w:lang w:val="en-US"/>
        </w:rPr>
        <w:t xml:space="preserve"> </w:t>
      </w:r>
      <w:r w:rsidRPr="00687945">
        <w:rPr>
          <w:lang w:val="en-US"/>
        </w:rPr>
        <w:t>academic</w:t>
      </w:r>
      <w:r w:rsidRPr="00687945">
        <w:rPr>
          <w:spacing w:val="1"/>
          <w:lang w:val="en-US"/>
        </w:rPr>
        <w:t xml:space="preserve"> </w:t>
      </w:r>
      <w:r w:rsidRPr="00687945">
        <w:rPr>
          <w:lang w:val="en-US"/>
        </w:rPr>
        <w:t>year</w:t>
      </w:r>
      <w:r w:rsidRPr="00687945">
        <w:rPr>
          <w:spacing w:val="-4"/>
          <w:lang w:val="en-US"/>
        </w:rPr>
        <w:t xml:space="preserve"> </w:t>
      </w:r>
      <w:r w:rsidRPr="00687945">
        <w:rPr>
          <w:lang w:val="en-US"/>
        </w:rPr>
        <w:t>fall</w:t>
      </w:r>
      <w:r w:rsidRPr="00687945">
        <w:rPr>
          <w:spacing w:val="-2"/>
          <w:lang w:val="en-US"/>
        </w:rPr>
        <w:t xml:space="preserve"> </w:t>
      </w:r>
      <w:r w:rsidRPr="00687945">
        <w:rPr>
          <w:lang w:val="en-US"/>
        </w:rPr>
        <w:t>semester</w:t>
      </w:r>
    </w:p>
    <w:p w14:paraId="12D51769" w14:textId="77777777" w:rsidR="00A80FEB" w:rsidRPr="00A80FEB" w:rsidRDefault="00A80FEB" w:rsidP="00A80FEB">
      <w:pPr>
        <w:rPr>
          <w:lang w:val="en-US"/>
        </w:rPr>
      </w:pPr>
    </w:p>
    <w:p w14:paraId="13ABD26A" w14:textId="77777777" w:rsidR="00A80FEB" w:rsidRDefault="00A80FEB" w:rsidP="00A80FEB"/>
    <w:p w14:paraId="2FC69423" w14:textId="77777777" w:rsidR="00A80FEB" w:rsidRPr="00A80FEB" w:rsidRDefault="00A80FEB" w:rsidP="00A80FEB"/>
    <w:p w14:paraId="70CCEC7A" w14:textId="77777777" w:rsidR="00A80FEB" w:rsidRPr="00A80FEB" w:rsidRDefault="00A80FEB" w:rsidP="00A80FEB">
      <w:pPr>
        <w:rPr>
          <w:lang w:val="en-US"/>
        </w:rPr>
      </w:pP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r w:rsidRPr="009C0A94">
              <w:rPr>
                <w:b/>
                <w:sz w:val="20"/>
                <w:szCs w:val="20"/>
              </w:rPr>
              <w:t xml:space="preserve">of </w:t>
            </w:r>
            <w:r w:rsidR="00C8693B" w:rsidRPr="009C0A94">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r w:rsidRPr="009C0A9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D6D73" w14:textId="39F6C471" w:rsidR="00D50E4D" w:rsidRDefault="00F91461" w:rsidP="00D50E4D">
            <w:pPr>
              <w:pStyle w:val="TableParagraph"/>
              <w:spacing w:line="269" w:lineRule="exact"/>
              <w:ind w:left="267" w:right="243"/>
              <w:jc w:val="center"/>
              <w:rPr>
                <w:b/>
                <w:sz w:val="24"/>
                <w:lang w:val="en-US"/>
              </w:rPr>
            </w:pPr>
            <w:r>
              <w:rPr>
                <w:b/>
                <w:sz w:val="24"/>
                <w:lang w:val="en-US"/>
              </w:rPr>
              <w:t>50</w:t>
            </w:r>
          </w:p>
          <w:p w14:paraId="5604C44C" w14:textId="051529E4" w:rsidR="00AB0852" w:rsidRPr="009C0A94" w:rsidRDefault="00D50E4D" w:rsidP="00D50E4D">
            <w:pPr>
              <w:jc w:val="center"/>
              <w:rPr>
                <w:b/>
                <w:sz w:val="20"/>
                <w:szCs w:val="20"/>
                <w:lang w:val="en-US"/>
              </w:rPr>
            </w:pPr>
            <w:r w:rsidRPr="00DB2F29">
              <w:rPr>
                <w:b/>
                <w:lang w:val="en-US"/>
              </w:rPr>
              <w:t>“</w:t>
            </w:r>
            <w:r>
              <w:rPr>
                <w:b/>
                <w:lang w:val="en-US"/>
              </w:rPr>
              <w:t>Foreign Language</w:t>
            </w:r>
            <w:r w:rsidRPr="00DB2F29">
              <w:rPr>
                <w:b/>
                <w:lang w:val="en-US"/>
              </w:rPr>
              <w:t>”</w:t>
            </w:r>
            <w:r w:rsidR="00D312C3">
              <w:rPr>
                <w:b/>
                <w:lang w:val="en-US"/>
              </w:rPr>
              <w:t xml:space="preserve"> </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6C76D3F2" w:rsidR="00441994" w:rsidRPr="00D86DF1" w:rsidRDefault="00244437" w:rsidP="00D86DF1">
            <w:pPr>
              <w:jc w:val="center"/>
              <w:rPr>
                <w:rStyle w:val="normaltextrun"/>
                <w:sz w:val="20"/>
                <w:szCs w:val="20"/>
                <w:shd w:val="clear" w:color="auto" w:fill="FFFFFF"/>
                <w:lang w:val="kk-KZ"/>
              </w:rPr>
            </w:pPr>
            <w:r w:rsidRPr="00D86DF1">
              <w:rPr>
                <w:rStyle w:val="normaltextrun"/>
                <w:sz w:val="20"/>
                <w:szCs w:val="20"/>
                <w:shd w:val="clear" w:color="auto" w:fill="FFFFFF"/>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25ADCDAC" w:rsidR="00AB0852" w:rsidRPr="00D86DF1" w:rsidRDefault="00244437" w:rsidP="00D86DF1">
            <w:pPr>
              <w:jc w:val="center"/>
              <w:rPr>
                <w:sz w:val="20"/>
                <w:szCs w:val="20"/>
              </w:rPr>
            </w:pPr>
            <w:r w:rsidRPr="00D86DF1">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4A813084" w:rsidR="00AB0852" w:rsidRPr="00D86DF1" w:rsidRDefault="00F91461" w:rsidP="00D86DF1">
            <w:pPr>
              <w:jc w:val="center"/>
              <w:rPr>
                <w:sz w:val="20"/>
                <w:szCs w:val="20"/>
              </w:rPr>
            </w:pPr>
            <w:r>
              <w:rPr>
                <w:sz w:val="20"/>
                <w:szCs w:val="20"/>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77777777" w:rsidR="00AB0852" w:rsidRPr="00D86DF1" w:rsidRDefault="00AB0852" w:rsidP="00D86DF1">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4E63C5A7" w:rsidR="00AB0852" w:rsidRPr="00D86DF1" w:rsidRDefault="00F91461" w:rsidP="00D86DF1">
            <w:pPr>
              <w:jc w:val="center"/>
              <w:rPr>
                <w:sz w:val="20"/>
                <w:szCs w:val="20"/>
              </w:rPr>
            </w:pPr>
            <w:r>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2FD4D2DB" w:rsidR="00AB0852" w:rsidRPr="00D86DF1" w:rsidRDefault="00D86DF1" w:rsidP="00D86DF1">
            <w:pPr>
              <w:jc w:val="center"/>
              <w:rPr>
                <w:sz w:val="20"/>
                <w:szCs w:val="20"/>
                <w:lang w:val="kk-KZ"/>
              </w:rPr>
            </w:pPr>
            <w:r w:rsidRPr="00D86DF1">
              <w:rPr>
                <w:sz w:val="20"/>
                <w:szCs w:val="20"/>
              </w:rPr>
              <w:t>6</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825D7" w14:textId="27BA097D" w:rsidR="002655B7" w:rsidRPr="002655B7" w:rsidRDefault="002655B7" w:rsidP="002655B7">
            <w:pPr>
              <w:autoSpaceDE w:val="0"/>
              <w:autoSpaceDN w:val="0"/>
              <w:adjustRightInd w:val="0"/>
              <w:rPr>
                <w:sz w:val="20"/>
                <w:szCs w:val="20"/>
                <w:lang w:val="en-US"/>
              </w:rPr>
            </w:pPr>
            <w:r w:rsidRPr="002655B7">
              <w:rPr>
                <w:sz w:val="20"/>
                <w:szCs w:val="20"/>
                <w:lang w:val="en-US"/>
              </w:rPr>
              <w:t xml:space="preserve">Basic course of </w:t>
            </w:r>
            <w:r>
              <w:rPr>
                <w:sz w:val="20"/>
                <w:szCs w:val="20"/>
                <w:lang w:val="en-US"/>
              </w:rPr>
              <w:t>university</w:t>
            </w:r>
            <w:r w:rsidRPr="002655B7">
              <w:rPr>
                <w:sz w:val="20"/>
                <w:szCs w:val="20"/>
                <w:lang w:val="en-US"/>
              </w:rPr>
              <w:t xml:space="preserve"> component,</w:t>
            </w:r>
          </w:p>
          <w:p w14:paraId="5604C45D" w14:textId="270AB829" w:rsidR="00A77510" w:rsidRPr="009C0A94" w:rsidRDefault="00A77510" w:rsidP="002655B7">
            <w:pPr>
              <w:autoSpaceDE w:val="0"/>
              <w:autoSpaceDN w:val="0"/>
              <w:adjustRightInd w:val="0"/>
              <w:rPr>
                <w:sz w:val="20"/>
                <w:szCs w:val="20"/>
                <w:lang w:val="en-US"/>
              </w:rPr>
            </w:pP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60BE4578" w:rsidR="00A77510" w:rsidRPr="009C0A94" w:rsidRDefault="00EB4621">
            <w:pPr>
              <w:jc w:val="center"/>
              <w:rPr>
                <w:sz w:val="20"/>
                <w:szCs w:val="20"/>
              </w:rPr>
            </w:pPr>
            <w:r w:rsidRPr="009C0A94">
              <w:rPr>
                <w:sz w:val="20"/>
                <w:szCs w:val="20"/>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C3905" w14:textId="77777777" w:rsidR="00B20579" w:rsidRPr="009C0A94" w:rsidRDefault="00B20579" w:rsidP="00B20579">
            <w:pPr>
              <w:autoSpaceDE w:val="0"/>
              <w:autoSpaceDN w:val="0"/>
              <w:adjustRightInd w:val="0"/>
              <w:jc w:val="center"/>
              <w:rPr>
                <w:sz w:val="20"/>
                <w:szCs w:val="20"/>
                <w:lang w:val="en-US"/>
              </w:rPr>
            </w:pPr>
            <w:r w:rsidRPr="009C0A94">
              <w:rPr>
                <w:sz w:val="20"/>
                <w:szCs w:val="20"/>
                <w:lang w:val="en-US"/>
              </w:rPr>
              <w:t xml:space="preserve">discussion, </w:t>
            </w:r>
          </w:p>
          <w:p w14:paraId="5B37F841" w14:textId="77777777" w:rsidR="00A77510" w:rsidRDefault="00B20579" w:rsidP="00B20579">
            <w:pPr>
              <w:jc w:val="center"/>
              <w:rPr>
                <w:sz w:val="20"/>
                <w:szCs w:val="20"/>
                <w:lang w:val="en-US"/>
              </w:rPr>
            </w:pPr>
            <w:r w:rsidRPr="009C0A94">
              <w:rPr>
                <w:sz w:val="20"/>
                <w:szCs w:val="20"/>
                <w:lang w:val="en-US"/>
              </w:rPr>
              <w:t>problem-solving</w:t>
            </w:r>
          </w:p>
          <w:p w14:paraId="5604C45F" w14:textId="10F1AC79" w:rsidR="00395C7D" w:rsidRPr="009C0A94" w:rsidRDefault="00395C7D" w:rsidP="00B20579">
            <w:pPr>
              <w:jc w:val="center"/>
              <w:rPr>
                <w:sz w:val="20"/>
                <w:szCs w:val="20"/>
              </w:rPr>
            </w:pPr>
            <w:r>
              <w:rPr>
                <w:sz w:val="20"/>
                <w:szCs w:val="20"/>
                <w:lang w:val="en-US"/>
              </w:rPr>
              <w:t>flipped classroom</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0DF27336" w:rsidR="00395C7D" w:rsidRPr="009C0A94" w:rsidRDefault="00D50E4D" w:rsidP="00FD0207">
            <w:pPr>
              <w:rPr>
                <w:sz w:val="20"/>
                <w:szCs w:val="20"/>
              </w:rPr>
            </w:pPr>
            <w:r>
              <w:rPr>
                <w:sz w:val="20"/>
                <w:szCs w:val="20"/>
              </w:rPr>
              <w:t xml:space="preserve">Oral form in Univer </w:t>
            </w:r>
            <w:r w:rsidR="00395C7D">
              <w:rPr>
                <w:sz w:val="20"/>
                <w:szCs w:val="20"/>
              </w:rPr>
              <w:t xml:space="preserve"> </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7B853234" w:rsidR="00A77510" w:rsidRPr="009C0A94" w:rsidRDefault="002B3FFB">
            <w:pPr>
              <w:jc w:val="both"/>
              <w:rPr>
                <w:sz w:val="20"/>
                <w:szCs w:val="20"/>
              </w:rPr>
            </w:pPr>
            <w:r>
              <w:rPr>
                <w:sz w:val="20"/>
                <w:szCs w:val="20"/>
                <w:lang w:val="en-US"/>
              </w:rPr>
              <w:t>Karipbayeva Gulnar Alipbayevna</w:t>
            </w:r>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A77510" w:rsidRPr="009C0A94" w:rsidRDefault="00A77510">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4046B194" w:rsidR="00A77510" w:rsidRPr="009C0A94" w:rsidRDefault="002B3FFB">
            <w:pPr>
              <w:jc w:val="both"/>
              <w:rPr>
                <w:sz w:val="20"/>
                <w:szCs w:val="20"/>
              </w:rPr>
            </w:pPr>
            <w:r>
              <w:rPr>
                <w:sz w:val="20"/>
                <w:szCs w:val="20"/>
              </w:rPr>
              <w:t>alipbai@gmail.com</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4766D077" w:rsidR="00B20579" w:rsidRPr="009C0A94" w:rsidRDefault="00A138AA" w:rsidP="00B20579">
            <w:pPr>
              <w:jc w:val="both"/>
              <w:rPr>
                <w:sz w:val="20"/>
                <w:szCs w:val="20"/>
              </w:rPr>
            </w:pPr>
            <w:r w:rsidRPr="009C0A94">
              <w:rPr>
                <w:sz w:val="20"/>
                <w:szCs w:val="20"/>
              </w:rPr>
              <w:t>870</w:t>
            </w:r>
            <w:r w:rsidR="002B3FFB">
              <w:rPr>
                <w:sz w:val="20"/>
                <w:szCs w:val="20"/>
                <w:lang w:val="en-US"/>
              </w:rPr>
              <w:t>78202200</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0B032D5D" w:rsidR="00B20579" w:rsidRPr="009C0A94" w:rsidRDefault="00A138AA" w:rsidP="00B20579">
            <w:pPr>
              <w:jc w:val="both"/>
              <w:rPr>
                <w:sz w:val="20"/>
                <w:szCs w:val="20"/>
              </w:rPr>
            </w:pPr>
            <w:r w:rsidRPr="009C0A94">
              <w:rPr>
                <w:sz w:val="20"/>
                <w:szCs w:val="20"/>
              </w:rPr>
              <w:t>-</w:t>
            </w: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B20579" w:rsidRPr="009C0A94" w:rsidRDefault="00B20579" w:rsidP="00B20579">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39E7F2D3" w:rsidR="00B20579" w:rsidRPr="009C0A94" w:rsidRDefault="00A138AA" w:rsidP="00B20579">
            <w:pPr>
              <w:jc w:val="both"/>
              <w:rPr>
                <w:sz w:val="20"/>
                <w:szCs w:val="20"/>
              </w:rPr>
            </w:pPr>
            <w:r w:rsidRPr="009C0A94">
              <w:rPr>
                <w:sz w:val="20"/>
                <w:szCs w:val="20"/>
              </w:rPr>
              <w:t>-</w:t>
            </w: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76CA7DBC" w:rsidR="00B20579" w:rsidRPr="009C0A94" w:rsidRDefault="00A138AA" w:rsidP="00B20579">
            <w:pPr>
              <w:jc w:val="both"/>
              <w:rPr>
                <w:sz w:val="20"/>
                <w:szCs w:val="20"/>
              </w:rPr>
            </w:pPr>
            <w:r w:rsidRPr="009C0A94">
              <w:rPr>
                <w:sz w:val="20"/>
                <w:szCs w:val="20"/>
              </w:rPr>
              <w:t>-</w:t>
            </w: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33C04" w:rsidRPr="009C0A94" w14:paraId="0EDC5837" w14:textId="77777777" w:rsidTr="00420B05">
        <w:trPr>
          <w:trHeight w:val="152"/>
        </w:trPr>
        <w:tc>
          <w:tcPr>
            <w:tcW w:w="1701" w:type="dxa"/>
            <w:vMerge w:val="restart"/>
          </w:tcPr>
          <w:p w14:paraId="764CCBDD" w14:textId="5B39B52D" w:rsidR="00033C04" w:rsidRPr="00D75D49" w:rsidRDefault="002B3FFB" w:rsidP="00033C04">
            <w:pPr>
              <w:jc w:val="both"/>
              <w:rPr>
                <w:b/>
                <w:sz w:val="20"/>
                <w:szCs w:val="20"/>
                <w:lang w:val="kk-KZ"/>
              </w:rPr>
            </w:pPr>
            <w:r>
              <w:t xml:space="preserve">Purpose: to form the improvement of knowledge of foreign language communicative competence. The main methods of speech skills and foreign language communication skills are considered as a basis for the development of communicative competence; </w:t>
            </w:r>
            <w:r>
              <w:lastRenderedPageBreak/>
              <w:t>implementation of acquired speech skills in the process of searching, selecting and using material in English</w:t>
            </w:r>
            <w:r w:rsidR="00D75D49">
              <w:rPr>
                <w:lang w:val="kk-KZ"/>
              </w:rPr>
              <w:t>.</w:t>
            </w:r>
          </w:p>
        </w:tc>
        <w:tc>
          <w:tcPr>
            <w:tcW w:w="5387" w:type="dxa"/>
            <w:gridSpan w:val="5"/>
            <w:vMerge w:val="restart"/>
          </w:tcPr>
          <w:p w14:paraId="45988901" w14:textId="6E13D9EF" w:rsidR="00033C04" w:rsidRPr="00033C04" w:rsidRDefault="00033C04" w:rsidP="00033C04">
            <w:pPr>
              <w:pStyle w:val="afe"/>
              <w:tabs>
                <w:tab w:val="left" w:pos="166"/>
              </w:tabs>
              <w:ind w:left="0"/>
              <w:jc w:val="both"/>
              <w:rPr>
                <w:color w:val="FF0000"/>
                <w:sz w:val="20"/>
                <w:szCs w:val="20"/>
              </w:rPr>
            </w:pPr>
            <w:r w:rsidRPr="00033C04">
              <w:rPr>
                <w:sz w:val="20"/>
                <w:lang w:val="kk-KZ"/>
              </w:rPr>
              <w:lastRenderedPageBreak/>
              <w:t xml:space="preserve">1. </w:t>
            </w:r>
            <w:r w:rsidRPr="00033C04">
              <w:rPr>
                <w:sz w:val="20"/>
                <w:lang w:val="en-US"/>
              </w:rPr>
              <w:t xml:space="preserve">To understand basic terminology and abbreviations, structure of texts, titles, and explain main idea and themes of </w:t>
            </w:r>
            <w:r w:rsidR="00CE626C">
              <w:rPr>
                <w:sz w:val="20"/>
                <w:lang w:val="en-US"/>
              </w:rPr>
              <w:t xml:space="preserve">upper-intermediate and </w:t>
            </w:r>
            <w:r w:rsidRPr="00033C04">
              <w:rPr>
                <w:sz w:val="20"/>
                <w:lang w:val="en-US"/>
              </w:rPr>
              <w:t>authentic texts related to professional activities;</w:t>
            </w:r>
          </w:p>
          <w:p w14:paraId="5879C474" w14:textId="4B232C46" w:rsidR="00033C04" w:rsidRPr="00033C04" w:rsidRDefault="00033C04" w:rsidP="00033C04">
            <w:pPr>
              <w:pStyle w:val="afe"/>
              <w:tabs>
                <w:tab w:val="left" w:pos="166"/>
              </w:tabs>
              <w:ind w:left="0"/>
              <w:jc w:val="both"/>
              <w:rPr>
                <w:color w:val="FF0000"/>
                <w:sz w:val="20"/>
                <w:szCs w:val="20"/>
              </w:rPr>
            </w:pPr>
          </w:p>
        </w:tc>
        <w:tc>
          <w:tcPr>
            <w:tcW w:w="3402" w:type="dxa"/>
            <w:gridSpan w:val="2"/>
          </w:tcPr>
          <w:p w14:paraId="5272881B" w14:textId="050B4E4C" w:rsidR="00033C04" w:rsidRPr="00567F40" w:rsidRDefault="00A85FCF" w:rsidP="00A85FCF">
            <w:pPr>
              <w:jc w:val="both"/>
              <w:rPr>
                <w:sz w:val="20"/>
                <w:szCs w:val="20"/>
                <w:lang w:val="en-US"/>
              </w:rPr>
            </w:pPr>
            <w:r w:rsidRPr="00A85FCF">
              <w:rPr>
                <w:sz w:val="20"/>
                <w:szCs w:val="20"/>
                <w:lang w:val="en-US"/>
              </w:rPr>
              <w:t xml:space="preserve">1.1 understands </w:t>
            </w:r>
            <w:r w:rsidR="00C9271E">
              <w:rPr>
                <w:sz w:val="20"/>
                <w:szCs w:val="20"/>
                <w:lang w:val="en-US"/>
              </w:rPr>
              <w:t>basic</w:t>
            </w:r>
            <w:r w:rsidRPr="00A85FCF">
              <w:rPr>
                <w:sz w:val="20"/>
                <w:szCs w:val="20"/>
                <w:lang w:val="en-US"/>
              </w:rPr>
              <w:t xml:space="preserve"> terminology and abbreviations structure of </w:t>
            </w:r>
            <w:r w:rsidR="00C9271E" w:rsidRPr="00033C04">
              <w:rPr>
                <w:sz w:val="20"/>
                <w:lang w:val="en-US"/>
              </w:rPr>
              <w:t xml:space="preserve">authentic </w:t>
            </w:r>
            <w:r w:rsidR="00C9271E">
              <w:rPr>
                <w:sz w:val="20"/>
                <w:szCs w:val="20"/>
                <w:lang w:val="en-US"/>
              </w:rPr>
              <w:t>texts;</w:t>
            </w:r>
          </w:p>
        </w:tc>
      </w:tr>
      <w:tr w:rsidR="00033C04" w:rsidRPr="009C0A94" w14:paraId="23C41C40" w14:textId="77777777" w:rsidTr="17A61A8A">
        <w:trPr>
          <w:trHeight w:val="152"/>
        </w:trPr>
        <w:tc>
          <w:tcPr>
            <w:tcW w:w="1701" w:type="dxa"/>
            <w:vMerge/>
          </w:tcPr>
          <w:p w14:paraId="3630F8BE" w14:textId="77777777" w:rsidR="00033C04" w:rsidRPr="009C0A94" w:rsidRDefault="00033C04" w:rsidP="00033C04">
            <w:pPr>
              <w:jc w:val="both"/>
              <w:rPr>
                <w:b/>
                <w:sz w:val="20"/>
                <w:szCs w:val="20"/>
              </w:rPr>
            </w:pPr>
          </w:p>
        </w:tc>
        <w:tc>
          <w:tcPr>
            <w:tcW w:w="5387" w:type="dxa"/>
            <w:gridSpan w:val="5"/>
            <w:vMerge/>
          </w:tcPr>
          <w:p w14:paraId="0FC364CC" w14:textId="77777777" w:rsidR="00033C04" w:rsidRPr="00033C04" w:rsidRDefault="00033C04" w:rsidP="00033C04">
            <w:pPr>
              <w:jc w:val="both"/>
              <w:rPr>
                <w:sz w:val="20"/>
                <w:szCs w:val="20"/>
              </w:rPr>
            </w:pPr>
          </w:p>
        </w:tc>
        <w:tc>
          <w:tcPr>
            <w:tcW w:w="3402" w:type="dxa"/>
            <w:gridSpan w:val="2"/>
          </w:tcPr>
          <w:p w14:paraId="55FE9C6E" w14:textId="34FE4300" w:rsidR="00033C04" w:rsidRPr="009C0A94" w:rsidRDefault="00A85FCF" w:rsidP="00033C04">
            <w:pPr>
              <w:jc w:val="both"/>
              <w:rPr>
                <w:sz w:val="20"/>
                <w:szCs w:val="20"/>
              </w:rPr>
            </w:pPr>
            <w:r w:rsidRPr="00A85FCF">
              <w:rPr>
                <w:sz w:val="20"/>
                <w:szCs w:val="20"/>
                <w:lang w:val="en-US"/>
              </w:rPr>
              <w:t>1.2 explains the main idea and themes of authentic texts related to professional activities;</w:t>
            </w:r>
          </w:p>
        </w:tc>
      </w:tr>
      <w:tr w:rsidR="00033C04" w:rsidRPr="009C0A94" w14:paraId="5932BD0F" w14:textId="77777777" w:rsidTr="17A61A8A">
        <w:trPr>
          <w:trHeight w:val="76"/>
        </w:trPr>
        <w:tc>
          <w:tcPr>
            <w:tcW w:w="1701" w:type="dxa"/>
            <w:vMerge/>
          </w:tcPr>
          <w:p w14:paraId="067C6DC4" w14:textId="77777777" w:rsidR="00033C04" w:rsidRPr="009C0A94" w:rsidRDefault="00033C04" w:rsidP="00033C04">
            <w:pPr>
              <w:widowControl w:val="0"/>
              <w:pBdr>
                <w:top w:val="nil"/>
                <w:left w:val="nil"/>
                <w:bottom w:val="nil"/>
                <w:right w:val="nil"/>
                <w:between w:val="nil"/>
              </w:pBdr>
              <w:spacing w:line="276" w:lineRule="auto"/>
              <w:rPr>
                <w:b/>
                <w:sz w:val="20"/>
                <w:szCs w:val="20"/>
              </w:rPr>
            </w:pPr>
          </w:p>
        </w:tc>
        <w:tc>
          <w:tcPr>
            <w:tcW w:w="5387" w:type="dxa"/>
            <w:gridSpan w:val="5"/>
            <w:vMerge w:val="restart"/>
          </w:tcPr>
          <w:p w14:paraId="6E8BBBC9" w14:textId="31967CA9" w:rsidR="00033C04" w:rsidRPr="00033C04" w:rsidRDefault="00CE626C" w:rsidP="00033C04">
            <w:pPr>
              <w:jc w:val="both"/>
              <w:rPr>
                <w:sz w:val="20"/>
                <w:szCs w:val="20"/>
              </w:rPr>
            </w:pPr>
            <w:r w:rsidRPr="00033C04">
              <w:rPr>
                <w:sz w:val="20"/>
                <w:lang w:val="en-US"/>
              </w:rPr>
              <w:t xml:space="preserve">2. To interpret </w:t>
            </w:r>
            <w:r>
              <w:rPr>
                <w:sz w:val="20"/>
                <w:lang w:val="en-US"/>
              </w:rPr>
              <w:t>upper-intermediate</w:t>
            </w:r>
            <w:r w:rsidRPr="00033C04">
              <w:rPr>
                <w:sz w:val="20"/>
                <w:lang w:val="en-US"/>
              </w:rPr>
              <w:t xml:space="preserve"> professional texts including </w:t>
            </w:r>
            <w:r w:rsidR="00714873">
              <w:rPr>
                <w:sz w:val="20"/>
                <w:lang w:val="en-US"/>
              </w:rPr>
              <w:t xml:space="preserve">news </w:t>
            </w:r>
            <w:r w:rsidRPr="00033C04">
              <w:rPr>
                <w:sz w:val="20"/>
                <w:lang w:val="en-US"/>
              </w:rPr>
              <w:t>articles, international documents;</w:t>
            </w:r>
          </w:p>
        </w:tc>
        <w:tc>
          <w:tcPr>
            <w:tcW w:w="3402" w:type="dxa"/>
            <w:gridSpan w:val="2"/>
          </w:tcPr>
          <w:p w14:paraId="01B00815" w14:textId="75092D6F" w:rsidR="00033C04" w:rsidRPr="009C0A94" w:rsidRDefault="00033C04" w:rsidP="00033C04">
            <w:pPr>
              <w:pStyle w:val="aff1"/>
              <w:jc w:val="both"/>
              <w:rPr>
                <w:rFonts w:ascii="Times New Roman" w:hAnsi="Times New Roman"/>
                <w:sz w:val="20"/>
                <w:szCs w:val="20"/>
                <w:lang w:val="en-US"/>
              </w:rPr>
            </w:pPr>
            <w:r w:rsidRPr="009C0A94">
              <w:rPr>
                <w:rFonts w:ascii="Times New Roman" w:hAnsi="Times New Roman"/>
                <w:sz w:val="20"/>
                <w:szCs w:val="20"/>
                <w:lang w:val="en-US"/>
              </w:rPr>
              <w:t>2.1 interpret professional texts using basic terminology;</w:t>
            </w:r>
          </w:p>
        </w:tc>
      </w:tr>
      <w:tr w:rsidR="00033C04" w:rsidRPr="009C0A94" w14:paraId="6FD9613F" w14:textId="77777777" w:rsidTr="17A61A8A">
        <w:trPr>
          <w:trHeight w:val="76"/>
        </w:trPr>
        <w:tc>
          <w:tcPr>
            <w:tcW w:w="1701" w:type="dxa"/>
            <w:vMerge/>
          </w:tcPr>
          <w:p w14:paraId="0A8BC178" w14:textId="77777777" w:rsidR="00033C04" w:rsidRPr="009C0A94" w:rsidRDefault="00033C04" w:rsidP="00033C04">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033C04" w:rsidRPr="00033C04" w:rsidRDefault="00033C04" w:rsidP="00033C04">
            <w:pPr>
              <w:jc w:val="both"/>
              <w:rPr>
                <w:sz w:val="20"/>
                <w:szCs w:val="20"/>
              </w:rPr>
            </w:pPr>
          </w:p>
        </w:tc>
        <w:tc>
          <w:tcPr>
            <w:tcW w:w="3402" w:type="dxa"/>
            <w:gridSpan w:val="2"/>
          </w:tcPr>
          <w:p w14:paraId="79A2A679" w14:textId="7661D90E" w:rsidR="00033C04" w:rsidRPr="009C0A94" w:rsidRDefault="00033C04" w:rsidP="00033C04">
            <w:pPr>
              <w:pBdr>
                <w:top w:val="nil"/>
                <w:left w:val="nil"/>
                <w:bottom w:val="nil"/>
                <w:right w:val="nil"/>
                <w:between w:val="nil"/>
              </w:pBdr>
              <w:jc w:val="both"/>
              <w:rPr>
                <w:color w:val="000000"/>
                <w:sz w:val="20"/>
                <w:szCs w:val="20"/>
              </w:rPr>
            </w:pPr>
            <w:r w:rsidRPr="009C0A94">
              <w:rPr>
                <w:sz w:val="20"/>
                <w:szCs w:val="20"/>
                <w:lang w:val="en-US"/>
              </w:rPr>
              <w:t>2.2 able to work efficiently with international documents</w:t>
            </w:r>
            <w:r w:rsidR="00714873">
              <w:rPr>
                <w:sz w:val="20"/>
                <w:szCs w:val="20"/>
                <w:lang w:val="en-US"/>
              </w:rPr>
              <w:t>, news articles and other professional texts</w:t>
            </w:r>
            <w:r w:rsidRPr="009C0A94">
              <w:rPr>
                <w:sz w:val="20"/>
                <w:szCs w:val="20"/>
                <w:lang w:val="en-US"/>
              </w:rPr>
              <w:t>;</w:t>
            </w:r>
          </w:p>
        </w:tc>
      </w:tr>
      <w:tr w:rsidR="00033C04" w:rsidRPr="009C0A94" w14:paraId="3950734B" w14:textId="77777777" w:rsidTr="17A61A8A">
        <w:trPr>
          <w:trHeight w:val="84"/>
        </w:trPr>
        <w:tc>
          <w:tcPr>
            <w:tcW w:w="1701" w:type="dxa"/>
            <w:vMerge/>
          </w:tcPr>
          <w:p w14:paraId="7A6DE0DD" w14:textId="77777777" w:rsidR="00033C04" w:rsidRPr="009C0A94" w:rsidRDefault="00033C04" w:rsidP="00033C0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6458780B" w14:textId="092C6DBE" w:rsidR="00033C04" w:rsidRPr="00033C04" w:rsidRDefault="00CE626C" w:rsidP="00714873">
            <w:pPr>
              <w:jc w:val="both"/>
              <w:rPr>
                <w:sz w:val="20"/>
                <w:szCs w:val="20"/>
              </w:rPr>
            </w:pPr>
            <w:r w:rsidRPr="00CE626C">
              <w:rPr>
                <w:sz w:val="20"/>
                <w:szCs w:val="20"/>
              </w:rPr>
              <w:t xml:space="preserve">3. To apply skills and abilities to recognize basic </w:t>
            </w:r>
            <w:r w:rsidR="006848B9" w:rsidRPr="009C0A94">
              <w:rPr>
                <w:sz w:val="20"/>
                <w:szCs w:val="20"/>
                <w:lang w:val="en-US"/>
              </w:rPr>
              <w:t xml:space="preserve">professional </w:t>
            </w:r>
            <w:r w:rsidRPr="00CE626C">
              <w:rPr>
                <w:sz w:val="20"/>
                <w:szCs w:val="20"/>
              </w:rPr>
              <w:t>terms and academic grammar structures in authentic texts;</w:t>
            </w:r>
          </w:p>
        </w:tc>
        <w:tc>
          <w:tcPr>
            <w:tcW w:w="3402" w:type="dxa"/>
            <w:gridSpan w:val="2"/>
          </w:tcPr>
          <w:p w14:paraId="31021E48" w14:textId="27ABE993" w:rsidR="00033C04" w:rsidRPr="009C0A94" w:rsidRDefault="00033C04" w:rsidP="006848B9">
            <w:pPr>
              <w:pStyle w:val="paragraph"/>
              <w:jc w:val="both"/>
              <w:rPr>
                <w:sz w:val="20"/>
                <w:szCs w:val="20"/>
                <w:lang w:val="en-US"/>
              </w:rPr>
            </w:pPr>
            <w:r w:rsidRPr="009C0A94">
              <w:rPr>
                <w:sz w:val="20"/>
                <w:szCs w:val="20"/>
                <w:lang w:val="en-US"/>
              </w:rPr>
              <w:t>3.1 applies skills and abilities to recognize basic terms in authentic texts;</w:t>
            </w:r>
          </w:p>
        </w:tc>
      </w:tr>
      <w:tr w:rsidR="00033C04" w:rsidRPr="009C0A94" w14:paraId="219BA814" w14:textId="77777777" w:rsidTr="17A61A8A">
        <w:trPr>
          <w:trHeight w:val="84"/>
        </w:trPr>
        <w:tc>
          <w:tcPr>
            <w:tcW w:w="1701" w:type="dxa"/>
            <w:vMerge/>
          </w:tcPr>
          <w:p w14:paraId="5E63D47E" w14:textId="77777777" w:rsidR="00033C04" w:rsidRPr="009C0A94" w:rsidRDefault="00033C04" w:rsidP="00033C0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033C04" w:rsidRPr="00033C04" w:rsidRDefault="00033C04" w:rsidP="00033C04">
            <w:pPr>
              <w:jc w:val="both"/>
              <w:rPr>
                <w:sz w:val="20"/>
                <w:szCs w:val="20"/>
              </w:rPr>
            </w:pPr>
          </w:p>
        </w:tc>
        <w:tc>
          <w:tcPr>
            <w:tcW w:w="3402" w:type="dxa"/>
            <w:gridSpan w:val="2"/>
          </w:tcPr>
          <w:p w14:paraId="2A693825" w14:textId="087AD47D" w:rsidR="00033C04" w:rsidRPr="009C0A94" w:rsidRDefault="00033C04" w:rsidP="00033C04">
            <w:pPr>
              <w:pBdr>
                <w:top w:val="nil"/>
                <w:left w:val="nil"/>
                <w:bottom w:val="nil"/>
                <w:right w:val="nil"/>
                <w:between w:val="nil"/>
              </w:pBdr>
              <w:jc w:val="both"/>
              <w:rPr>
                <w:color w:val="000000"/>
                <w:sz w:val="20"/>
                <w:szCs w:val="20"/>
              </w:rPr>
            </w:pPr>
            <w:r w:rsidRPr="009C0A94">
              <w:rPr>
                <w:sz w:val="20"/>
                <w:szCs w:val="20"/>
                <w:lang w:val="en-US"/>
              </w:rPr>
              <w:t>3.2 able to use academic grammar structures in their speech;</w:t>
            </w:r>
            <w:r w:rsidR="006848B9">
              <w:rPr>
                <w:sz w:val="20"/>
                <w:szCs w:val="20"/>
                <w:lang w:val="en-US"/>
              </w:rPr>
              <w:t xml:space="preserve"> </w:t>
            </w:r>
          </w:p>
        </w:tc>
      </w:tr>
      <w:tr w:rsidR="00033C04" w:rsidRPr="009C0A94" w14:paraId="0401B6E3" w14:textId="77777777" w:rsidTr="17A61A8A">
        <w:trPr>
          <w:trHeight w:val="76"/>
        </w:trPr>
        <w:tc>
          <w:tcPr>
            <w:tcW w:w="1701" w:type="dxa"/>
            <w:vMerge/>
          </w:tcPr>
          <w:p w14:paraId="1BFECDCB" w14:textId="77777777" w:rsidR="00033C04" w:rsidRPr="009C0A94" w:rsidRDefault="00033C04" w:rsidP="00033C0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929A304" w14:textId="71925BD1" w:rsidR="00033C04" w:rsidRPr="00033C04" w:rsidRDefault="00CE626C" w:rsidP="00033C04">
            <w:pPr>
              <w:jc w:val="both"/>
              <w:rPr>
                <w:sz w:val="20"/>
                <w:szCs w:val="20"/>
              </w:rPr>
            </w:pPr>
            <w:r w:rsidRPr="00CE626C">
              <w:rPr>
                <w:sz w:val="20"/>
                <w:lang w:val="en-US"/>
              </w:rPr>
              <w:t>4. To develop skills in all aspects of speech activity: speaking, listening, reading and writing;</w:t>
            </w:r>
          </w:p>
        </w:tc>
        <w:tc>
          <w:tcPr>
            <w:tcW w:w="3402" w:type="dxa"/>
            <w:gridSpan w:val="2"/>
          </w:tcPr>
          <w:p w14:paraId="6D5F81C1" w14:textId="074AC0D8" w:rsidR="00033C04" w:rsidRPr="009C0A94" w:rsidRDefault="00033C04" w:rsidP="006848B9">
            <w:pPr>
              <w:jc w:val="both"/>
              <w:rPr>
                <w:sz w:val="20"/>
                <w:szCs w:val="20"/>
                <w:lang w:val="en-US"/>
              </w:rPr>
            </w:pPr>
            <w:r w:rsidRPr="009C0A94">
              <w:rPr>
                <w:sz w:val="20"/>
                <w:szCs w:val="20"/>
                <w:lang w:val="en-US"/>
              </w:rPr>
              <w:t xml:space="preserve">4.1 develops speaking skills using </w:t>
            </w:r>
            <w:r w:rsidR="006848B9">
              <w:rPr>
                <w:sz w:val="20"/>
                <w:szCs w:val="20"/>
                <w:lang w:val="en-US"/>
              </w:rPr>
              <w:t>basic</w:t>
            </w:r>
            <w:r w:rsidRPr="009C0A94">
              <w:rPr>
                <w:sz w:val="20"/>
                <w:szCs w:val="20"/>
                <w:lang w:val="en-US"/>
              </w:rPr>
              <w:t xml:space="preserve"> terminology and academic grammar in given professional situations;</w:t>
            </w:r>
          </w:p>
        </w:tc>
      </w:tr>
      <w:tr w:rsidR="00033C04" w:rsidRPr="009C0A94" w14:paraId="2D269C42" w14:textId="77777777" w:rsidTr="17A61A8A">
        <w:trPr>
          <w:trHeight w:val="76"/>
        </w:trPr>
        <w:tc>
          <w:tcPr>
            <w:tcW w:w="1701" w:type="dxa"/>
            <w:vMerge/>
          </w:tcPr>
          <w:p w14:paraId="50D1D9FC" w14:textId="77777777" w:rsidR="00033C04" w:rsidRPr="009C0A94" w:rsidRDefault="00033C04" w:rsidP="00033C0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033C04" w:rsidRPr="00033C04" w:rsidRDefault="00033C04" w:rsidP="00033C04">
            <w:pPr>
              <w:jc w:val="both"/>
              <w:rPr>
                <w:sz w:val="20"/>
                <w:szCs w:val="20"/>
              </w:rPr>
            </w:pPr>
          </w:p>
        </w:tc>
        <w:tc>
          <w:tcPr>
            <w:tcW w:w="3402" w:type="dxa"/>
            <w:gridSpan w:val="2"/>
          </w:tcPr>
          <w:p w14:paraId="4C31CA31" w14:textId="60EB51DE" w:rsidR="00033C04" w:rsidRPr="009C0A94" w:rsidRDefault="00033C04" w:rsidP="00033C04">
            <w:pPr>
              <w:jc w:val="both"/>
              <w:rPr>
                <w:sz w:val="20"/>
                <w:szCs w:val="20"/>
                <w:lang w:val="en-US"/>
              </w:rPr>
            </w:pPr>
            <w:r w:rsidRPr="009C0A94">
              <w:rPr>
                <w:sz w:val="20"/>
                <w:szCs w:val="20"/>
                <w:lang w:val="en-US"/>
              </w:rPr>
              <w:t>4.2 develops listening skills to comprehend academic speech;</w:t>
            </w:r>
          </w:p>
        </w:tc>
      </w:tr>
      <w:tr w:rsidR="00033C04" w:rsidRPr="009C0A94" w14:paraId="3B6771E3" w14:textId="77777777" w:rsidTr="17A61A8A">
        <w:trPr>
          <w:trHeight w:val="76"/>
        </w:trPr>
        <w:tc>
          <w:tcPr>
            <w:tcW w:w="1701" w:type="dxa"/>
            <w:vMerge/>
          </w:tcPr>
          <w:p w14:paraId="1C1EBB52" w14:textId="77777777" w:rsidR="00033C04" w:rsidRPr="009C0A94" w:rsidRDefault="00033C04" w:rsidP="00033C0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62050690" w14:textId="77777777" w:rsidR="00033C04" w:rsidRPr="00033C04" w:rsidRDefault="00033C04" w:rsidP="00033C04">
            <w:pPr>
              <w:jc w:val="both"/>
              <w:rPr>
                <w:sz w:val="20"/>
                <w:szCs w:val="20"/>
              </w:rPr>
            </w:pPr>
          </w:p>
        </w:tc>
        <w:tc>
          <w:tcPr>
            <w:tcW w:w="3402" w:type="dxa"/>
            <w:gridSpan w:val="2"/>
          </w:tcPr>
          <w:p w14:paraId="75D9B0FB" w14:textId="6B568297" w:rsidR="00033C04" w:rsidRPr="009C0A94" w:rsidRDefault="006848B9" w:rsidP="00033C04">
            <w:pPr>
              <w:jc w:val="both"/>
              <w:rPr>
                <w:sz w:val="20"/>
                <w:szCs w:val="20"/>
              </w:rPr>
            </w:pPr>
            <w:r w:rsidRPr="006848B9">
              <w:rPr>
                <w:sz w:val="20"/>
                <w:szCs w:val="20"/>
                <w:lang w:val="en-US"/>
              </w:rPr>
              <w:t>4.3 develops writing skills necessary for business writing in their professional sphere;</w:t>
            </w:r>
          </w:p>
        </w:tc>
      </w:tr>
      <w:tr w:rsidR="00033C04" w:rsidRPr="009C0A94" w14:paraId="019F5053" w14:textId="77777777" w:rsidTr="17A61A8A">
        <w:trPr>
          <w:trHeight w:val="76"/>
        </w:trPr>
        <w:tc>
          <w:tcPr>
            <w:tcW w:w="1701" w:type="dxa"/>
            <w:vMerge/>
          </w:tcPr>
          <w:p w14:paraId="01E72214" w14:textId="77777777" w:rsidR="00033C04" w:rsidRPr="009C0A94" w:rsidRDefault="00033C04" w:rsidP="00033C04">
            <w:pPr>
              <w:widowControl w:val="0"/>
              <w:pBdr>
                <w:top w:val="nil"/>
                <w:left w:val="nil"/>
                <w:bottom w:val="nil"/>
                <w:right w:val="nil"/>
                <w:between w:val="nil"/>
              </w:pBdr>
              <w:spacing w:line="276" w:lineRule="auto"/>
              <w:rPr>
                <w:sz w:val="20"/>
                <w:szCs w:val="20"/>
              </w:rPr>
            </w:pPr>
          </w:p>
        </w:tc>
        <w:tc>
          <w:tcPr>
            <w:tcW w:w="5387" w:type="dxa"/>
            <w:gridSpan w:val="5"/>
            <w:vMerge w:val="restart"/>
          </w:tcPr>
          <w:p w14:paraId="1B130507" w14:textId="635B96F3" w:rsidR="00033C04" w:rsidRPr="00033C04" w:rsidRDefault="00033C04" w:rsidP="00033C04">
            <w:pPr>
              <w:jc w:val="both"/>
              <w:rPr>
                <w:sz w:val="20"/>
                <w:szCs w:val="20"/>
              </w:rPr>
            </w:pPr>
            <w:r w:rsidRPr="00033C04">
              <w:rPr>
                <w:sz w:val="20"/>
                <w:lang w:val="en-US"/>
              </w:rPr>
              <w:t xml:space="preserve">5. </w:t>
            </w:r>
            <w:r w:rsidRPr="00033C04">
              <w:rPr>
                <w:sz w:val="20"/>
                <w:lang w:val="en-US" w:eastAsia="ar-SA"/>
              </w:rPr>
              <w:t>To analyze main strategies for working with texts, including using and without dictionaries, and discuss questions about the text, justifying them with arguments and examples.</w:t>
            </w:r>
          </w:p>
        </w:tc>
        <w:tc>
          <w:tcPr>
            <w:tcW w:w="3402" w:type="dxa"/>
            <w:gridSpan w:val="2"/>
          </w:tcPr>
          <w:p w14:paraId="43B49405" w14:textId="1A9E60FE" w:rsidR="00033C04" w:rsidRPr="009C0A94" w:rsidRDefault="00033C04" w:rsidP="00033C04">
            <w:pPr>
              <w:jc w:val="both"/>
              <w:rPr>
                <w:bCs/>
                <w:sz w:val="20"/>
                <w:szCs w:val="20"/>
                <w:lang w:val="en-US"/>
              </w:rPr>
            </w:pPr>
            <w:r w:rsidRPr="009C0A94">
              <w:rPr>
                <w:bCs/>
                <w:sz w:val="20"/>
                <w:szCs w:val="20"/>
                <w:lang w:val="en-US"/>
              </w:rPr>
              <w:t xml:space="preserve">5.1 </w:t>
            </w:r>
            <w:r w:rsidR="005129DC" w:rsidRPr="005129DC">
              <w:rPr>
                <w:bCs/>
                <w:sz w:val="20"/>
                <w:szCs w:val="20"/>
                <w:lang w:val="en-US"/>
              </w:rPr>
              <w:t>able to analyze main strategies for working with professional texts.</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tcPr>
          <w:p w14:paraId="25DD9741" w14:textId="3024A3FA" w:rsidR="00614544" w:rsidRPr="009C0A94" w:rsidRDefault="00614544" w:rsidP="00614544">
            <w:pPr>
              <w:jc w:val="both"/>
              <w:rPr>
                <w:sz w:val="20"/>
                <w:szCs w:val="20"/>
              </w:rPr>
            </w:pPr>
            <w:r w:rsidRPr="009C0A94">
              <w:rPr>
                <w:bCs/>
                <w:sz w:val="20"/>
                <w:szCs w:val="20"/>
                <w:lang w:val="en-US"/>
              </w:rPr>
              <w:t>5.2</w:t>
            </w:r>
            <w:r w:rsidRPr="009C0A94">
              <w:rPr>
                <w:sz w:val="20"/>
                <w:szCs w:val="20"/>
                <w:lang w:val="en-US" w:eastAsia="ar-SA"/>
              </w:rPr>
              <w:t xml:space="preserve"> able to discuss main professional issues, express their opinion and prove their points of view.</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02EB7CDC" w:rsidR="005511C2" w:rsidRPr="005129DC" w:rsidRDefault="00D50E4D" w:rsidP="005511C2">
            <w:pPr>
              <w:rPr>
                <w:sz w:val="20"/>
                <w:szCs w:val="20"/>
              </w:rPr>
            </w:pPr>
            <w:r w:rsidRPr="00F236FF">
              <w:rPr>
                <w:spacing w:val="-1"/>
                <w:lang w:val="en-US"/>
              </w:rPr>
              <w:t>Professionally-oriented foreign</w:t>
            </w:r>
            <w:r w:rsidRPr="00F236FF">
              <w:rPr>
                <w:spacing w:val="-4"/>
                <w:lang w:val="en-US"/>
              </w:rPr>
              <w:t xml:space="preserve"> </w:t>
            </w:r>
            <w:r w:rsidRPr="00F236FF">
              <w:rPr>
                <w:lang w:val="en-US"/>
              </w:rPr>
              <w:t>language:</w:t>
            </w:r>
            <w:r w:rsidRPr="00F236FF">
              <w:rPr>
                <w:spacing w:val="-5"/>
                <w:lang w:val="en-US"/>
              </w:rPr>
              <w:t xml:space="preserve"> </w:t>
            </w:r>
            <w:r w:rsidRPr="00F236FF">
              <w:rPr>
                <w:lang w:val="en-US"/>
              </w:rPr>
              <w:t>part</w:t>
            </w:r>
            <w:r w:rsidRPr="00F236FF">
              <w:rPr>
                <w:spacing w:val="-1"/>
                <w:lang w:val="en-US"/>
              </w:rPr>
              <w:t xml:space="preserve"> </w:t>
            </w:r>
            <w:r w:rsidRPr="00F236FF">
              <w:rPr>
                <w:lang w:val="en-US"/>
              </w:rPr>
              <w:t>1</w:t>
            </w:r>
            <w:r w:rsidRPr="00F236FF">
              <w:rPr>
                <w:spacing w:val="-15"/>
                <w:lang w:val="en-US"/>
              </w:rPr>
              <w:t xml:space="preserve"> </w:t>
            </w:r>
            <w:r w:rsidRPr="00F236FF">
              <w:rPr>
                <w:lang w:val="en-US"/>
              </w:rPr>
              <w:t>(English)</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5511C2" w:rsidRPr="009C0A94" w:rsidRDefault="005511C2" w:rsidP="005511C2">
            <w:pPr>
              <w:rPr>
                <w:b/>
                <w:sz w:val="20"/>
                <w:szCs w:val="20"/>
              </w:rPr>
            </w:pPr>
            <w:r w:rsidRPr="009C0A94">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tcPr>
          <w:p w14:paraId="526371CA" w14:textId="4A539FCE" w:rsidR="005511C2" w:rsidRPr="009C0A94" w:rsidRDefault="00D50E4D" w:rsidP="005511C2">
            <w:pPr>
              <w:rPr>
                <w:sz w:val="20"/>
                <w:szCs w:val="20"/>
              </w:rPr>
            </w:pPr>
            <w:r w:rsidRPr="00F236FF">
              <w:rPr>
                <w:lang w:val="en-US"/>
              </w:rPr>
              <w:t>Foreign language in International Activity</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271BE" w14:textId="5CB201D1" w:rsidR="00D34F1B" w:rsidRPr="00D50E4D" w:rsidRDefault="00D34F1B" w:rsidP="00D34F1B">
            <w:pPr>
              <w:pStyle w:val="aff0"/>
              <w:spacing w:before="0" w:beforeAutospacing="0" w:after="0" w:afterAutospacing="0"/>
              <w:jc w:val="both"/>
              <w:rPr>
                <w:b/>
                <w:lang w:val="en-US"/>
              </w:rPr>
            </w:pPr>
            <w:r w:rsidRPr="00D50E4D">
              <w:rPr>
                <w:b/>
                <w:lang w:val="en-US"/>
              </w:rPr>
              <w:t>Literature:</w:t>
            </w:r>
            <w:r w:rsidR="00D95F86" w:rsidRPr="00D50E4D">
              <w:rPr>
                <w:b/>
                <w:lang w:val="en-US"/>
              </w:rPr>
              <w:t xml:space="preserve"> </w:t>
            </w:r>
          </w:p>
          <w:p w14:paraId="33FC876B" w14:textId="121FF84D" w:rsidR="003B7502" w:rsidRPr="00D50E4D" w:rsidRDefault="003B7502" w:rsidP="00D34F1B">
            <w:pPr>
              <w:pStyle w:val="aff0"/>
              <w:spacing w:before="0" w:beforeAutospacing="0" w:after="0" w:afterAutospacing="0"/>
              <w:jc w:val="both"/>
              <w:rPr>
                <w:b/>
                <w:lang w:val="en-US"/>
              </w:rPr>
            </w:pPr>
            <w:r w:rsidRPr="00D50E4D">
              <w:rPr>
                <w:b/>
                <w:lang w:val="en-US"/>
              </w:rPr>
              <w:t>Main</w:t>
            </w:r>
          </w:p>
          <w:p w14:paraId="23F190B2" w14:textId="47BE4A56" w:rsidR="007D2F10" w:rsidRPr="00D50E4D" w:rsidRDefault="007D2F10" w:rsidP="00D50E4D">
            <w:pPr>
              <w:pStyle w:val="Default"/>
              <w:jc w:val="both"/>
              <w:rPr>
                <w:lang w:val="en-US"/>
              </w:rPr>
            </w:pPr>
            <w:r w:rsidRPr="00D50E4D">
              <w:rPr>
                <w:color w:val="auto"/>
                <w:lang w:val="en-US"/>
              </w:rPr>
              <w:t>1</w:t>
            </w:r>
            <w:r w:rsidR="00D50E4D" w:rsidRPr="00D50E4D">
              <w:rPr>
                <w:color w:val="auto"/>
                <w:lang w:val="en-US"/>
              </w:rPr>
              <w:t>Bocharova E.P., Sviridyuk. English for students of International relations. 2020</w:t>
            </w:r>
          </w:p>
          <w:p w14:paraId="6B890339" w14:textId="29044B58" w:rsidR="003B7502" w:rsidRPr="00D50E4D" w:rsidRDefault="003B7502" w:rsidP="007D2F10">
            <w:pPr>
              <w:pStyle w:val="Default"/>
              <w:jc w:val="both"/>
              <w:rPr>
                <w:b/>
                <w:color w:val="auto"/>
                <w:lang w:val="en-US"/>
              </w:rPr>
            </w:pPr>
            <w:r w:rsidRPr="00D50E4D">
              <w:rPr>
                <w:b/>
                <w:lang w:val="en-US"/>
              </w:rPr>
              <w:t>Additional</w:t>
            </w:r>
          </w:p>
          <w:p w14:paraId="4AE1E58E" w14:textId="77777777" w:rsidR="00D50E4D" w:rsidRPr="00D50E4D" w:rsidRDefault="00D50E4D" w:rsidP="00D50E4D">
            <w:pPr>
              <w:pStyle w:val="TableParagraph"/>
              <w:numPr>
                <w:ilvl w:val="0"/>
                <w:numId w:val="13"/>
              </w:numPr>
              <w:tabs>
                <w:tab w:val="left" w:pos="360"/>
              </w:tabs>
              <w:spacing w:line="267" w:lineRule="exact"/>
              <w:ind w:hanging="246"/>
              <w:rPr>
                <w:sz w:val="24"/>
                <w:szCs w:val="24"/>
              </w:rPr>
            </w:pPr>
            <w:r w:rsidRPr="00D50E4D">
              <w:rPr>
                <w:spacing w:val="-1"/>
                <w:sz w:val="24"/>
                <w:szCs w:val="24"/>
              </w:rPr>
              <w:t>В</w:t>
            </w:r>
            <w:r w:rsidRPr="00D50E4D">
              <w:rPr>
                <w:spacing w:val="-1"/>
                <w:sz w:val="24"/>
                <w:szCs w:val="24"/>
                <w:lang w:val="en-US"/>
              </w:rPr>
              <w:t>orisenko</w:t>
            </w:r>
            <w:r w:rsidRPr="00D50E4D">
              <w:rPr>
                <w:spacing w:val="-2"/>
                <w:sz w:val="24"/>
                <w:szCs w:val="24"/>
                <w:lang w:val="en-US"/>
              </w:rPr>
              <w:t xml:space="preserve"> </w:t>
            </w:r>
            <w:r w:rsidRPr="00D50E4D">
              <w:rPr>
                <w:sz w:val="24"/>
                <w:szCs w:val="24"/>
                <w:lang w:val="en-US"/>
              </w:rPr>
              <w:t>I.I.,</w:t>
            </w:r>
            <w:r w:rsidRPr="00D50E4D">
              <w:rPr>
                <w:spacing w:val="-14"/>
                <w:sz w:val="24"/>
                <w:szCs w:val="24"/>
                <w:lang w:val="en-US"/>
              </w:rPr>
              <w:t xml:space="preserve"> </w:t>
            </w:r>
            <w:r w:rsidRPr="00D50E4D">
              <w:rPr>
                <w:sz w:val="24"/>
                <w:szCs w:val="24"/>
                <w:lang w:val="en-US"/>
              </w:rPr>
              <w:t>Evtoushenko L.I.</w:t>
            </w:r>
            <w:r w:rsidRPr="00D50E4D">
              <w:rPr>
                <w:spacing w:val="-12"/>
                <w:sz w:val="24"/>
                <w:szCs w:val="24"/>
                <w:lang w:val="en-US"/>
              </w:rPr>
              <w:t xml:space="preserve"> </w:t>
            </w:r>
            <w:r w:rsidRPr="00D50E4D">
              <w:rPr>
                <w:sz w:val="24"/>
                <w:szCs w:val="24"/>
                <w:lang w:val="en-US"/>
              </w:rPr>
              <w:t>English</w:t>
            </w:r>
            <w:r w:rsidRPr="00D50E4D">
              <w:rPr>
                <w:spacing w:val="-7"/>
                <w:sz w:val="24"/>
                <w:szCs w:val="24"/>
                <w:lang w:val="en-US"/>
              </w:rPr>
              <w:t xml:space="preserve"> </w:t>
            </w:r>
            <w:r w:rsidRPr="00D50E4D">
              <w:rPr>
                <w:sz w:val="24"/>
                <w:szCs w:val="24"/>
                <w:lang w:val="en-US"/>
              </w:rPr>
              <w:t>in</w:t>
            </w:r>
            <w:r w:rsidRPr="00D50E4D">
              <w:rPr>
                <w:spacing w:val="-13"/>
                <w:sz w:val="24"/>
                <w:szCs w:val="24"/>
                <w:lang w:val="en-US"/>
              </w:rPr>
              <w:t xml:space="preserve"> </w:t>
            </w:r>
            <w:r w:rsidRPr="00D50E4D">
              <w:rPr>
                <w:sz w:val="24"/>
                <w:szCs w:val="24"/>
                <w:lang w:val="en-US"/>
              </w:rPr>
              <w:t>International</w:t>
            </w:r>
            <w:r w:rsidRPr="00D50E4D">
              <w:rPr>
                <w:spacing w:val="-14"/>
                <w:sz w:val="24"/>
                <w:szCs w:val="24"/>
                <w:lang w:val="en-US"/>
              </w:rPr>
              <w:t xml:space="preserve"> </w:t>
            </w:r>
            <w:r w:rsidRPr="00D50E4D">
              <w:rPr>
                <w:sz w:val="24"/>
                <w:szCs w:val="24"/>
                <w:lang w:val="en-US"/>
              </w:rPr>
              <w:t xml:space="preserve">Instruments. </w:t>
            </w:r>
            <w:r w:rsidRPr="00D50E4D">
              <w:rPr>
                <w:sz w:val="24"/>
                <w:szCs w:val="24"/>
              </w:rPr>
              <w:t>Moscow,</w:t>
            </w:r>
            <w:r w:rsidRPr="00D50E4D">
              <w:rPr>
                <w:spacing w:val="-6"/>
                <w:sz w:val="24"/>
                <w:szCs w:val="24"/>
              </w:rPr>
              <w:t xml:space="preserve"> </w:t>
            </w:r>
            <w:r w:rsidRPr="00D50E4D">
              <w:rPr>
                <w:sz w:val="24"/>
                <w:szCs w:val="24"/>
              </w:rPr>
              <w:t>2015</w:t>
            </w:r>
          </w:p>
          <w:p w14:paraId="57304D1B" w14:textId="77777777" w:rsidR="00D50E4D" w:rsidRPr="00D50E4D" w:rsidRDefault="00D50E4D" w:rsidP="00D50E4D">
            <w:pPr>
              <w:pStyle w:val="TableParagraph"/>
              <w:numPr>
                <w:ilvl w:val="0"/>
                <w:numId w:val="13"/>
              </w:numPr>
              <w:tabs>
                <w:tab w:val="left" w:pos="360"/>
              </w:tabs>
              <w:spacing w:before="5" w:line="232" w:lineRule="auto"/>
              <w:ind w:left="114" w:right="152" w:firstLine="0"/>
              <w:rPr>
                <w:sz w:val="24"/>
                <w:szCs w:val="24"/>
                <w:lang w:val="en-US"/>
              </w:rPr>
            </w:pPr>
            <w:r w:rsidRPr="00D50E4D">
              <w:rPr>
                <w:sz w:val="24"/>
                <w:szCs w:val="24"/>
                <w:lang w:val="en-US"/>
              </w:rPr>
              <w:t>Kubyas</w:t>
            </w:r>
            <w:r w:rsidRPr="00D50E4D">
              <w:rPr>
                <w:spacing w:val="-10"/>
                <w:sz w:val="24"/>
                <w:szCs w:val="24"/>
                <w:lang w:val="en-US"/>
              </w:rPr>
              <w:t xml:space="preserve"> </w:t>
            </w:r>
            <w:r w:rsidRPr="00D50E4D">
              <w:rPr>
                <w:sz w:val="24"/>
                <w:szCs w:val="24"/>
                <w:lang w:val="en-US"/>
              </w:rPr>
              <w:t>L.N.,</w:t>
            </w:r>
            <w:r w:rsidRPr="00D50E4D">
              <w:rPr>
                <w:spacing w:val="-5"/>
                <w:sz w:val="24"/>
                <w:szCs w:val="24"/>
                <w:lang w:val="en-US"/>
              </w:rPr>
              <w:t xml:space="preserve"> </w:t>
            </w:r>
            <w:r w:rsidRPr="00D50E4D">
              <w:rPr>
                <w:sz w:val="24"/>
                <w:szCs w:val="24"/>
                <w:lang w:val="en-US"/>
              </w:rPr>
              <w:t>Kudachkina</w:t>
            </w:r>
            <w:r w:rsidRPr="00D50E4D">
              <w:rPr>
                <w:spacing w:val="-3"/>
                <w:sz w:val="24"/>
                <w:szCs w:val="24"/>
                <w:lang w:val="en-US"/>
              </w:rPr>
              <w:t xml:space="preserve"> </w:t>
            </w:r>
            <w:r w:rsidRPr="00D50E4D">
              <w:rPr>
                <w:sz w:val="24"/>
                <w:szCs w:val="24"/>
                <w:lang w:val="en-US"/>
              </w:rPr>
              <w:t>I.V.</w:t>
            </w:r>
            <w:r w:rsidRPr="00D50E4D">
              <w:rPr>
                <w:spacing w:val="-5"/>
                <w:sz w:val="24"/>
                <w:szCs w:val="24"/>
                <w:lang w:val="en-US"/>
              </w:rPr>
              <w:t xml:space="preserve"> </w:t>
            </w:r>
            <w:r w:rsidRPr="00D50E4D">
              <w:rPr>
                <w:sz w:val="24"/>
                <w:szCs w:val="24"/>
                <w:lang w:val="en-US"/>
              </w:rPr>
              <w:t>English</w:t>
            </w:r>
            <w:r w:rsidRPr="00D50E4D">
              <w:rPr>
                <w:spacing w:val="-7"/>
                <w:sz w:val="24"/>
                <w:szCs w:val="24"/>
                <w:lang w:val="en-US"/>
              </w:rPr>
              <w:t xml:space="preserve"> </w:t>
            </w:r>
            <w:r w:rsidRPr="00D50E4D">
              <w:rPr>
                <w:sz w:val="24"/>
                <w:szCs w:val="24"/>
                <w:lang w:val="en-US"/>
              </w:rPr>
              <w:t>for</w:t>
            </w:r>
            <w:r w:rsidRPr="00D50E4D">
              <w:rPr>
                <w:spacing w:val="-7"/>
                <w:sz w:val="24"/>
                <w:szCs w:val="24"/>
                <w:lang w:val="en-US"/>
              </w:rPr>
              <w:t xml:space="preserve"> </w:t>
            </w:r>
            <w:r w:rsidRPr="00D50E4D">
              <w:rPr>
                <w:sz w:val="24"/>
                <w:szCs w:val="24"/>
                <w:lang w:val="en-US"/>
              </w:rPr>
              <w:t>experts</w:t>
            </w:r>
            <w:r w:rsidRPr="00D50E4D">
              <w:rPr>
                <w:spacing w:val="-12"/>
                <w:sz w:val="24"/>
                <w:szCs w:val="24"/>
                <w:lang w:val="en-US"/>
              </w:rPr>
              <w:t xml:space="preserve"> </w:t>
            </w:r>
            <w:r w:rsidRPr="00D50E4D">
              <w:rPr>
                <w:sz w:val="24"/>
                <w:szCs w:val="24"/>
                <w:lang w:val="en-US"/>
              </w:rPr>
              <w:t>in</w:t>
            </w:r>
            <w:r w:rsidRPr="00D50E4D">
              <w:rPr>
                <w:spacing w:val="-4"/>
                <w:sz w:val="24"/>
                <w:szCs w:val="24"/>
                <w:lang w:val="en-US"/>
              </w:rPr>
              <w:t xml:space="preserve"> </w:t>
            </w:r>
            <w:r w:rsidRPr="00D50E4D">
              <w:rPr>
                <w:sz w:val="24"/>
                <w:szCs w:val="24"/>
                <w:lang w:val="en-US"/>
              </w:rPr>
              <w:t>international</w:t>
            </w:r>
            <w:r w:rsidRPr="00D50E4D">
              <w:rPr>
                <w:spacing w:val="-14"/>
                <w:sz w:val="24"/>
                <w:szCs w:val="24"/>
                <w:lang w:val="en-US"/>
              </w:rPr>
              <w:t xml:space="preserve"> </w:t>
            </w:r>
            <w:r w:rsidRPr="00D50E4D">
              <w:rPr>
                <w:sz w:val="24"/>
                <w:szCs w:val="24"/>
                <w:lang w:val="en-US"/>
              </w:rPr>
              <w:t>relations:</w:t>
            </w:r>
            <w:r w:rsidRPr="00D50E4D">
              <w:rPr>
                <w:spacing w:val="-6"/>
                <w:sz w:val="24"/>
                <w:szCs w:val="24"/>
                <w:lang w:val="en-US"/>
              </w:rPr>
              <w:t xml:space="preserve"> </w:t>
            </w:r>
            <w:r w:rsidRPr="00D50E4D">
              <w:rPr>
                <w:sz w:val="24"/>
                <w:szCs w:val="24"/>
                <w:lang w:val="en-US"/>
              </w:rPr>
              <w:t>teaching</w:t>
            </w:r>
            <w:r w:rsidRPr="00D50E4D">
              <w:rPr>
                <w:spacing w:val="-57"/>
                <w:sz w:val="24"/>
                <w:szCs w:val="24"/>
                <w:lang w:val="en-US"/>
              </w:rPr>
              <w:t xml:space="preserve"> </w:t>
            </w:r>
            <w:r w:rsidRPr="00D50E4D">
              <w:rPr>
                <w:sz w:val="24"/>
                <w:szCs w:val="24"/>
                <w:lang w:val="en-US"/>
              </w:rPr>
              <w:t>manual,</w:t>
            </w:r>
            <w:r w:rsidRPr="00D50E4D">
              <w:rPr>
                <w:spacing w:val="3"/>
                <w:sz w:val="24"/>
                <w:szCs w:val="24"/>
                <w:lang w:val="en-US"/>
              </w:rPr>
              <w:t xml:space="preserve"> </w:t>
            </w:r>
            <w:r w:rsidRPr="00D50E4D">
              <w:rPr>
                <w:sz w:val="24"/>
                <w:szCs w:val="24"/>
                <w:lang w:val="en-US"/>
              </w:rPr>
              <w:t>2014,</w:t>
            </w:r>
            <w:r w:rsidRPr="00D50E4D">
              <w:rPr>
                <w:spacing w:val="4"/>
                <w:sz w:val="24"/>
                <w:szCs w:val="24"/>
                <w:lang w:val="en-US"/>
              </w:rPr>
              <w:t xml:space="preserve"> </w:t>
            </w:r>
            <w:r w:rsidRPr="00D50E4D">
              <w:rPr>
                <w:sz w:val="24"/>
                <w:szCs w:val="24"/>
                <w:lang w:val="en-US"/>
              </w:rPr>
              <w:t>554</w:t>
            </w:r>
            <w:r w:rsidRPr="00D50E4D">
              <w:rPr>
                <w:spacing w:val="2"/>
                <w:sz w:val="24"/>
                <w:szCs w:val="24"/>
                <w:lang w:val="en-US"/>
              </w:rPr>
              <w:t xml:space="preserve"> </w:t>
            </w:r>
            <w:r w:rsidRPr="00D50E4D">
              <w:rPr>
                <w:sz w:val="24"/>
                <w:szCs w:val="24"/>
                <w:lang w:val="en-US"/>
              </w:rPr>
              <w:t>p.</w:t>
            </w:r>
          </w:p>
          <w:p w14:paraId="730ADA73" w14:textId="77777777" w:rsidR="00D50E4D" w:rsidRPr="00D50E4D" w:rsidRDefault="00D50E4D" w:rsidP="00D50E4D">
            <w:pPr>
              <w:pStyle w:val="TableParagraph"/>
              <w:numPr>
                <w:ilvl w:val="0"/>
                <w:numId w:val="13"/>
              </w:numPr>
              <w:tabs>
                <w:tab w:val="left" w:pos="432"/>
              </w:tabs>
              <w:spacing w:before="5"/>
              <w:ind w:left="114" w:right="368" w:firstLine="0"/>
              <w:rPr>
                <w:sz w:val="24"/>
                <w:szCs w:val="24"/>
                <w:lang w:val="en-US"/>
              </w:rPr>
            </w:pPr>
            <w:r w:rsidRPr="00D50E4D">
              <w:rPr>
                <w:sz w:val="24"/>
                <w:szCs w:val="24"/>
                <w:lang w:val="en-US"/>
              </w:rPr>
              <w:t>Cunningham</w:t>
            </w:r>
            <w:r w:rsidRPr="00D50E4D">
              <w:rPr>
                <w:spacing w:val="33"/>
                <w:sz w:val="24"/>
                <w:szCs w:val="24"/>
                <w:lang w:val="en-US"/>
              </w:rPr>
              <w:t xml:space="preserve"> </w:t>
            </w:r>
            <w:r w:rsidRPr="00D50E4D">
              <w:rPr>
                <w:sz w:val="24"/>
                <w:szCs w:val="24"/>
                <w:lang w:val="en-US"/>
              </w:rPr>
              <w:t>S.,</w:t>
            </w:r>
            <w:r w:rsidRPr="00D50E4D">
              <w:rPr>
                <w:spacing w:val="39"/>
                <w:sz w:val="24"/>
                <w:szCs w:val="24"/>
                <w:lang w:val="en-US"/>
              </w:rPr>
              <w:t xml:space="preserve"> </w:t>
            </w:r>
            <w:r w:rsidRPr="00D50E4D">
              <w:rPr>
                <w:sz w:val="24"/>
                <w:szCs w:val="24"/>
                <w:lang w:val="en-US"/>
              </w:rPr>
              <w:t>Moor</w:t>
            </w:r>
            <w:r w:rsidRPr="00D50E4D">
              <w:rPr>
                <w:spacing w:val="34"/>
                <w:sz w:val="24"/>
                <w:szCs w:val="24"/>
                <w:lang w:val="en-US"/>
              </w:rPr>
              <w:t xml:space="preserve"> </w:t>
            </w:r>
            <w:r w:rsidRPr="00D50E4D">
              <w:rPr>
                <w:sz w:val="24"/>
                <w:szCs w:val="24"/>
                <w:lang w:val="en-US"/>
              </w:rPr>
              <w:t>P.</w:t>
            </w:r>
            <w:r w:rsidRPr="00D50E4D">
              <w:rPr>
                <w:spacing w:val="39"/>
                <w:sz w:val="24"/>
                <w:szCs w:val="24"/>
                <w:lang w:val="en-US"/>
              </w:rPr>
              <w:t xml:space="preserve"> </w:t>
            </w:r>
            <w:r w:rsidRPr="00D50E4D">
              <w:rPr>
                <w:sz w:val="24"/>
                <w:szCs w:val="24"/>
                <w:lang w:val="en-US"/>
              </w:rPr>
              <w:t>New</w:t>
            </w:r>
            <w:r w:rsidRPr="00D50E4D">
              <w:rPr>
                <w:spacing w:val="37"/>
                <w:sz w:val="24"/>
                <w:szCs w:val="24"/>
                <w:lang w:val="en-US"/>
              </w:rPr>
              <w:t xml:space="preserve"> </w:t>
            </w:r>
            <w:r w:rsidRPr="00D50E4D">
              <w:rPr>
                <w:sz w:val="24"/>
                <w:szCs w:val="24"/>
                <w:lang w:val="en-US"/>
              </w:rPr>
              <w:t>Cutting</w:t>
            </w:r>
            <w:r w:rsidRPr="00D50E4D">
              <w:rPr>
                <w:spacing w:val="37"/>
                <w:sz w:val="24"/>
                <w:szCs w:val="24"/>
                <w:lang w:val="en-US"/>
              </w:rPr>
              <w:t xml:space="preserve"> </w:t>
            </w:r>
            <w:r w:rsidRPr="00D50E4D">
              <w:rPr>
                <w:sz w:val="24"/>
                <w:szCs w:val="24"/>
                <w:lang w:val="en-US"/>
              </w:rPr>
              <w:t>Edge:</w:t>
            </w:r>
            <w:r w:rsidRPr="00D50E4D">
              <w:rPr>
                <w:spacing w:val="38"/>
                <w:sz w:val="24"/>
                <w:szCs w:val="24"/>
                <w:lang w:val="en-US"/>
              </w:rPr>
              <w:t xml:space="preserve"> </w:t>
            </w:r>
            <w:r w:rsidRPr="00D50E4D">
              <w:rPr>
                <w:sz w:val="24"/>
                <w:szCs w:val="24"/>
                <w:lang w:val="en-US"/>
              </w:rPr>
              <w:t>Upper</w:t>
            </w:r>
            <w:r w:rsidRPr="00D50E4D">
              <w:rPr>
                <w:spacing w:val="38"/>
                <w:sz w:val="24"/>
                <w:szCs w:val="24"/>
                <w:lang w:val="en-US"/>
              </w:rPr>
              <w:t xml:space="preserve"> </w:t>
            </w:r>
            <w:r w:rsidRPr="00D50E4D">
              <w:rPr>
                <w:sz w:val="24"/>
                <w:szCs w:val="24"/>
                <w:lang w:val="en-US"/>
              </w:rPr>
              <w:t>-Intermediate,</w:t>
            </w:r>
            <w:r w:rsidRPr="00D50E4D">
              <w:rPr>
                <w:spacing w:val="41"/>
                <w:sz w:val="24"/>
                <w:szCs w:val="24"/>
                <w:lang w:val="en-US"/>
              </w:rPr>
              <w:t xml:space="preserve"> </w:t>
            </w:r>
            <w:r w:rsidRPr="00D50E4D">
              <w:rPr>
                <w:sz w:val="24"/>
                <w:szCs w:val="24"/>
                <w:lang w:val="en-US"/>
              </w:rPr>
              <w:t>Advanced:</w:t>
            </w:r>
            <w:r w:rsidRPr="00D50E4D">
              <w:rPr>
                <w:spacing w:val="-57"/>
                <w:sz w:val="24"/>
                <w:szCs w:val="24"/>
                <w:lang w:val="en-US"/>
              </w:rPr>
              <w:t xml:space="preserve"> </w:t>
            </w:r>
            <w:r w:rsidRPr="00D50E4D">
              <w:rPr>
                <w:sz w:val="24"/>
                <w:szCs w:val="24"/>
                <w:lang w:val="en-US"/>
              </w:rPr>
              <w:t>student’s</w:t>
            </w:r>
            <w:r w:rsidRPr="00D50E4D">
              <w:rPr>
                <w:spacing w:val="-2"/>
                <w:sz w:val="24"/>
                <w:szCs w:val="24"/>
                <w:lang w:val="en-US"/>
              </w:rPr>
              <w:t xml:space="preserve"> </w:t>
            </w:r>
            <w:r w:rsidRPr="00D50E4D">
              <w:rPr>
                <w:sz w:val="24"/>
                <w:szCs w:val="24"/>
                <w:lang w:val="en-US"/>
              </w:rPr>
              <w:t>book,</w:t>
            </w:r>
            <w:r w:rsidRPr="00D50E4D">
              <w:rPr>
                <w:spacing w:val="-2"/>
                <w:sz w:val="24"/>
                <w:szCs w:val="24"/>
                <w:lang w:val="en-US"/>
              </w:rPr>
              <w:t xml:space="preserve"> </w:t>
            </w:r>
            <w:r w:rsidRPr="00D50E4D">
              <w:rPr>
                <w:sz w:val="24"/>
                <w:szCs w:val="24"/>
                <w:lang w:val="en-US"/>
              </w:rPr>
              <w:t>teacher’s</w:t>
            </w:r>
            <w:r w:rsidRPr="00D50E4D">
              <w:rPr>
                <w:spacing w:val="6"/>
                <w:sz w:val="24"/>
                <w:szCs w:val="24"/>
                <w:lang w:val="en-US"/>
              </w:rPr>
              <w:t xml:space="preserve"> </w:t>
            </w:r>
            <w:r w:rsidRPr="00D50E4D">
              <w:rPr>
                <w:sz w:val="24"/>
                <w:szCs w:val="24"/>
                <w:lang w:val="en-US"/>
              </w:rPr>
              <w:t>book,</w:t>
            </w:r>
            <w:r w:rsidRPr="00D50E4D">
              <w:rPr>
                <w:spacing w:val="3"/>
                <w:sz w:val="24"/>
                <w:szCs w:val="24"/>
                <w:lang w:val="en-US"/>
              </w:rPr>
              <w:t xml:space="preserve"> </w:t>
            </w:r>
            <w:r w:rsidRPr="00D50E4D">
              <w:rPr>
                <w:sz w:val="24"/>
                <w:szCs w:val="24"/>
                <w:lang w:val="en-US"/>
              </w:rPr>
              <w:t>workbook.</w:t>
            </w:r>
            <w:r w:rsidRPr="00D50E4D">
              <w:rPr>
                <w:spacing w:val="1"/>
                <w:sz w:val="24"/>
                <w:szCs w:val="24"/>
                <w:lang w:val="en-US"/>
              </w:rPr>
              <w:t xml:space="preserve"> </w:t>
            </w:r>
            <w:r w:rsidRPr="00D50E4D">
              <w:rPr>
                <w:sz w:val="24"/>
                <w:szCs w:val="24"/>
                <w:lang w:val="en-US"/>
              </w:rPr>
              <w:t>-</w:t>
            </w:r>
            <w:r w:rsidRPr="00D50E4D">
              <w:rPr>
                <w:spacing w:val="3"/>
                <w:sz w:val="24"/>
                <w:szCs w:val="24"/>
                <w:lang w:val="en-US"/>
              </w:rPr>
              <w:t xml:space="preserve"> </w:t>
            </w:r>
            <w:r w:rsidRPr="00D50E4D">
              <w:rPr>
                <w:sz w:val="24"/>
                <w:szCs w:val="24"/>
                <w:lang w:val="en-US"/>
              </w:rPr>
              <w:t>Longman,</w:t>
            </w:r>
            <w:r w:rsidRPr="00D50E4D">
              <w:rPr>
                <w:spacing w:val="4"/>
                <w:sz w:val="24"/>
                <w:szCs w:val="24"/>
                <w:lang w:val="en-US"/>
              </w:rPr>
              <w:t xml:space="preserve"> </w:t>
            </w:r>
            <w:r w:rsidRPr="00D50E4D">
              <w:rPr>
                <w:sz w:val="24"/>
                <w:szCs w:val="24"/>
                <w:lang w:val="en-US"/>
              </w:rPr>
              <w:t>2013.</w:t>
            </w:r>
          </w:p>
          <w:p w14:paraId="026B5F39" w14:textId="77777777" w:rsidR="00D50E4D" w:rsidRPr="00D50E4D" w:rsidRDefault="00D50E4D" w:rsidP="00D50E4D">
            <w:pPr>
              <w:pStyle w:val="TableParagraph"/>
              <w:numPr>
                <w:ilvl w:val="0"/>
                <w:numId w:val="13"/>
              </w:numPr>
              <w:tabs>
                <w:tab w:val="left" w:pos="456"/>
              </w:tabs>
              <w:spacing w:before="3" w:line="237" w:lineRule="auto"/>
              <w:ind w:left="114" w:right="214" w:firstLine="0"/>
              <w:rPr>
                <w:sz w:val="24"/>
                <w:szCs w:val="24"/>
                <w:lang w:val="en-US"/>
              </w:rPr>
            </w:pPr>
            <w:r w:rsidRPr="00D50E4D">
              <w:rPr>
                <w:sz w:val="24"/>
                <w:szCs w:val="24"/>
                <w:lang w:val="en-US"/>
              </w:rPr>
              <w:t>Jones,</w:t>
            </w:r>
            <w:r w:rsidRPr="00D50E4D">
              <w:rPr>
                <w:spacing w:val="21"/>
                <w:sz w:val="24"/>
                <w:szCs w:val="24"/>
                <w:lang w:val="en-US"/>
              </w:rPr>
              <w:t xml:space="preserve"> </w:t>
            </w:r>
            <w:r w:rsidRPr="00D50E4D">
              <w:rPr>
                <w:sz w:val="24"/>
                <w:szCs w:val="24"/>
                <w:lang w:val="en-US"/>
              </w:rPr>
              <w:t>M.</w:t>
            </w:r>
            <w:r w:rsidRPr="00D50E4D">
              <w:rPr>
                <w:spacing w:val="21"/>
                <w:sz w:val="24"/>
                <w:szCs w:val="24"/>
                <w:lang w:val="en-US"/>
              </w:rPr>
              <w:t xml:space="preserve"> </w:t>
            </w:r>
            <w:r w:rsidRPr="00D50E4D">
              <w:rPr>
                <w:sz w:val="24"/>
                <w:szCs w:val="24"/>
                <w:lang w:val="en-US"/>
              </w:rPr>
              <w:t>Straightforward.</w:t>
            </w:r>
            <w:r w:rsidRPr="00D50E4D">
              <w:rPr>
                <w:spacing w:val="18"/>
                <w:sz w:val="24"/>
                <w:szCs w:val="24"/>
                <w:lang w:val="en-US"/>
              </w:rPr>
              <w:t xml:space="preserve"> </w:t>
            </w:r>
            <w:r w:rsidRPr="00D50E4D">
              <w:rPr>
                <w:sz w:val="24"/>
                <w:szCs w:val="24"/>
                <w:lang w:val="en-US"/>
              </w:rPr>
              <w:t>Upper-Intermediate:</w:t>
            </w:r>
            <w:r w:rsidRPr="00D50E4D">
              <w:rPr>
                <w:spacing w:val="21"/>
                <w:sz w:val="24"/>
                <w:szCs w:val="24"/>
                <w:lang w:val="en-US"/>
              </w:rPr>
              <w:t xml:space="preserve"> </w:t>
            </w:r>
            <w:r w:rsidRPr="00D50E4D">
              <w:rPr>
                <w:sz w:val="24"/>
                <w:szCs w:val="24"/>
                <w:lang w:val="en-US"/>
              </w:rPr>
              <w:t>Student’s</w:t>
            </w:r>
            <w:r w:rsidRPr="00D50E4D">
              <w:rPr>
                <w:spacing w:val="17"/>
                <w:sz w:val="24"/>
                <w:szCs w:val="24"/>
                <w:lang w:val="en-US"/>
              </w:rPr>
              <w:t xml:space="preserve"> </w:t>
            </w:r>
            <w:r w:rsidRPr="00D50E4D">
              <w:rPr>
                <w:sz w:val="24"/>
                <w:szCs w:val="24"/>
                <w:lang w:val="en-US"/>
              </w:rPr>
              <w:t>Book,</w:t>
            </w:r>
            <w:r w:rsidRPr="00D50E4D">
              <w:rPr>
                <w:spacing w:val="16"/>
                <w:sz w:val="24"/>
                <w:szCs w:val="24"/>
                <w:lang w:val="en-US"/>
              </w:rPr>
              <w:t xml:space="preserve"> </w:t>
            </w:r>
            <w:r w:rsidRPr="00D50E4D">
              <w:rPr>
                <w:sz w:val="24"/>
                <w:szCs w:val="24"/>
                <w:lang w:val="en-US"/>
              </w:rPr>
              <w:t>Workbook</w:t>
            </w:r>
            <w:r w:rsidRPr="00D50E4D">
              <w:rPr>
                <w:spacing w:val="15"/>
                <w:sz w:val="24"/>
                <w:szCs w:val="24"/>
                <w:lang w:val="en-US"/>
              </w:rPr>
              <w:t xml:space="preserve"> </w:t>
            </w:r>
            <w:r w:rsidRPr="00D50E4D">
              <w:rPr>
                <w:sz w:val="24"/>
                <w:szCs w:val="24"/>
                <w:lang w:val="en-US"/>
              </w:rPr>
              <w:t>/</w:t>
            </w:r>
            <w:r w:rsidRPr="00D50E4D">
              <w:rPr>
                <w:spacing w:val="-57"/>
                <w:sz w:val="24"/>
                <w:szCs w:val="24"/>
                <w:lang w:val="en-US"/>
              </w:rPr>
              <w:t xml:space="preserve"> </w:t>
            </w:r>
            <w:r w:rsidRPr="00D50E4D">
              <w:rPr>
                <w:sz w:val="24"/>
                <w:szCs w:val="24"/>
                <w:lang w:val="en-US"/>
              </w:rPr>
              <w:t>Macmillan,</w:t>
            </w:r>
            <w:r w:rsidRPr="00D50E4D">
              <w:rPr>
                <w:spacing w:val="3"/>
                <w:sz w:val="24"/>
                <w:szCs w:val="24"/>
                <w:lang w:val="en-US"/>
              </w:rPr>
              <w:t xml:space="preserve"> </w:t>
            </w:r>
            <w:r w:rsidRPr="00D50E4D">
              <w:rPr>
                <w:sz w:val="24"/>
                <w:szCs w:val="24"/>
                <w:lang w:val="en-US"/>
              </w:rPr>
              <w:t>2013.</w:t>
            </w:r>
          </w:p>
          <w:p w14:paraId="6C30C17B" w14:textId="77777777" w:rsidR="00D50E4D" w:rsidRPr="00D50E4D" w:rsidRDefault="00D50E4D" w:rsidP="00D50E4D">
            <w:pPr>
              <w:pStyle w:val="TableParagraph"/>
              <w:numPr>
                <w:ilvl w:val="0"/>
                <w:numId w:val="13"/>
              </w:numPr>
              <w:tabs>
                <w:tab w:val="left" w:pos="360"/>
              </w:tabs>
              <w:spacing w:before="8" w:line="275" w:lineRule="exact"/>
              <w:ind w:hanging="246"/>
              <w:rPr>
                <w:sz w:val="24"/>
                <w:szCs w:val="24"/>
                <w:lang w:val="en-US"/>
              </w:rPr>
            </w:pPr>
            <w:r w:rsidRPr="00D50E4D">
              <w:rPr>
                <w:spacing w:val="-1"/>
                <w:sz w:val="24"/>
                <w:szCs w:val="24"/>
                <w:lang w:val="en-US"/>
              </w:rPr>
              <w:t>Clanfield,</w:t>
            </w:r>
            <w:r w:rsidRPr="00D50E4D">
              <w:rPr>
                <w:spacing w:val="6"/>
                <w:sz w:val="24"/>
                <w:szCs w:val="24"/>
                <w:lang w:val="en-US"/>
              </w:rPr>
              <w:t xml:space="preserve"> </w:t>
            </w:r>
            <w:r w:rsidRPr="00D50E4D">
              <w:rPr>
                <w:spacing w:val="-1"/>
                <w:sz w:val="24"/>
                <w:szCs w:val="24"/>
                <w:lang w:val="en-US"/>
              </w:rPr>
              <w:t>L.</w:t>
            </w:r>
            <w:r w:rsidRPr="00D50E4D">
              <w:rPr>
                <w:spacing w:val="5"/>
                <w:sz w:val="24"/>
                <w:szCs w:val="24"/>
                <w:lang w:val="en-US"/>
              </w:rPr>
              <w:t xml:space="preserve"> </w:t>
            </w:r>
            <w:r w:rsidRPr="00D50E4D">
              <w:rPr>
                <w:spacing w:val="-1"/>
                <w:sz w:val="24"/>
                <w:szCs w:val="24"/>
                <w:lang w:val="en-US"/>
              </w:rPr>
              <w:t>Global: Upper-Intermediate coursebook:</w:t>
            </w:r>
            <w:r w:rsidRPr="00D50E4D">
              <w:rPr>
                <w:spacing w:val="-15"/>
                <w:sz w:val="24"/>
                <w:szCs w:val="24"/>
                <w:lang w:val="en-US"/>
              </w:rPr>
              <w:t xml:space="preserve"> </w:t>
            </w:r>
            <w:r w:rsidRPr="00D50E4D">
              <w:rPr>
                <w:spacing w:val="-1"/>
                <w:sz w:val="24"/>
                <w:szCs w:val="24"/>
                <w:lang w:val="en-US"/>
              </w:rPr>
              <w:t xml:space="preserve">textbook </w:t>
            </w:r>
            <w:r w:rsidRPr="00D50E4D">
              <w:rPr>
                <w:sz w:val="24"/>
                <w:szCs w:val="24"/>
                <w:lang w:val="en-US"/>
              </w:rPr>
              <w:t>/</w:t>
            </w:r>
            <w:r w:rsidRPr="00D50E4D">
              <w:rPr>
                <w:spacing w:val="-6"/>
                <w:sz w:val="24"/>
                <w:szCs w:val="24"/>
                <w:lang w:val="en-US"/>
              </w:rPr>
              <w:t xml:space="preserve"> </w:t>
            </w:r>
            <w:r w:rsidRPr="00D50E4D">
              <w:rPr>
                <w:sz w:val="24"/>
                <w:szCs w:val="24"/>
                <w:lang w:val="en-US"/>
              </w:rPr>
              <w:t>Macmillan,</w:t>
            </w:r>
            <w:r w:rsidRPr="00D50E4D">
              <w:rPr>
                <w:spacing w:val="6"/>
                <w:sz w:val="24"/>
                <w:szCs w:val="24"/>
                <w:lang w:val="en-US"/>
              </w:rPr>
              <w:t xml:space="preserve"> </w:t>
            </w:r>
            <w:r w:rsidRPr="00D50E4D">
              <w:rPr>
                <w:sz w:val="24"/>
                <w:szCs w:val="24"/>
                <w:lang w:val="en-US"/>
              </w:rPr>
              <w:t>2013.</w:t>
            </w:r>
          </w:p>
          <w:p w14:paraId="257B793C" w14:textId="77777777" w:rsidR="00D50E4D" w:rsidRPr="00D50E4D" w:rsidRDefault="00D50E4D" w:rsidP="00D50E4D">
            <w:pPr>
              <w:pStyle w:val="TableParagraph"/>
              <w:numPr>
                <w:ilvl w:val="0"/>
                <w:numId w:val="13"/>
              </w:numPr>
              <w:tabs>
                <w:tab w:val="left" w:pos="360"/>
              </w:tabs>
              <w:spacing w:line="274" w:lineRule="exact"/>
              <w:ind w:hanging="246"/>
              <w:rPr>
                <w:sz w:val="24"/>
                <w:szCs w:val="24"/>
              </w:rPr>
            </w:pPr>
            <w:r w:rsidRPr="00D50E4D">
              <w:rPr>
                <w:spacing w:val="-1"/>
                <w:sz w:val="24"/>
                <w:szCs w:val="24"/>
              </w:rPr>
              <w:t>Yanitskaya.</w:t>
            </w:r>
            <w:r w:rsidRPr="00D50E4D">
              <w:rPr>
                <w:spacing w:val="-8"/>
                <w:sz w:val="24"/>
                <w:szCs w:val="24"/>
              </w:rPr>
              <w:t xml:space="preserve"> </w:t>
            </w:r>
            <w:r w:rsidRPr="00D50E4D">
              <w:rPr>
                <w:spacing w:val="-1"/>
                <w:sz w:val="24"/>
                <w:szCs w:val="24"/>
              </w:rPr>
              <w:t>English</w:t>
            </w:r>
            <w:r w:rsidRPr="00D50E4D">
              <w:rPr>
                <w:spacing w:val="-9"/>
                <w:sz w:val="24"/>
                <w:szCs w:val="24"/>
              </w:rPr>
              <w:t xml:space="preserve"> </w:t>
            </w:r>
            <w:r w:rsidRPr="00D50E4D">
              <w:rPr>
                <w:sz w:val="24"/>
                <w:szCs w:val="24"/>
              </w:rPr>
              <w:t>in</w:t>
            </w:r>
            <w:r w:rsidRPr="00D50E4D">
              <w:rPr>
                <w:spacing w:val="-14"/>
                <w:sz w:val="24"/>
                <w:szCs w:val="24"/>
              </w:rPr>
              <w:t xml:space="preserve"> </w:t>
            </w:r>
            <w:r w:rsidRPr="00D50E4D">
              <w:rPr>
                <w:sz w:val="24"/>
                <w:szCs w:val="24"/>
              </w:rPr>
              <w:t>diplomacy,2015.</w:t>
            </w:r>
          </w:p>
          <w:p w14:paraId="0CE6AC6C" w14:textId="77777777" w:rsidR="00D50E4D" w:rsidRPr="00D50E4D" w:rsidRDefault="00D50E4D" w:rsidP="00D50E4D">
            <w:pPr>
              <w:pStyle w:val="TableParagraph"/>
              <w:numPr>
                <w:ilvl w:val="0"/>
                <w:numId w:val="13"/>
              </w:numPr>
              <w:tabs>
                <w:tab w:val="left" w:pos="360"/>
              </w:tabs>
              <w:ind w:left="114" w:right="242" w:firstLine="0"/>
              <w:rPr>
                <w:sz w:val="24"/>
                <w:szCs w:val="24"/>
              </w:rPr>
            </w:pPr>
            <w:r w:rsidRPr="00D50E4D">
              <w:rPr>
                <w:spacing w:val="-1"/>
                <w:sz w:val="24"/>
                <w:szCs w:val="24"/>
                <w:lang w:val="en-US"/>
              </w:rPr>
              <w:t xml:space="preserve">Karipbayeva G.A., Makisheva M.K. English for Students of </w:t>
            </w:r>
            <w:r w:rsidRPr="00D50E4D">
              <w:rPr>
                <w:sz w:val="24"/>
                <w:szCs w:val="24"/>
                <w:lang w:val="en-US"/>
              </w:rPr>
              <w:t>International Relations:</w:t>
            </w:r>
            <w:r w:rsidRPr="00D50E4D">
              <w:rPr>
                <w:spacing w:val="-57"/>
                <w:sz w:val="24"/>
                <w:szCs w:val="24"/>
                <w:lang w:val="en-US"/>
              </w:rPr>
              <w:t xml:space="preserve"> </w:t>
            </w:r>
            <w:r w:rsidRPr="00D50E4D">
              <w:rPr>
                <w:sz w:val="24"/>
                <w:szCs w:val="24"/>
                <w:lang w:val="en-US"/>
              </w:rPr>
              <w:t>educational</w:t>
            </w:r>
            <w:r w:rsidRPr="00D50E4D">
              <w:rPr>
                <w:spacing w:val="-4"/>
                <w:sz w:val="24"/>
                <w:szCs w:val="24"/>
                <w:lang w:val="en-US"/>
              </w:rPr>
              <w:t xml:space="preserve"> </w:t>
            </w:r>
            <w:r w:rsidRPr="00D50E4D">
              <w:rPr>
                <w:sz w:val="24"/>
                <w:szCs w:val="24"/>
                <w:lang w:val="en-US"/>
              </w:rPr>
              <w:t>manual,</w:t>
            </w:r>
            <w:r w:rsidRPr="00D50E4D">
              <w:rPr>
                <w:spacing w:val="3"/>
                <w:sz w:val="24"/>
                <w:szCs w:val="24"/>
                <w:lang w:val="en-US"/>
              </w:rPr>
              <w:t xml:space="preserve"> </w:t>
            </w:r>
            <w:r w:rsidRPr="00D50E4D">
              <w:rPr>
                <w:sz w:val="24"/>
                <w:szCs w:val="24"/>
                <w:lang w:val="en-US"/>
              </w:rPr>
              <w:t>100</w:t>
            </w:r>
            <w:r w:rsidRPr="00D50E4D">
              <w:rPr>
                <w:spacing w:val="2"/>
                <w:sz w:val="24"/>
                <w:szCs w:val="24"/>
                <w:lang w:val="en-US"/>
              </w:rPr>
              <w:t xml:space="preserve"> </w:t>
            </w:r>
            <w:r w:rsidRPr="00D50E4D">
              <w:rPr>
                <w:sz w:val="24"/>
                <w:szCs w:val="24"/>
                <w:lang w:val="en-US"/>
              </w:rPr>
              <w:t>p.,</w:t>
            </w:r>
            <w:r w:rsidRPr="00D50E4D">
              <w:rPr>
                <w:spacing w:val="-2"/>
                <w:sz w:val="24"/>
                <w:szCs w:val="24"/>
                <w:lang w:val="en-US"/>
              </w:rPr>
              <w:t xml:space="preserve"> </w:t>
            </w:r>
            <w:r w:rsidRPr="00D50E4D">
              <w:rPr>
                <w:sz w:val="24"/>
                <w:szCs w:val="24"/>
                <w:lang w:val="en-US"/>
              </w:rPr>
              <w:t>2020.</w:t>
            </w:r>
            <w:r w:rsidRPr="00D50E4D">
              <w:rPr>
                <w:color w:val="0000FF"/>
                <w:spacing w:val="3"/>
                <w:sz w:val="24"/>
                <w:szCs w:val="24"/>
                <w:lang w:val="en-US"/>
              </w:rPr>
              <w:t xml:space="preserve"> </w:t>
            </w:r>
            <w:hyperlink r:id="rId10">
              <w:r w:rsidRPr="00D50E4D">
                <w:rPr>
                  <w:color w:val="0000FF"/>
                  <w:sz w:val="24"/>
                  <w:szCs w:val="24"/>
                  <w:u w:val="single" w:color="0000FF"/>
                </w:rPr>
                <w:t>https://read.kz/book/show/3213.pdf</w:t>
              </w:r>
            </w:hyperlink>
          </w:p>
          <w:p w14:paraId="08715280" w14:textId="77777777" w:rsidR="00D50E4D" w:rsidRPr="00D50E4D" w:rsidRDefault="00D50E4D" w:rsidP="00D50E4D">
            <w:pPr>
              <w:pStyle w:val="TableParagraph"/>
              <w:numPr>
                <w:ilvl w:val="0"/>
                <w:numId w:val="13"/>
              </w:numPr>
              <w:tabs>
                <w:tab w:val="left" w:pos="360"/>
              </w:tabs>
              <w:spacing w:before="4" w:line="275" w:lineRule="exact"/>
              <w:ind w:hanging="246"/>
              <w:rPr>
                <w:sz w:val="24"/>
                <w:szCs w:val="24"/>
              </w:rPr>
            </w:pPr>
            <w:r w:rsidRPr="00D50E4D">
              <w:rPr>
                <w:spacing w:val="-1"/>
                <w:sz w:val="24"/>
                <w:szCs w:val="24"/>
                <w:lang w:val="en-US"/>
              </w:rPr>
              <w:t>Givental</w:t>
            </w:r>
            <w:r w:rsidRPr="00D50E4D">
              <w:rPr>
                <w:spacing w:val="-21"/>
                <w:sz w:val="24"/>
                <w:szCs w:val="24"/>
                <w:lang w:val="en-US"/>
              </w:rPr>
              <w:t xml:space="preserve"> </w:t>
            </w:r>
            <w:r w:rsidRPr="00D50E4D">
              <w:rPr>
                <w:spacing w:val="-1"/>
                <w:sz w:val="24"/>
                <w:szCs w:val="24"/>
                <w:lang w:val="en-US"/>
              </w:rPr>
              <w:t>I.A.</w:t>
            </w:r>
            <w:r w:rsidRPr="00D50E4D">
              <w:rPr>
                <w:spacing w:val="6"/>
                <w:sz w:val="24"/>
                <w:szCs w:val="24"/>
                <w:lang w:val="en-US"/>
              </w:rPr>
              <w:t xml:space="preserve"> </w:t>
            </w:r>
            <w:r w:rsidRPr="00D50E4D">
              <w:rPr>
                <w:spacing w:val="-1"/>
                <w:sz w:val="24"/>
                <w:szCs w:val="24"/>
                <w:lang w:val="en-US"/>
              </w:rPr>
              <w:t>How</w:t>
            </w:r>
            <w:r w:rsidRPr="00D50E4D">
              <w:rPr>
                <w:spacing w:val="-8"/>
                <w:sz w:val="24"/>
                <w:szCs w:val="24"/>
                <w:lang w:val="en-US"/>
              </w:rPr>
              <w:t xml:space="preserve"> </w:t>
            </w:r>
            <w:r w:rsidRPr="00D50E4D">
              <w:rPr>
                <w:spacing w:val="-1"/>
                <w:sz w:val="24"/>
                <w:szCs w:val="24"/>
                <w:lang w:val="en-US"/>
              </w:rPr>
              <w:t>to</w:t>
            </w:r>
            <w:r w:rsidRPr="00D50E4D">
              <w:rPr>
                <w:spacing w:val="3"/>
                <w:sz w:val="24"/>
                <w:szCs w:val="24"/>
                <w:lang w:val="en-US"/>
              </w:rPr>
              <w:t xml:space="preserve"> </w:t>
            </w:r>
            <w:r w:rsidRPr="00D50E4D">
              <w:rPr>
                <w:spacing w:val="-1"/>
                <w:sz w:val="24"/>
                <w:szCs w:val="24"/>
                <w:lang w:val="en-US"/>
              </w:rPr>
              <w:t>say</w:t>
            </w:r>
            <w:r w:rsidRPr="00D50E4D">
              <w:rPr>
                <w:spacing w:val="-7"/>
                <w:sz w:val="24"/>
                <w:szCs w:val="24"/>
                <w:lang w:val="en-US"/>
              </w:rPr>
              <w:t xml:space="preserve"> </w:t>
            </w:r>
            <w:r w:rsidRPr="00D50E4D">
              <w:rPr>
                <w:spacing w:val="-1"/>
                <w:sz w:val="24"/>
                <w:szCs w:val="24"/>
                <w:lang w:val="en-US"/>
              </w:rPr>
              <w:t>it</w:t>
            </w:r>
            <w:r w:rsidRPr="00D50E4D">
              <w:rPr>
                <w:spacing w:val="18"/>
                <w:sz w:val="24"/>
                <w:szCs w:val="24"/>
                <w:lang w:val="en-US"/>
              </w:rPr>
              <w:t xml:space="preserve"> </w:t>
            </w:r>
            <w:r w:rsidRPr="00D50E4D">
              <w:rPr>
                <w:spacing w:val="-1"/>
                <w:sz w:val="24"/>
                <w:szCs w:val="24"/>
                <w:lang w:val="en-US"/>
              </w:rPr>
              <w:t>in</w:t>
            </w:r>
            <w:r w:rsidRPr="00D50E4D">
              <w:rPr>
                <w:spacing w:val="-8"/>
                <w:sz w:val="24"/>
                <w:szCs w:val="24"/>
                <w:lang w:val="en-US"/>
              </w:rPr>
              <w:t xml:space="preserve"> </w:t>
            </w:r>
            <w:r w:rsidRPr="00D50E4D">
              <w:rPr>
                <w:spacing w:val="-1"/>
                <w:sz w:val="24"/>
                <w:szCs w:val="24"/>
                <w:lang w:val="en-US"/>
              </w:rPr>
              <w:t>English?</w:t>
            </w:r>
            <w:r w:rsidRPr="00D50E4D">
              <w:rPr>
                <w:spacing w:val="-7"/>
                <w:sz w:val="24"/>
                <w:szCs w:val="24"/>
                <w:lang w:val="en-US"/>
              </w:rPr>
              <w:t xml:space="preserve"> </w:t>
            </w:r>
            <w:r w:rsidRPr="00D50E4D">
              <w:rPr>
                <w:spacing w:val="-1"/>
                <w:sz w:val="24"/>
                <w:szCs w:val="24"/>
              </w:rPr>
              <w:t>Moscow,</w:t>
            </w:r>
            <w:r w:rsidRPr="00D50E4D">
              <w:rPr>
                <w:spacing w:val="-4"/>
                <w:sz w:val="24"/>
                <w:szCs w:val="24"/>
              </w:rPr>
              <w:t xml:space="preserve"> </w:t>
            </w:r>
            <w:r w:rsidRPr="00D50E4D">
              <w:rPr>
                <w:sz w:val="24"/>
                <w:szCs w:val="24"/>
              </w:rPr>
              <w:t>Flinta,</w:t>
            </w:r>
            <w:r w:rsidRPr="00D50E4D">
              <w:rPr>
                <w:spacing w:val="5"/>
                <w:sz w:val="24"/>
                <w:szCs w:val="24"/>
              </w:rPr>
              <w:t xml:space="preserve"> </w:t>
            </w:r>
            <w:r w:rsidRPr="00D50E4D">
              <w:rPr>
                <w:sz w:val="24"/>
                <w:szCs w:val="24"/>
              </w:rPr>
              <w:t>Nauka,</w:t>
            </w:r>
            <w:r w:rsidRPr="00D50E4D">
              <w:rPr>
                <w:spacing w:val="6"/>
                <w:sz w:val="24"/>
                <w:szCs w:val="24"/>
              </w:rPr>
              <w:t xml:space="preserve"> </w:t>
            </w:r>
            <w:r w:rsidRPr="00D50E4D">
              <w:rPr>
                <w:sz w:val="24"/>
                <w:szCs w:val="24"/>
              </w:rPr>
              <w:t>2017.</w:t>
            </w:r>
          </w:p>
          <w:p w14:paraId="7E76B2DE" w14:textId="77777777" w:rsidR="00D50E4D" w:rsidRPr="00D50E4D" w:rsidRDefault="00D50E4D" w:rsidP="00D50E4D">
            <w:pPr>
              <w:pStyle w:val="TableParagraph"/>
              <w:numPr>
                <w:ilvl w:val="0"/>
                <w:numId w:val="13"/>
              </w:numPr>
              <w:tabs>
                <w:tab w:val="left" w:pos="360"/>
              </w:tabs>
              <w:spacing w:line="275" w:lineRule="exact"/>
              <w:ind w:hanging="246"/>
              <w:rPr>
                <w:sz w:val="24"/>
                <w:szCs w:val="24"/>
                <w:lang w:val="en-US"/>
              </w:rPr>
            </w:pPr>
            <w:r w:rsidRPr="00D50E4D">
              <w:rPr>
                <w:spacing w:val="-1"/>
                <w:sz w:val="24"/>
                <w:szCs w:val="24"/>
                <w:lang w:val="en-US"/>
              </w:rPr>
              <w:t>The</w:t>
            </w:r>
            <w:r w:rsidRPr="00D50E4D">
              <w:rPr>
                <w:spacing w:val="-7"/>
                <w:sz w:val="24"/>
                <w:szCs w:val="24"/>
                <w:lang w:val="en-US"/>
              </w:rPr>
              <w:t xml:space="preserve"> </w:t>
            </w:r>
            <w:r w:rsidRPr="00D50E4D">
              <w:rPr>
                <w:spacing w:val="-1"/>
                <w:sz w:val="24"/>
                <w:szCs w:val="24"/>
                <w:lang w:val="en-US"/>
              </w:rPr>
              <w:t>UN</w:t>
            </w:r>
            <w:r w:rsidRPr="00D50E4D">
              <w:rPr>
                <w:spacing w:val="-10"/>
                <w:sz w:val="24"/>
                <w:szCs w:val="24"/>
                <w:lang w:val="en-US"/>
              </w:rPr>
              <w:t xml:space="preserve"> </w:t>
            </w:r>
            <w:r w:rsidRPr="00D50E4D">
              <w:rPr>
                <w:spacing w:val="-1"/>
                <w:sz w:val="24"/>
                <w:szCs w:val="24"/>
                <w:lang w:val="en-US"/>
              </w:rPr>
              <w:t>official</w:t>
            </w:r>
            <w:r w:rsidRPr="00D50E4D">
              <w:rPr>
                <w:spacing w:val="-12"/>
                <w:sz w:val="24"/>
                <w:szCs w:val="24"/>
                <w:lang w:val="en-US"/>
              </w:rPr>
              <w:t xml:space="preserve"> </w:t>
            </w:r>
            <w:r w:rsidRPr="00D50E4D">
              <w:rPr>
                <w:spacing w:val="-1"/>
                <w:sz w:val="24"/>
                <w:szCs w:val="24"/>
                <w:lang w:val="en-US"/>
              </w:rPr>
              <w:t>website:</w:t>
            </w:r>
            <w:r w:rsidRPr="00D50E4D">
              <w:rPr>
                <w:color w:val="0000FF"/>
                <w:spacing w:val="5"/>
                <w:sz w:val="24"/>
                <w:szCs w:val="24"/>
                <w:lang w:val="en-US"/>
              </w:rPr>
              <w:t xml:space="preserve"> </w:t>
            </w:r>
            <w:hyperlink r:id="rId11">
              <w:r w:rsidRPr="00D50E4D">
                <w:rPr>
                  <w:color w:val="0000FF"/>
                  <w:spacing w:val="-1"/>
                  <w:sz w:val="24"/>
                  <w:szCs w:val="24"/>
                  <w:u w:val="single" w:color="0000FF"/>
                  <w:lang w:val="en-US"/>
                </w:rPr>
                <w:t>https://www.un.org/en/</w:t>
              </w:r>
            </w:hyperlink>
          </w:p>
          <w:p w14:paraId="2AB8DB99" w14:textId="77777777" w:rsidR="00D50E4D" w:rsidRPr="00D50E4D" w:rsidRDefault="00D50E4D" w:rsidP="00D50E4D">
            <w:pPr>
              <w:pStyle w:val="TableParagraph"/>
              <w:numPr>
                <w:ilvl w:val="0"/>
                <w:numId w:val="13"/>
              </w:numPr>
              <w:tabs>
                <w:tab w:val="left" w:pos="480"/>
              </w:tabs>
              <w:spacing w:before="3" w:line="275" w:lineRule="exact"/>
              <w:ind w:left="479" w:hanging="366"/>
              <w:rPr>
                <w:sz w:val="24"/>
                <w:szCs w:val="24"/>
                <w:lang w:val="en-US"/>
              </w:rPr>
            </w:pPr>
            <w:r w:rsidRPr="00D50E4D">
              <w:rPr>
                <w:spacing w:val="-2"/>
                <w:sz w:val="24"/>
                <w:szCs w:val="24"/>
                <w:lang w:val="en-US"/>
              </w:rPr>
              <w:t>TED</w:t>
            </w:r>
            <w:r w:rsidRPr="00D50E4D">
              <w:rPr>
                <w:spacing w:val="-9"/>
                <w:sz w:val="24"/>
                <w:szCs w:val="24"/>
                <w:lang w:val="en-US"/>
              </w:rPr>
              <w:t xml:space="preserve"> </w:t>
            </w:r>
            <w:r w:rsidRPr="00D50E4D">
              <w:rPr>
                <w:spacing w:val="-2"/>
                <w:sz w:val="24"/>
                <w:szCs w:val="24"/>
                <w:lang w:val="en-US"/>
              </w:rPr>
              <w:t>Talks:</w:t>
            </w:r>
            <w:r w:rsidRPr="00D50E4D">
              <w:rPr>
                <w:color w:val="0000FF"/>
                <w:spacing w:val="10"/>
                <w:sz w:val="24"/>
                <w:szCs w:val="24"/>
                <w:lang w:val="en-US"/>
              </w:rPr>
              <w:t xml:space="preserve"> </w:t>
            </w:r>
            <w:hyperlink r:id="rId12">
              <w:r w:rsidRPr="00D50E4D">
                <w:rPr>
                  <w:color w:val="0000FF"/>
                  <w:spacing w:val="-2"/>
                  <w:sz w:val="24"/>
                  <w:szCs w:val="24"/>
                  <w:u w:val="single" w:color="0000FF"/>
                  <w:lang w:val="en-US"/>
                </w:rPr>
                <w:t>https://www.ted.com</w:t>
              </w:r>
            </w:hyperlink>
          </w:p>
          <w:p w14:paraId="10CD3442" w14:textId="77777777" w:rsidR="00D50E4D" w:rsidRPr="00D50E4D" w:rsidRDefault="00D50E4D" w:rsidP="00D50E4D">
            <w:pPr>
              <w:pStyle w:val="TableParagraph"/>
              <w:numPr>
                <w:ilvl w:val="0"/>
                <w:numId w:val="13"/>
              </w:numPr>
              <w:tabs>
                <w:tab w:val="left" w:pos="480"/>
              </w:tabs>
              <w:spacing w:line="275" w:lineRule="exact"/>
              <w:ind w:left="479" w:hanging="366"/>
              <w:rPr>
                <w:sz w:val="24"/>
                <w:szCs w:val="24"/>
                <w:lang w:val="en-US"/>
              </w:rPr>
            </w:pPr>
            <w:r w:rsidRPr="00D50E4D">
              <w:rPr>
                <w:spacing w:val="-1"/>
                <w:sz w:val="24"/>
                <w:szCs w:val="24"/>
                <w:lang w:val="en-US"/>
              </w:rPr>
              <w:t>CNN</w:t>
            </w:r>
            <w:r w:rsidRPr="00D50E4D">
              <w:rPr>
                <w:spacing w:val="-9"/>
                <w:sz w:val="24"/>
                <w:szCs w:val="24"/>
                <w:lang w:val="en-US"/>
              </w:rPr>
              <w:t xml:space="preserve"> </w:t>
            </w:r>
            <w:r w:rsidRPr="00D50E4D">
              <w:rPr>
                <w:spacing w:val="-1"/>
                <w:sz w:val="24"/>
                <w:szCs w:val="24"/>
                <w:lang w:val="en-US"/>
              </w:rPr>
              <w:t>News:</w:t>
            </w:r>
            <w:r w:rsidRPr="00D50E4D">
              <w:rPr>
                <w:color w:val="0000FF"/>
                <w:spacing w:val="-3"/>
                <w:sz w:val="24"/>
                <w:szCs w:val="24"/>
                <w:lang w:val="en-US"/>
              </w:rPr>
              <w:t xml:space="preserve"> </w:t>
            </w:r>
            <w:hyperlink r:id="rId13">
              <w:r w:rsidRPr="00D50E4D">
                <w:rPr>
                  <w:color w:val="0000FF"/>
                  <w:spacing w:val="-1"/>
                  <w:sz w:val="24"/>
                  <w:szCs w:val="24"/>
                  <w:u w:val="single" w:color="0000FF"/>
                  <w:lang w:val="en-US"/>
                </w:rPr>
                <w:t>https://edition.cnn.com</w:t>
              </w:r>
            </w:hyperlink>
          </w:p>
          <w:p w14:paraId="2B5A79E1" w14:textId="77777777" w:rsidR="00D50E4D" w:rsidRPr="00D50E4D" w:rsidRDefault="00D50E4D" w:rsidP="00D50E4D">
            <w:pPr>
              <w:pStyle w:val="TableParagraph"/>
              <w:numPr>
                <w:ilvl w:val="0"/>
                <w:numId w:val="13"/>
              </w:numPr>
              <w:tabs>
                <w:tab w:val="left" w:pos="480"/>
              </w:tabs>
              <w:spacing w:before="2" w:line="275" w:lineRule="exact"/>
              <w:ind w:left="479" w:hanging="366"/>
              <w:rPr>
                <w:sz w:val="24"/>
                <w:szCs w:val="24"/>
                <w:lang w:val="en-US"/>
              </w:rPr>
            </w:pPr>
            <w:r w:rsidRPr="00D50E4D">
              <w:rPr>
                <w:spacing w:val="-1"/>
                <w:sz w:val="24"/>
                <w:szCs w:val="24"/>
                <w:lang w:val="en-US"/>
              </w:rPr>
              <w:t>BBC</w:t>
            </w:r>
            <w:r w:rsidRPr="00D50E4D">
              <w:rPr>
                <w:spacing w:val="-11"/>
                <w:sz w:val="24"/>
                <w:szCs w:val="24"/>
                <w:lang w:val="en-US"/>
              </w:rPr>
              <w:t xml:space="preserve"> </w:t>
            </w:r>
            <w:r w:rsidRPr="00D50E4D">
              <w:rPr>
                <w:spacing w:val="-1"/>
                <w:sz w:val="24"/>
                <w:szCs w:val="24"/>
                <w:lang w:val="en-US"/>
              </w:rPr>
              <w:t>News:</w:t>
            </w:r>
            <w:r w:rsidRPr="00D50E4D">
              <w:rPr>
                <w:color w:val="0000FF"/>
                <w:spacing w:val="-3"/>
                <w:sz w:val="24"/>
                <w:szCs w:val="24"/>
                <w:lang w:val="en-US"/>
              </w:rPr>
              <w:t xml:space="preserve"> </w:t>
            </w:r>
            <w:hyperlink r:id="rId14">
              <w:r w:rsidRPr="00D50E4D">
                <w:rPr>
                  <w:color w:val="0000FF"/>
                  <w:spacing w:val="-1"/>
                  <w:sz w:val="24"/>
                  <w:szCs w:val="24"/>
                  <w:u w:val="single" w:color="0000FF"/>
                  <w:lang w:val="en-US"/>
                </w:rPr>
                <w:t>https://www.bbc.co.uk</w:t>
              </w:r>
            </w:hyperlink>
          </w:p>
          <w:p w14:paraId="49028587" w14:textId="77777777" w:rsidR="00D50E4D" w:rsidRPr="00D50E4D" w:rsidRDefault="00D50E4D" w:rsidP="00D50E4D">
            <w:pPr>
              <w:pStyle w:val="TableParagraph"/>
              <w:numPr>
                <w:ilvl w:val="0"/>
                <w:numId w:val="13"/>
              </w:numPr>
              <w:tabs>
                <w:tab w:val="left" w:pos="480"/>
              </w:tabs>
              <w:spacing w:line="275" w:lineRule="exact"/>
              <w:ind w:left="479" w:hanging="366"/>
              <w:rPr>
                <w:sz w:val="24"/>
                <w:szCs w:val="24"/>
                <w:lang w:val="en-US"/>
              </w:rPr>
            </w:pPr>
            <w:r w:rsidRPr="00D50E4D">
              <w:rPr>
                <w:spacing w:val="-2"/>
                <w:sz w:val="24"/>
                <w:szCs w:val="24"/>
                <w:lang w:val="en-US"/>
              </w:rPr>
              <w:t>English-Russian</w:t>
            </w:r>
            <w:r w:rsidRPr="00D50E4D">
              <w:rPr>
                <w:spacing w:val="-13"/>
                <w:sz w:val="24"/>
                <w:szCs w:val="24"/>
                <w:lang w:val="en-US"/>
              </w:rPr>
              <w:t xml:space="preserve"> </w:t>
            </w:r>
            <w:r w:rsidRPr="00D50E4D">
              <w:rPr>
                <w:spacing w:val="-1"/>
                <w:sz w:val="24"/>
                <w:szCs w:val="24"/>
                <w:lang w:val="en-US"/>
              </w:rPr>
              <w:t>Online</w:t>
            </w:r>
            <w:r w:rsidRPr="00D50E4D">
              <w:rPr>
                <w:spacing w:val="-3"/>
                <w:sz w:val="24"/>
                <w:szCs w:val="24"/>
                <w:lang w:val="en-US"/>
              </w:rPr>
              <w:t xml:space="preserve"> </w:t>
            </w:r>
            <w:r w:rsidRPr="00D50E4D">
              <w:rPr>
                <w:spacing w:val="-1"/>
                <w:sz w:val="24"/>
                <w:szCs w:val="24"/>
                <w:lang w:val="en-US"/>
              </w:rPr>
              <w:t>Dictionary:</w:t>
            </w:r>
            <w:r w:rsidRPr="00D50E4D">
              <w:rPr>
                <w:color w:val="0000FF"/>
                <w:spacing w:val="4"/>
                <w:sz w:val="24"/>
                <w:szCs w:val="24"/>
                <w:lang w:val="en-US"/>
              </w:rPr>
              <w:t xml:space="preserve"> </w:t>
            </w:r>
            <w:hyperlink r:id="rId15">
              <w:r w:rsidRPr="00D50E4D">
                <w:rPr>
                  <w:color w:val="0000FF"/>
                  <w:spacing w:val="-1"/>
                  <w:sz w:val="24"/>
                  <w:szCs w:val="24"/>
                  <w:u w:val="single" w:color="0000FF"/>
                  <w:lang w:val="en-US"/>
                </w:rPr>
                <w:t>www.multitran.com/</w:t>
              </w:r>
            </w:hyperlink>
          </w:p>
          <w:p w14:paraId="00C96F41" w14:textId="77777777" w:rsidR="00D50E4D" w:rsidRPr="00D50E4D" w:rsidRDefault="00D50E4D" w:rsidP="00D50E4D">
            <w:pPr>
              <w:pStyle w:val="TableParagraph"/>
              <w:numPr>
                <w:ilvl w:val="0"/>
                <w:numId w:val="13"/>
              </w:numPr>
              <w:tabs>
                <w:tab w:val="left" w:pos="480"/>
              </w:tabs>
              <w:spacing w:before="3" w:line="275" w:lineRule="exact"/>
              <w:ind w:left="479" w:hanging="366"/>
              <w:rPr>
                <w:sz w:val="24"/>
                <w:szCs w:val="24"/>
                <w:lang w:val="en-US"/>
              </w:rPr>
            </w:pPr>
            <w:r w:rsidRPr="00D50E4D">
              <w:rPr>
                <w:spacing w:val="-1"/>
                <w:sz w:val="24"/>
                <w:szCs w:val="24"/>
                <w:lang w:val="en-US"/>
              </w:rPr>
              <w:t>English-Russian</w:t>
            </w:r>
            <w:r w:rsidRPr="00D50E4D">
              <w:rPr>
                <w:spacing w:val="-14"/>
                <w:sz w:val="24"/>
                <w:szCs w:val="24"/>
                <w:lang w:val="en-US"/>
              </w:rPr>
              <w:t xml:space="preserve"> </w:t>
            </w:r>
            <w:r w:rsidRPr="00D50E4D">
              <w:rPr>
                <w:spacing w:val="-1"/>
                <w:sz w:val="24"/>
                <w:szCs w:val="24"/>
                <w:lang w:val="en-US"/>
              </w:rPr>
              <w:t>Online</w:t>
            </w:r>
            <w:r w:rsidRPr="00D50E4D">
              <w:rPr>
                <w:spacing w:val="-3"/>
                <w:sz w:val="24"/>
                <w:szCs w:val="24"/>
                <w:lang w:val="en-US"/>
              </w:rPr>
              <w:t xml:space="preserve"> </w:t>
            </w:r>
            <w:r w:rsidRPr="00D50E4D">
              <w:rPr>
                <w:spacing w:val="-1"/>
                <w:sz w:val="24"/>
                <w:szCs w:val="24"/>
                <w:lang w:val="en-US"/>
              </w:rPr>
              <w:t>Dictionary:</w:t>
            </w:r>
            <w:r w:rsidRPr="00D50E4D">
              <w:rPr>
                <w:color w:val="0000FF"/>
                <w:spacing w:val="10"/>
                <w:sz w:val="24"/>
                <w:szCs w:val="24"/>
                <w:lang w:val="en-US"/>
              </w:rPr>
              <w:t xml:space="preserve"> </w:t>
            </w:r>
            <w:hyperlink r:id="rId16">
              <w:r w:rsidRPr="00D50E4D">
                <w:rPr>
                  <w:color w:val="0000FF"/>
                  <w:spacing w:val="-1"/>
                  <w:sz w:val="24"/>
                  <w:szCs w:val="24"/>
                  <w:u w:val="single" w:color="0000FF"/>
                  <w:lang w:val="en-US"/>
                </w:rPr>
                <w:t>https://www.lingvolive.com/en-us</w:t>
              </w:r>
            </w:hyperlink>
          </w:p>
          <w:p w14:paraId="4ABDB09B" w14:textId="77777777" w:rsidR="00D50E4D" w:rsidRPr="00D50E4D" w:rsidRDefault="00D50E4D" w:rsidP="00D50E4D">
            <w:pPr>
              <w:pStyle w:val="TableParagraph"/>
              <w:numPr>
                <w:ilvl w:val="0"/>
                <w:numId w:val="13"/>
              </w:numPr>
              <w:tabs>
                <w:tab w:val="left" w:pos="480"/>
              </w:tabs>
              <w:spacing w:line="274" w:lineRule="exact"/>
              <w:ind w:left="479" w:hanging="366"/>
              <w:rPr>
                <w:sz w:val="24"/>
                <w:szCs w:val="24"/>
                <w:lang w:val="en-US"/>
              </w:rPr>
            </w:pPr>
            <w:r w:rsidRPr="00D50E4D">
              <w:rPr>
                <w:spacing w:val="-1"/>
                <w:sz w:val="24"/>
                <w:szCs w:val="24"/>
                <w:lang w:val="en-US"/>
              </w:rPr>
              <w:t>Collocation</w:t>
            </w:r>
            <w:r w:rsidRPr="00D50E4D">
              <w:rPr>
                <w:spacing w:val="-13"/>
                <w:sz w:val="24"/>
                <w:szCs w:val="24"/>
                <w:lang w:val="en-US"/>
              </w:rPr>
              <w:t xml:space="preserve"> </w:t>
            </w:r>
            <w:r w:rsidRPr="00D50E4D">
              <w:rPr>
                <w:spacing w:val="-1"/>
                <w:sz w:val="24"/>
                <w:szCs w:val="24"/>
                <w:lang w:val="en-US"/>
              </w:rPr>
              <w:t>Online</w:t>
            </w:r>
            <w:r w:rsidRPr="00D50E4D">
              <w:rPr>
                <w:spacing w:val="-4"/>
                <w:sz w:val="24"/>
                <w:szCs w:val="24"/>
                <w:lang w:val="en-US"/>
              </w:rPr>
              <w:t xml:space="preserve"> </w:t>
            </w:r>
            <w:r w:rsidRPr="00D50E4D">
              <w:rPr>
                <w:spacing w:val="-1"/>
                <w:sz w:val="24"/>
                <w:szCs w:val="24"/>
                <w:lang w:val="en-US"/>
              </w:rPr>
              <w:t>Dictionary:</w:t>
            </w:r>
            <w:r w:rsidRPr="00D50E4D">
              <w:rPr>
                <w:color w:val="0000FF"/>
                <w:spacing w:val="3"/>
                <w:sz w:val="24"/>
                <w:szCs w:val="24"/>
                <w:lang w:val="en-US"/>
              </w:rPr>
              <w:t xml:space="preserve"> </w:t>
            </w:r>
            <w:hyperlink r:id="rId17">
              <w:r w:rsidRPr="00D50E4D">
                <w:rPr>
                  <w:color w:val="0000FF"/>
                  <w:spacing w:val="-1"/>
                  <w:sz w:val="24"/>
                  <w:szCs w:val="24"/>
                  <w:u w:val="single" w:color="0000FF"/>
                  <w:lang w:val="en-US"/>
                </w:rPr>
                <w:t>http://www.ozdic.com</w:t>
              </w:r>
            </w:hyperlink>
          </w:p>
          <w:p w14:paraId="6A2D19A7" w14:textId="77777777" w:rsidR="00D50E4D" w:rsidRPr="00D50E4D" w:rsidRDefault="00D50E4D" w:rsidP="00D50E4D">
            <w:pPr>
              <w:pStyle w:val="TableParagraph"/>
              <w:numPr>
                <w:ilvl w:val="0"/>
                <w:numId w:val="13"/>
              </w:numPr>
              <w:tabs>
                <w:tab w:val="left" w:pos="480"/>
              </w:tabs>
              <w:spacing w:before="1" w:line="237" w:lineRule="auto"/>
              <w:ind w:left="114" w:right="4086" w:firstLine="0"/>
              <w:rPr>
                <w:sz w:val="24"/>
                <w:szCs w:val="24"/>
                <w:lang w:val="en-US"/>
              </w:rPr>
            </w:pPr>
            <w:r w:rsidRPr="00D50E4D">
              <w:rPr>
                <w:spacing w:val="-1"/>
                <w:sz w:val="24"/>
                <w:szCs w:val="24"/>
                <w:lang w:val="en-US"/>
              </w:rPr>
              <w:t>Oxford</w:t>
            </w:r>
            <w:r w:rsidRPr="00D50E4D">
              <w:rPr>
                <w:spacing w:val="-13"/>
                <w:sz w:val="24"/>
                <w:szCs w:val="24"/>
                <w:lang w:val="en-US"/>
              </w:rPr>
              <w:t xml:space="preserve"> </w:t>
            </w:r>
            <w:r w:rsidRPr="00D50E4D">
              <w:rPr>
                <w:spacing w:val="-1"/>
                <w:sz w:val="24"/>
                <w:szCs w:val="24"/>
                <w:lang w:val="en-US"/>
              </w:rPr>
              <w:t>Comprehensive</w:t>
            </w:r>
            <w:r w:rsidRPr="00D50E4D">
              <w:rPr>
                <w:spacing w:val="-11"/>
                <w:sz w:val="24"/>
                <w:szCs w:val="24"/>
                <w:lang w:val="en-US"/>
              </w:rPr>
              <w:t xml:space="preserve"> </w:t>
            </w:r>
            <w:r w:rsidRPr="00D50E4D">
              <w:rPr>
                <w:spacing w:val="-1"/>
                <w:sz w:val="24"/>
                <w:szCs w:val="24"/>
                <w:lang w:val="en-US"/>
              </w:rPr>
              <w:t>Online</w:t>
            </w:r>
            <w:r w:rsidRPr="00D50E4D">
              <w:rPr>
                <w:spacing w:val="-14"/>
                <w:sz w:val="24"/>
                <w:szCs w:val="24"/>
                <w:lang w:val="en-US"/>
              </w:rPr>
              <w:t xml:space="preserve"> </w:t>
            </w:r>
            <w:r w:rsidRPr="00D50E4D">
              <w:rPr>
                <w:sz w:val="24"/>
                <w:szCs w:val="24"/>
                <w:lang w:val="en-US"/>
              </w:rPr>
              <w:t>Dictionary:</w:t>
            </w:r>
            <w:r w:rsidRPr="00D50E4D">
              <w:rPr>
                <w:color w:val="0000FF"/>
                <w:spacing w:val="-57"/>
                <w:sz w:val="24"/>
                <w:szCs w:val="24"/>
                <w:lang w:val="en-US"/>
              </w:rPr>
              <w:t xml:space="preserve"> </w:t>
            </w:r>
            <w:hyperlink r:id="rId18">
              <w:r w:rsidRPr="00D50E4D">
                <w:rPr>
                  <w:color w:val="0000FF"/>
                  <w:sz w:val="24"/>
                  <w:szCs w:val="24"/>
                  <w:u w:val="single" w:color="0000FF"/>
                  <w:lang w:val="en-US"/>
                </w:rPr>
                <w:t>https://www.oxfordlearnersdictionaries.com/</w:t>
              </w:r>
            </w:hyperlink>
          </w:p>
          <w:p w14:paraId="5F3DFDD3" w14:textId="77777777" w:rsidR="00D50E4D" w:rsidRPr="00D50E4D" w:rsidRDefault="00D50E4D" w:rsidP="00D50E4D">
            <w:pPr>
              <w:pStyle w:val="TableParagraph"/>
              <w:numPr>
                <w:ilvl w:val="0"/>
                <w:numId w:val="13"/>
              </w:numPr>
              <w:tabs>
                <w:tab w:val="left" w:pos="480"/>
              </w:tabs>
              <w:spacing w:before="8" w:line="275" w:lineRule="exact"/>
              <w:ind w:left="479" w:hanging="366"/>
              <w:rPr>
                <w:sz w:val="24"/>
                <w:szCs w:val="24"/>
                <w:lang w:val="en-US"/>
              </w:rPr>
            </w:pPr>
            <w:r w:rsidRPr="00D50E4D">
              <w:rPr>
                <w:spacing w:val="-1"/>
                <w:sz w:val="24"/>
                <w:szCs w:val="24"/>
                <w:lang w:val="en-US"/>
              </w:rPr>
              <w:t>Cambridge</w:t>
            </w:r>
            <w:r w:rsidRPr="00D50E4D">
              <w:rPr>
                <w:spacing w:val="-10"/>
                <w:sz w:val="24"/>
                <w:szCs w:val="24"/>
                <w:lang w:val="en-US"/>
              </w:rPr>
              <w:t xml:space="preserve"> </w:t>
            </w:r>
            <w:r w:rsidRPr="00D50E4D">
              <w:rPr>
                <w:spacing w:val="-1"/>
                <w:sz w:val="24"/>
                <w:szCs w:val="24"/>
                <w:lang w:val="en-US"/>
              </w:rPr>
              <w:t>Comprehensive</w:t>
            </w:r>
            <w:r w:rsidRPr="00D50E4D">
              <w:rPr>
                <w:spacing w:val="-5"/>
                <w:sz w:val="24"/>
                <w:szCs w:val="24"/>
                <w:lang w:val="en-US"/>
              </w:rPr>
              <w:t xml:space="preserve"> </w:t>
            </w:r>
            <w:r w:rsidRPr="00D50E4D">
              <w:rPr>
                <w:spacing w:val="-1"/>
                <w:sz w:val="24"/>
                <w:szCs w:val="24"/>
                <w:lang w:val="en-US"/>
              </w:rPr>
              <w:t>Online</w:t>
            </w:r>
            <w:r w:rsidRPr="00D50E4D">
              <w:rPr>
                <w:spacing w:val="-6"/>
                <w:sz w:val="24"/>
                <w:szCs w:val="24"/>
                <w:lang w:val="en-US"/>
              </w:rPr>
              <w:t xml:space="preserve"> </w:t>
            </w:r>
            <w:r w:rsidRPr="00D50E4D">
              <w:rPr>
                <w:spacing w:val="-1"/>
                <w:sz w:val="24"/>
                <w:szCs w:val="24"/>
                <w:lang w:val="en-US"/>
              </w:rPr>
              <w:t>Dictionary:</w:t>
            </w:r>
            <w:r w:rsidRPr="00D50E4D">
              <w:rPr>
                <w:color w:val="0000FF"/>
                <w:sz w:val="24"/>
                <w:szCs w:val="24"/>
                <w:lang w:val="en-US"/>
              </w:rPr>
              <w:t xml:space="preserve"> </w:t>
            </w:r>
            <w:hyperlink r:id="rId19">
              <w:r w:rsidRPr="00D50E4D">
                <w:rPr>
                  <w:color w:val="0000FF"/>
                  <w:spacing w:val="-1"/>
                  <w:sz w:val="24"/>
                  <w:szCs w:val="24"/>
                  <w:u w:val="single" w:color="0000FF"/>
                  <w:lang w:val="en-US"/>
                </w:rPr>
                <w:t>https://dictionary.cambridge.org</w:t>
              </w:r>
            </w:hyperlink>
          </w:p>
          <w:p w14:paraId="683F5F8B" w14:textId="77777777" w:rsidR="00D50E4D" w:rsidRPr="00D50E4D" w:rsidRDefault="00D50E4D" w:rsidP="00D50E4D">
            <w:pPr>
              <w:pStyle w:val="TableParagraph"/>
              <w:numPr>
                <w:ilvl w:val="0"/>
                <w:numId w:val="13"/>
              </w:numPr>
              <w:tabs>
                <w:tab w:val="left" w:pos="480"/>
              </w:tabs>
              <w:spacing w:line="269" w:lineRule="exact"/>
              <w:ind w:left="479" w:hanging="366"/>
              <w:rPr>
                <w:sz w:val="24"/>
                <w:szCs w:val="24"/>
              </w:rPr>
            </w:pPr>
            <w:hyperlink r:id="rId20">
              <w:r w:rsidRPr="00D50E4D">
                <w:rPr>
                  <w:color w:val="0000FF"/>
                  <w:sz w:val="24"/>
                  <w:szCs w:val="24"/>
                  <w:u w:val="single" w:color="0000FF"/>
                </w:rPr>
                <w:t>www.business-english.com</w:t>
              </w:r>
            </w:hyperlink>
          </w:p>
          <w:p w14:paraId="45C75EF2" w14:textId="624133CE" w:rsidR="00305D79" w:rsidRPr="00D50E4D" w:rsidRDefault="00D50E4D" w:rsidP="00D50E4D">
            <w:pPr>
              <w:pStyle w:val="Default"/>
              <w:jc w:val="both"/>
              <w:rPr>
                <w:b/>
                <w:lang w:val="en-US"/>
              </w:rPr>
            </w:pPr>
            <w:hyperlink r:id="rId21">
              <w:r w:rsidRPr="00D50E4D">
                <w:rPr>
                  <w:color w:val="0000FF"/>
                  <w:u w:val="single" w:color="0000FF"/>
                  <w:lang w:val="en-US"/>
                </w:rPr>
                <w:t>www.better-english-test.com</w:t>
              </w:r>
            </w:hyperlink>
            <w:r w:rsidR="00305D79" w:rsidRPr="00D50E4D">
              <w:rPr>
                <w:b/>
                <w:lang w:val="en-US"/>
              </w:rPr>
              <w:t>Research laboratories:</w:t>
            </w:r>
          </w:p>
          <w:p w14:paraId="0AB652A9" w14:textId="77777777" w:rsidR="00D34F1B" w:rsidRPr="00D50E4D" w:rsidRDefault="00D34F1B" w:rsidP="00D34F1B">
            <w:pPr>
              <w:pStyle w:val="Default"/>
              <w:jc w:val="both"/>
              <w:rPr>
                <w:b/>
                <w:color w:val="auto"/>
                <w:lang w:val="en-US"/>
              </w:rPr>
            </w:pPr>
            <w:r w:rsidRPr="00D50E4D">
              <w:rPr>
                <w:b/>
                <w:color w:val="auto"/>
                <w:lang w:val="en-US"/>
              </w:rPr>
              <w:t>Internet resources:</w:t>
            </w:r>
          </w:p>
          <w:p w14:paraId="0F8DD54B" w14:textId="65A7270E" w:rsidR="00D34F1B" w:rsidRPr="00D50E4D" w:rsidRDefault="00823E41" w:rsidP="00D34F1B">
            <w:pPr>
              <w:pStyle w:val="aff1"/>
              <w:rPr>
                <w:rFonts w:ascii="Times New Roman" w:hAnsi="Times New Roman"/>
                <w:sz w:val="24"/>
                <w:szCs w:val="24"/>
                <w:lang w:val="en-US"/>
              </w:rPr>
            </w:pPr>
            <w:r w:rsidRPr="00D50E4D">
              <w:rPr>
                <w:rFonts w:ascii="Times New Roman" w:hAnsi="Times New Roman"/>
                <w:sz w:val="24"/>
                <w:szCs w:val="24"/>
                <w:lang w:val="en-US"/>
              </w:rPr>
              <w:t>17</w:t>
            </w:r>
            <w:r w:rsidR="00D34F1B" w:rsidRPr="00D50E4D">
              <w:rPr>
                <w:rFonts w:ascii="Times New Roman" w:hAnsi="Times New Roman"/>
                <w:sz w:val="24"/>
                <w:szCs w:val="24"/>
                <w:lang w:val="en-US"/>
              </w:rPr>
              <w:t xml:space="preserve">. The UN official website: </w:t>
            </w:r>
            <w:hyperlink r:id="rId22" w:history="1">
              <w:r w:rsidR="00D34F1B" w:rsidRPr="00D50E4D">
                <w:rPr>
                  <w:rStyle w:val="af9"/>
                  <w:rFonts w:ascii="Times New Roman" w:hAnsi="Times New Roman"/>
                  <w:sz w:val="24"/>
                  <w:szCs w:val="24"/>
                  <w:lang w:val="en-US"/>
                </w:rPr>
                <w:t>https://www.un.org/en/</w:t>
              </w:r>
            </w:hyperlink>
            <w:r w:rsidR="00D34F1B" w:rsidRPr="00D50E4D">
              <w:rPr>
                <w:rFonts w:ascii="Times New Roman" w:hAnsi="Times New Roman"/>
                <w:sz w:val="24"/>
                <w:szCs w:val="24"/>
                <w:lang w:val="en-US"/>
              </w:rPr>
              <w:t xml:space="preserve"> </w:t>
            </w:r>
          </w:p>
          <w:p w14:paraId="4F3C650D" w14:textId="17BA84EE" w:rsidR="00D34F1B" w:rsidRPr="00D50E4D" w:rsidRDefault="00823E41" w:rsidP="00D34F1B">
            <w:pPr>
              <w:rPr>
                <w:lang w:val="en-US"/>
              </w:rPr>
            </w:pPr>
            <w:r w:rsidRPr="00D50E4D">
              <w:rPr>
                <w:lang w:val="en-US"/>
              </w:rPr>
              <w:t>19</w:t>
            </w:r>
            <w:r w:rsidR="00D34F1B" w:rsidRPr="00D50E4D">
              <w:rPr>
                <w:lang w:val="en-US"/>
              </w:rPr>
              <w:t xml:space="preserve">. TED Talks: </w:t>
            </w:r>
            <w:hyperlink r:id="rId23" w:history="1">
              <w:r w:rsidR="00D34F1B" w:rsidRPr="00D50E4D">
                <w:rPr>
                  <w:rStyle w:val="af9"/>
                  <w:rFonts w:eastAsia="Calibri"/>
                  <w:lang w:val="en-US"/>
                </w:rPr>
                <w:t>https://www.ted.com</w:t>
              </w:r>
            </w:hyperlink>
          </w:p>
          <w:p w14:paraId="5AFD9683" w14:textId="6808C9A0" w:rsidR="00D34F1B" w:rsidRPr="00D50E4D" w:rsidRDefault="00823E41" w:rsidP="00D34F1B">
            <w:pPr>
              <w:rPr>
                <w:lang w:val="en-US"/>
              </w:rPr>
            </w:pPr>
            <w:r w:rsidRPr="00D50E4D">
              <w:rPr>
                <w:lang w:val="en-US"/>
              </w:rPr>
              <w:t>20</w:t>
            </w:r>
            <w:r w:rsidR="00D34F1B" w:rsidRPr="00D50E4D">
              <w:rPr>
                <w:lang w:val="en-US"/>
              </w:rPr>
              <w:t xml:space="preserve">. CNN News: </w:t>
            </w:r>
            <w:hyperlink r:id="rId24" w:history="1">
              <w:r w:rsidR="00D34F1B" w:rsidRPr="00D50E4D">
                <w:rPr>
                  <w:rStyle w:val="af9"/>
                  <w:rFonts w:eastAsia="Calibri"/>
                  <w:lang w:val="en-US"/>
                </w:rPr>
                <w:t>https://edition.cnn.com</w:t>
              </w:r>
            </w:hyperlink>
          </w:p>
          <w:p w14:paraId="4D8403EB" w14:textId="33B3E348" w:rsidR="00D34F1B" w:rsidRPr="00D50E4D" w:rsidRDefault="00823E41" w:rsidP="00D34F1B">
            <w:pPr>
              <w:rPr>
                <w:lang w:val="en-US"/>
              </w:rPr>
            </w:pPr>
            <w:r w:rsidRPr="00D50E4D">
              <w:rPr>
                <w:lang w:val="en-US"/>
              </w:rPr>
              <w:t>21</w:t>
            </w:r>
            <w:r w:rsidR="00D34F1B" w:rsidRPr="00D50E4D">
              <w:rPr>
                <w:lang w:val="en-US"/>
              </w:rPr>
              <w:t xml:space="preserve">. BBC News: </w:t>
            </w:r>
            <w:hyperlink r:id="rId25" w:history="1">
              <w:r w:rsidR="00D34F1B" w:rsidRPr="00D50E4D">
                <w:rPr>
                  <w:rStyle w:val="af9"/>
                  <w:rFonts w:eastAsia="Calibri"/>
                  <w:lang w:val="en-US"/>
                </w:rPr>
                <w:t>https://www.bbc.co.uk</w:t>
              </w:r>
            </w:hyperlink>
          </w:p>
          <w:p w14:paraId="5C973087" w14:textId="158907D8" w:rsidR="00D34F1B" w:rsidRPr="00D50E4D" w:rsidRDefault="00823E41" w:rsidP="00D34F1B">
            <w:pPr>
              <w:rPr>
                <w:lang w:val="en-US"/>
              </w:rPr>
            </w:pPr>
            <w:r w:rsidRPr="00D50E4D">
              <w:rPr>
                <w:lang w:val="en-US"/>
              </w:rPr>
              <w:t>22</w:t>
            </w:r>
            <w:r w:rsidR="00D34F1B" w:rsidRPr="00D50E4D">
              <w:rPr>
                <w:lang w:val="en-US"/>
              </w:rPr>
              <w:t xml:space="preserve">. English-Russian Online Dictionary: </w:t>
            </w:r>
            <w:hyperlink r:id="rId26" w:history="1">
              <w:r w:rsidR="00D34F1B" w:rsidRPr="00D50E4D">
                <w:rPr>
                  <w:rStyle w:val="af9"/>
                  <w:rFonts w:eastAsia="Calibri"/>
                  <w:lang w:val="en-US"/>
                </w:rPr>
                <w:t>www.multitran.com/</w:t>
              </w:r>
            </w:hyperlink>
          </w:p>
          <w:p w14:paraId="2F2D82EF" w14:textId="47FFA27E" w:rsidR="00D34F1B" w:rsidRPr="00D50E4D" w:rsidRDefault="00823E41" w:rsidP="00D34F1B">
            <w:pPr>
              <w:rPr>
                <w:lang w:val="en-US"/>
              </w:rPr>
            </w:pPr>
            <w:r w:rsidRPr="00D50E4D">
              <w:rPr>
                <w:lang w:val="en-US"/>
              </w:rPr>
              <w:t>23</w:t>
            </w:r>
            <w:r w:rsidR="00D34F1B" w:rsidRPr="00D50E4D">
              <w:rPr>
                <w:lang w:val="en-US"/>
              </w:rPr>
              <w:t xml:space="preserve">. English-Russian Online Dictionary: </w:t>
            </w:r>
            <w:hyperlink r:id="rId27" w:history="1">
              <w:r w:rsidR="00D34F1B" w:rsidRPr="00D50E4D">
                <w:rPr>
                  <w:rStyle w:val="af9"/>
                  <w:rFonts w:eastAsia="Calibri"/>
                  <w:lang w:val="en-US"/>
                </w:rPr>
                <w:t>https://www.lingvolive.com/en-us</w:t>
              </w:r>
            </w:hyperlink>
            <w:r w:rsidR="00D34F1B" w:rsidRPr="00D50E4D">
              <w:rPr>
                <w:lang w:val="en-US"/>
              </w:rPr>
              <w:t xml:space="preserve"> </w:t>
            </w:r>
          </w:p>
          <w:p w14:paraId="0004E724" w14:textId="740982F2" w:rsidR="00D34F1B" w:rsidRPr="00D50E4D" w:rsidRDefault="00823E41" w:rsidP="00D34F1B">
            <w:pPr>
              <w:rPr>
                <w:lang w:val="en-US"/>
              </w:rPr>
            </w:pPr>
            <w:r w:rsidRPr="00D50E4D">
              <w:rPr>
                <w:lang w:val="en-US"/>
              </w:rPr>
              <w:t>24</w:t>
            </w:r>
            <w:r w:rsidR="00D34F1B" w:rsidRPr="00D50E4D">
              <w:rPr>
                <w:lang w:val="en-US"/>
              </w:rPr>
              <w:t xml:space="preserve">. Collocation Online Dictionary: </w:t>
            </w:r>
            <w:hyperlink r:id="rId28" w:history="1">
              <w:r w:rsidR="00D34F1B" w:rsidRPr="00D50E4D">
                <w:rPr>
                  <w:rStyle w:val="af9"/>
                  <w:rFonts w:eastAsia="Calibri"/>
                  <w:lang w:val="en-US"/>
                </w:rPr>
                <w:t>http://www.ozdic.com</w:t>
              </w:r>
            </w:hyperlink>
            <w:r w:rsidR="00D34F1B" w:rsidRPr="00D50E4D">
              <w:rPr>
                <w:lang w:val="en-US"/>
              </w:rPr>
              <w:t xml:space="preserve"> </w:t>
            </w:r>
          </w:p>
          <w:p w14:paraId="5723FB29" w14:textId="01A3E584" w:rsidR="00D34F1B" w:rsidRPr="00D50E4D" w:rsidRDefault="00823E41" w:rsidP="00D34F1B">
            <w:pPr>
              <w:rPr>
                <w:lang w:val="en-US"/>
              </w:rPr>
            </w:pPr>
            <w:r w:rsidRPr="00D50E4D">
              <w:rPr>
                <w:lang w:val="en-US"/>
              </w:rPr>
              <w:t>25</w:t>
            </w:r>
            <w:r w:rsidR="00D34F1B" w:rsidRPr="00D50E4D">
              <w:rPr>
                <w:lang w:val="en-US"/>
              </w:rPr>
              <w:t xml:space="preserve">. Oxford Comprehensive Online Dictionary: </w:t>
            </w:r>
            <w:hyperlink r:id="rId29" w:history="1">
              <w:r w:rsidR="00D34F1B" w:rsidRPr="00D50E4D">
                <w:rPr>
                  <w:rStyle w:val="af9"/>
                  <w:rFonts w:eastAsia="Calibri"/>
                  <w:lang w:val="en-US"/>
                </w:rPr>
                <w:t>https://www.oxfordlearnersdictionaries.com/</w:t>
              </w:r>
            </w:hyperlink>
            <w:r w:rsidR="00D34F1B" w:rsidRPr="00D50E4D">
              <w:rPr>
                <w:lang w:val="en-US"/>
              </w:rPr>
              <w:t xml:space="preserve"> </w:t>
            </w:r>
          </w:p>
          <w:p w14:paraId="1A673EBF" w14:textId="0201CDC5" w:rsidR="00D34F1B" w:rsidRPr="00D50E4D" w:rsidRDefault="00823E41" w:rsidP="00D34F1B">
            <w:pPr>
              <w:pStyle w:val="aff1"/>
              <w:rPr>
                <w:rFonts w:ascii="Times New Roman" w:hAnsi="Times New Roman"/>
                <w:sz w:val="24"/>
                <w:szCs w:val="24"/>
                <w:lang w:val="en-US"/>
              </w:rPr>
            </w:pPr>
            <w:r w:rsidRPr="00D50E4D">
              <w:rPr>
                <w:rFonts w:ascii="Times New Roman" w:hAnsi="Times New Roman"/>
                <w:sz w:val="24"/>
                <w:szCs w:val="24"/>
                <w:lang w:val="en-US"/>
              </w:rPr>
              <w:t>26</w:t>
            </w:r>
            <w:r w:rsidR="00D34F1B" w:rsidRPr="00D50E4D">
              <w:rPr>
                <w:rFonts w:ascii="Times New Roman" w:hAnsi="Times New Roman"/>
                <w:sz w:val="24"/>
                <w:szCs w:val="24"/>
                <w:lang w:val="en-US"/>
              </w:rPr>
              <w:t xml:space="preserve">. Cambridge Comprehensive Online Dictionary: </w:t>
            </w:r>
            <w:hyperlink r:id="rId30" w:history="1">
              <w:r w:rsidR="00D34F1B" w:rsidRPr="00D50E4D">
                <w:rPr>
                  <w:rStyle w:val="af9"/>
                  <w:rFonts w:ascii="Times New Roman" w:hAnsi="Times New Roman"/>
                  <w:sz w:val="24"/>
                  <w:szCs w:val="24"/>
                  <w:lang w:val="en-US"/>
                </w:rPr>
                <w:t>https://dictionary.cambridge.org</w:t>
              </w:r>
            </w:hyperlink>
          </w:p>
          <w:p w14:paraId="05DEE77A" w14:textId="7EDD532E" w:rsidR="00D34F1B" w:rsidRPr="00D50E4D" w:rsidRDefault="00823E41" w:rsidP="00D34F1B">
            <w:pPr>
              <w:rPr>
                <w:lang w:val="en-US"/>
              </w:rPr>
            </w:pPr>
            <w:r w:rsidRPr="00D50E4D">
              <w:rPr>
                <w:lang w:val="en-US"/>
              </w:rPr>
              <w:t>27</w:t>
            </w:r>
            <w:r w:rsidR="00D34F1B" w:rsidRPr="00D50E4D">
              <w:rPr>
                <w:lang w:val="en-US"/>
              </w:rPr>
              <w:t xml:space="preserve">. FutureLearn platform courses </w:t>
            </w:r>
            <w:hyperlink r:id="rId31" w:history="1">
              <w:r w:rsidR="00D34F1B" w:rsidRPr="00D50E4D">
                <w:rPr>
                  <w:rStyle w:val="af9"/>
                  <w:lang w:val="en-US"/>
                </w:rPr>
                <w:t>https://www.futurelearn.com/</w:t>
              </w:r>
            </w:hyperlink>
            <w:r w:rsidR="00D34F1B" w:rsidRPr="00D50E4D">
              <w:rPr>
                <w:lang w:val="en-US"/>
              </w:rPr>
              <w:t xml:space="preserve"> </w:t>
            </w:r>
          </w:p>
          <w:p w14:paraId="5362EEBD" w14:textId="77777777" w:rsidR="00D34F1B" w:rsidRPr="00D50E4D" w:rsidRDefault="00D34F1B" w:rsidP="00D34F1B">
            <w:pPr>
              <w:pStyle w:val="afe"/>
              <w:numPr>
                <w:ilvl w:val="0"/>
                <w:numId w:val="11"/>
              </w:numPr>
              <w:tabs>
                <w:tab w:val="left" w:pos="408"/>
              </w:tabs>
              <w:ind w:left="180" w:firstLine="0"/>
              <w:rPr>
                <w:lang w:val="en-US"/>
              </w:rPr>
            </w:pPr>
            <w:r w:rsidRPr="00D50E4D">
              <w:rPr>
                <w:lang w:val="en-US"/>
              </w:rPr>
              <w:t xml:space="preserve">Forensic psychology </w:t>
            </w:r>
            <w:hyperlink r:id="rId32" w:history="1">
              <w:r w:rsidRPr="00D50E4D">
                <w:rPr>
                  <w:rStyle w:val="af9"/>
                  <w:lang w:val="en-US"/>
                </w:rPr>
                <w:t>https://www.futurelearn.com/courses/forensic-psychology</w:t>
              </w:r>
            </w:hyperlink>
            <w:r w:rsidRPr="00D50E4D">
              <w:rPr>
                <w:lang w:val="en-US"/>
              </w:rPr>
              <w:t xml:space="preserve"> </w:t>
            </w:r>
          </w:p>
          <w:p w14:paraId="156DA413" w14:textId="77777777" w:rsidR="00D34F1B" w:rsidRPr="00D50E4D" w:rsidRDefault="00D34F1B" w:rsidP="00D34F1B">
            <w:pPr>
              <w:pStyle w:val="afe"/>
              <w:numPr>
                <w:ilvl w:val="0"/>
                <w:numId w:val="11"/>
              </w:numPr>
              <w:tabs>
                <w:tab w:val="left" w:pos="408"/>
              </w:tabs>
              <w:ind w:left="180" w:firstLine="0"/>
              <w:rPr>
                <w:lang w:val="en-US"/>
              </w:rPr>
            </w:pPr>
            <w:r w:rsidRPr="00D50E4D">
              <w:rPr>
                <w:lang w:val="en-US"/>
              </w:rPr>
              <w:lastRenderedPageBreak/>
              <w:t xml:space="preserve">Introduction to criminology </w:t>
            </w:r>
            <w:hyperlink r:id="rId33" w:history="1">
              <w:r w:rsidRPr="00D50E4D">
                <w:rPr>
                  <w:rStyle w:val="af9"/>
                  <w:lang w:val="en-US"/>
                </w:rPr>
                <w:t>https://www.futurelearn.com/courses/criminology-and-crime</w:t>
              </w:r>
            </w:hyperlink>
            <w:r w:rsidRPr="00D50E4D">
              <w:rPr>
                <w:lang w:val="en-US"/>
              </w:rPr>
              <w:t xml:space="preserve"> </w:t>
            </w:r>
          </w:p>
          <w:p w14:paraId="2A3C3775" w14:textId="1A7B9F1F" w:rsidR="00D34F1B" w:rsidRPr="00D50E4D" w:rsidRDefault="00823E41" w:rsidP="00D34F1B">
            <w:pPr>
              <w:pStyle w:val="Default"/>
              <w:rPr>
                <w:lang w:val="en-US"/>
              </w:rPr>
            </w:pPr>
            <w:r w:rsidRPr="00D50E4D">
              <w:rPr>
                <w:lang w:val="en-US"/>
              </w:rPr>
              <w:t>28</w:t>
            </w:r>
            <w:r w:rsidR="00D34F1B" w:rsidRPr="00D50E4D">
              <w:rPr>
                <w:lang w:val="en-US"/>
              </w:rPr>
              <w:t xml:space="preserve">. Coursera platform </w:t>
            </w:r>
            <w:hyperlink r:id="rId34" w:history="1">
              <w:r w:rsidR="00D34F1B" w:rsidRPr="00D50E4D">
                <w:rPr>
                  <w:rStyle w:val="af9"/>
                  <w:lang w:val="en-US"/>
                </w:rPr>
                <w:t>https://www.coursera.org/</w:t>
              </w:r>
            </w:hyperlink>
          </w:p>
          <w:p w14:paraId="56112C75" w14:textId="7A5C8BCC" w:rsidR="00614544" w:rsidRPr="009C0A94" w:rsidRDefault="00823E41" w:rsidP="00D34F1B">
            <w:pPr>
              <w:pStyle w:val="Default"/>
              <w:rPr>
                <w:sz w:val="20"/>
                <w:szCs w:val="20"/>
                <w:lang w:val="en-US"/>
              </w:rPr>
            </w:pPr>
            <w:r w:rsidRPr="00D50E4D">
              <w:rPr>
                <w:lang w:val="en-US"/>
              </w:rPr>
              <w:t>29</w:t>
            </w:r>
            <w:r w:rsidR="00D34F1B" w:rsidRPr="00D50E4D">
              <w:rPr>
                <w:lang w:val="en-US"/>
              </w:rPr>
              <w:t xml:space="preserve">. E-International Relations </w:t>
            </w:r>
            <w:hyperlink r:id="rId35" w:history="1">
              <w:r w:rsidR="00D34F1B" w:rsidRPr="00D50E4D">
                <w:rPr>
                  <w:rStyle w:val="af9"/>
                  <w:lang w:val="en-US"/>
                </w:rPr>
                <w:t>https://www.e-ir.info/</w:t>
              </w:r>
            </w:hyperlink>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36"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37" w:history="1">
              <w:r w:rsidRPr="00615E49">
                <w:rPr>
                  <w:rStyle w:val="af9"/>
                  <w:sz w:val="20"/>
                  <w:szCs w:val="20"/>
                  <w:u w:val="single"/>
                </w:rPr>
                <w:t xml:space="preserve">the Policy of Academic Integrity </w:t>
              </w:r>
            </w:hyperlink>
            <w:hyperlink r:id="rId38" w:history="1">
              <w:r w:rsidR="001A7302" w:rsidRPr="00615E49">
                <w:rPr>
                  <w:rStyle w:val="af9"/>
                  <w:sz w:val="20"/>
                  <w:szCs w:val="20"/>
                  <w:u w:val="single"/>
                </w:rPr>
                <w:t xml:space="preserve">of Al-Farabi Kazakh National University </w:t>
              </w:r>
            </w:hyperlink>
            <w:hyperlink r:id="rId39" w:history="1">
              <w:r w:rsidR="003C747F" w:rsidRPr="00615E49">
                <w:rPr>
                  <w:rStyle w:val="af9"/>
                  <w:sz w:val="20"/>
                  <w:szCs w:val="20"/>
                  <w:u w:val="single"/>
                </w:rPr>
                <w:t>.</w:t>
              </w:r>
            </w:hyperlink>
            <w:r w:rsidR="003C747F" w:rsidRPr="001A7302">
              <w:rPr>
                <w:sz w:val="20"/>
                <w:szCs w:val="20"/>
              </w:rPr>
              <w:t xml:space="preserve"> </w:t>
            </w:r>
          </w:p>
          <w:p w14:paraId="4FF5A8B1" w14:textId="4F7B4E7C" w:rsidR="00A02A85" w:rsidRDefault="00A02A85" w:rsidP="005B72B3">
            <w:pPr>
              <w:jc w:val="both"/>
              <w:rPr>
                <w:sz w:val="20"/>
                <w:szCs w:val="20"/>
              </w:rPr>
            </w:pPr>
            <w:r w:rsidRPr="00B44E6D">
              <w:rPr>
                <w:sz w:val="20"/>
                <w:szCs w:val="20"/>
              </w:rPr>
              <w:t xml:space="preserve">Documents are available on the main page of IS </w:t>
            </w:r>
            <w:r w:rsidR="00704937">
              <w:rPr>
                <w:sz w:val="20"/>
                <w:szCs w:val="20"/>
                <w:lang w:val="en-US"/>
              </w:rPr>
              <w:t>Univer</w:t>
            </w:r>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40" w:history="1">
              <w:r w:rsidRPr="00281828">
                <w:rPr>
                  <w:rStyle w:val="af9"/>
                  <w:sz w:val="20"/>
                  <w:szCs w:val="20"/>
                  <w:u w:val="single"/>
                </w:rPr>
                <w:t xml:space="preserve">the "Rules for the final control" </w:t>
              </w:r>
            </w:hyperlink>
            <w:r w:rsidRPr="00281828">
              <w:rPr>
                <w:sz w:val="20"/>
                <w:szCs w:val="20"/>
                <w:u w:val="single"/>
              </w:rPr>
              <w:t xml:space="preserve">, </w:t>
            </w:r>
            <w:hyperlink r:id="rId41"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1EE547BB" w:rsidR="00A02A85" w:rsidRPr="00911426" w:rsidRDefault="00B727B9" w:rsidP="008D41C7">
            <w:pPr>
              <w:jc w:val="both"/>
              <w:rPr>
                <w:i/>
                <w:iCs/>
                <w:sz w:val="20"/>
                <w:szCs w:val="20"/>
                <w:u w:val="single"/>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 xml:space="preserve">e- </w:t>
            </w:r>
            <w:r w:rsidR="00A02A85" w:rsidRPr="008D41C7">
              <w:rPr>
                <w:sz w:val="20"/>
                <w:szCs w:val="20"/>
                <w:lang w:val="en-US"/>
              </w:rPr>
              <w:t>mail</w:t>
            </w:r>
            <w:r w:rsidR="00A02A85" w:rsidRPr="008D41C7">
              <w:rPr>
                <w:sz w:val="20"/>
                <w:szCs w:val="20"/>
              </w:rPr>
              <w:t xml:space="preserve"> </w:t>
            </w:r>
            <w:hyperlink r:id="rId42" w:history="1">
              <w:r w:rsidR="008D41C7" w:rsidRPr="00BD017F">
                <w:rPr>
                  <w:rStyle w:val="af9"/>
                  <w:sz w:val="20"/>
                  <w:szCs w:val="20"/>
                  <w:lang w:val="en-US"/>
                </w:rPr>
                <w:t>a.alipbayeva@gmail.com</w:t>
              </w:r>
            </w:hyperlink>
            <w:r w:rsidR="008D41C7" w:rsidRPr="008D41C7">
              <w:rPr>
                <w:sz w:val="20"/>
                <w:szCs w:val="20"/>
                <w:lang w:val="en-US"/>
              </w:rPr>
              <w:t xml:space="preserve"> </w:t>
            </w:r>
            <w:r w:rsidR="00B2590C" w:rsidRPr="008D41C7">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8D41C7">
              <w:t xml:space="preserve"> </w:t>
            </w:r>
            <w:r w:rsidR="008D41C7">
              <w:rPr>
                <w:iCs/>
                <w:sz w:val="20"/>
                <w:szCs w:val="20"/>
                <w:lang w:val="en-US"/>
              </w:rPr>
              <w:t xml:space="preserve">Meeting ID: 471 903 392 468, </w:t>
            </w:r>
            <w:r w:rsidR="008D41C7" w:rsidRPr="008D41C7">
              <w:rPr>
                <w:iCs/>
                <w:sz w:val="20"/>
                <w:szCs w:val="20"/>
                <w:lang w:val="en-US"/>
              </w:rPr>
              <w:t>Passcode: hpkDfr</w:t>
            </w:r>
            <w:r w:rsidR="008D41C7">
              <w:rPr>
                <w:i/>
                <w:sz w:val="20"/>
                <w:szCs w:val="20"/>
              </w:rPr>
              <w:t>.</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174496EC" w:rsidR="000E3AA2" w:rsidRPr="00D36E98" w:rsidRDefault="000E3AA2" w:rsidP="00D36E98">
            <w:pPr>
              <w:jc w:val="both"/>
              <w:rPr>
                <w:sz w:val="16"/>
                <w:szCs w:val="16"/>
              </w:rPr>
            </w:pPr>
            <w:r w:rsidRPr="00D36E98">
              <w:rPr>
                <w:sz w:val="16"/>
                <w:szCs w:val="16"/>
              </w:rPr>
              <w:t>Activity at lectures</w:t>
            </w:r>
            <w:r w:rsidR="00FF5B52">
              <w:rPr>
                <w:sz w:val="16"/>
                <w:szCs w:val="16"/>
              </w:rPr>
              <w:t>n</w:t>
            </w:r>
          </w:p>
        </w:tc>
        <w:tc>
          <w:tcPr>
            <w:tcW w:w="2268" w:type="dxa"/>
            <w:tcBorders>
              <w:left w:val="single" w:sz="4" w:space="0" w:color="000000"/>
              <w:right w:val="single" w:sz="4" w:space="0" w:color="000000"/>
            </w:tcBorders>
          </w:tcPr>
          <w:p w14:paraId="71C85890" w14:textId="4534B4B0" w:rsidR="000E3AA2" w:rsidRPr="009563F1" w:rsidRDefault="0068083B" w:rsidP="00D36E98">
            <w:pPr>
              <w:jc w:val="both"/>
              <w:rPr>
                <w:color w:val="FF0000"/>
                <w:sz w:val="16"/>
                <w:szCs w:val="16"/>
              </w:rPr>
            </w:pPr>
            <w:r>
              <w:rPr>
                <w:color w:val="FF0000"/>
                <w:sz w:val="16"/>
                <w:szCs w:val="16"/>
              </w:rPr>
              <w:t>-</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0388E3C3" w:rsidR="000E3AA2" w:rsidRPr="0068083B" w:rsidRDefault="0068083B" w:rsidP="00D36E98">
            <w:pPr>
              <w:jc w:val="both"/>
              <w:rPr>
                <w:sz w:val="16"/>
                <w:szCs w:val="16"/>
                <w:lang w:val="kk-KZ"/>
              </w:rPr>
            </w:pPr>
            <w:r w:rsidRPr="0068083B">
              <w:rPr>
                <w:sz w:val="16"/>
                <w:szCs w:val="16"/>
                <w:lang w:val="kk-KZ"/>
              </w:rPr>
              <w:t>30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0E3AA2" w:rsidRPr="0068083B" w:rsidRDefault="0068083B" w:rsidP="00D36E98">
            <w:pPr>
              <w:jc w:val="both"/>
              <w:rPr>
                <w:sz w:val="16"/>
                <w:szCs w:val="16"/>
                <w:lang w:val="kk-KZ"/>
              </w:rPr>
            </w:pPr>
            <w:r w:rsidRPr="0068083B">
              <w:rPr>
                <w:sz w:val="16"/>
                <w:szCs w:val="16"/>
              </w:rPr>
              <w:t>20</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68083B" w:rsidRDefault="009C29E7" w:rsidP="00D36E98">
            <w:pPr>
              <w:jc w:val="both"/>
              <w:rPr>
                <w:sz w:val="16"/>
                <w:szCs w:val="16"/>
                <w:lang w:val="kk-KZ"/>
              </w:rPr>
            </w:pPr>
            <w:r w:rsidRPr="0068083B">
              <w:rPr>
                <w:sz w:val="16"/>
                <w:szCs w:val="16"/>
                <w:lang w:val="kk-KZ"/>
              </w:rPr>
              <w:t>10</w:t>
            </w:r>
          </w:p>
        </w:tc>
      </w:tr>
      <w:tr w:rsidR="000E3AA2" w:rsidRPr="003F2DC5" w14:paraId="720EC03E" w14:textId="77777777" w:rsidTr="009556BB">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E8154F" w:rsidRPr="00C055D3" w:rsidRDefault="00920458" w:rsidP="00D36E98">
            <w:pPr>
              <w:jc w:val="both"/>
              <w:rPr>
                <w:sz w:val="16"/>
                <w:szCs w:val="16"/>
              </w:rPr>
            </w:pPr>
            <w:r w:rsidRPr="00C03EF1">
              <w:rPr>
                <w:sz w:val="16"/>
                <w:szCs w:val="16"/>
              </w:rPr>
              <w:t>U</w:t>
            </w:r>
            <w:r w:rsidR="000E3AA2" w:rsidRPr="00C03EF1">
              <w:rPr>
                <w:sz w:val="16"/>
                <w:szCs w:val="16"/>
              </w:rPr>
              <w:t>nsatisfactory</w:t>
            </w:r>
          </w:p>
        </w:tc>
        <w:tc>
          <w:tcPr>
            <w:tcW w:w="3118" w:type="dxa"/>
            <w:tcBorders>
              <w:left w:val="single" w:sz="4" w:space="0" w:color="000000"/>
              <w:bottom w:val="single" w:sz="4" w:space="0" w:color="auto"/>
              <w:right w:val="single" w:sz="4" w:space="0" w:color="000000"/>
            </w:tcBorders>
          </w:tcPr>
          <w:p w14:paraId="08AEE923" w14:textId="505ADC17" w:rsidR="000E3AA2" w:rsidRPr="00D36E98" w:rsidRDefault="00B37BBB"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D36E98" w:rsidRDefault="000E3AA2" w:rsidP="00D36E98">
            <w:pPr>
              <w:jc w:val="both"/>
              <w:rPr>
                <w:sz w:val="16"/>
                <w:szCs w:val="16"/>
              </w:rPr>
            </w:pPr>
            <w:r w:rsidRPr="00D36E98">
              <w:rPr>
                <w:sz w:val="16"/>
                <w:szCs w:val="16"/>
              </w:rPr>
              <w:t>40</w:t>
            </w:r>
          </w:p>
        </w:tc>
      </w:tr>
      <w:tr w:rsidR="000E3AA2"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122EF2" w:rsidRDefault="000E3AA2"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5F518B" w:rsidRPr="00122EF2" w:rsidRDefault="000E3AA2"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2EC8031D" w:rsidR="00A44F44" w:rsidRPr="00F91461" w:rsidRDefault="00A44F44" w:rsidP="009B7F2B">
            <w:pPr>
              <w:jc w:val="center"/>
              <w:rPr>
                <w:b/>
                <w:bCs/>
                <w:sz w:val="20"/>
                <w:szCs w:val="20"/>
                <w:lang w:val="en-US"/>
              </w:rPr>
            </w:pPr>
            <w:r w:rsidRPr="00A955F4">
              <w:rPr>
                <w:b/>
                <w:bCs/>
                <w:sz w:val="20"/>
                <w:szCs w:val="20"/>
              </w:rPr>
              <w:lastRenderedPageBreak/>
              <w:t>Calendar (schedule) for the implementation of the content of the course</w:t>
            </w:r>
            <w:r w:rsidR="00077BE5" w:rsidRPr="00077BE5">
              <w:rPr>
                <w:b/>
                <w:bCs/>
                <w:sz w:val="20"/>
                <w:szCs w:val="20"/>
                <w:lang w:val="en-US"/>
              </w:rPr>
              <w:t>.</w:t>
            </w:r>
            <w:r w:rsidRPr="00A955F4">
              <w:rPr>
                <w:b/>
                <w:bCs/>
                <w:sz w:val="20"/>
                <w:szCs w:val="20"/>
              </w:rPr>
              <w:t xml:space="preserve"> </w:t>
            </w:r>
            <w:r w:rsidR="00077BE5">
              <w:rPr>
                <w:b/>
                <w:bCs/>
                <w:sz w:val="20"/>
                <w:szCs w:val="20"/>
                <w:lang w:val="en-US"/>
              </w:rPr>
              <w:t>M</w:t>
            </w:r>
            <w:r w:rsidRPr="00A955F4">
              <w:rPr>
                <w:b/>
                <w:bCs/>
                <w:sz w:val="20"/>
                <w:szCs w:val="20"/>
              </w:rPr>
              <w:t>ethods of teaching and learning</w:t>
            </w:r>
            <w:r w:rsidR="00F965A7" w:rsidRPr="00F91461">
              <w:rPr>
                <w:b/>
                <w:bCs/>
                <w:sz w:val="20"/>
                <w:szCs w:val="20"/>
                <w:lang w:val="en-US"/>
              </w:rPr>
              <w:t>.</w:t>
            </w:r>
          </w:p>
          <w:p w14:paraId="49645523" w14:textId="1845F762" w:rsidR="00BC4476" w:rsidRPr="00A9530A" w:rsidRDefault="00BC4476" w:rsidP="00A44F44">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8"/>
        <w:gridCol w:w="7984"/>
        <w:gridCol w:w="928"/>
        <w:gridCol w:w="729"/>
      </w:tblGrid>
      <w:tr w:rsidR="008642A4" w:rsidRPr="007950CC" w14:paraId="70D56BBA" w14:textId="77777777" w:rsidTr="00F91461">
        <w:tc>
          <w:tcPr>
            <w:tcW w:w="868" w:type="dxa"/>
          </w:tcPr>
          <w:p w14:paraId="492C7304" w14:textId="77777777" w:rsidR="008642A4" w:rsidRPr="007950CC" w:rsidRDefault="008642A4" w:rsidP="005B72B3">
            <w:pPr>
              <w:tabs>
                <w:tab w:val="left" w:pos="1276"/>
              </w:tabs>
              <w:jc w:val="center"/>
              <w:rPr>
                <w:b/>
                <w:sz w:val="20"/>
                <w:szCs w:val="20"/>
              </w:rPr>
            </w:pPr>
            <w:r w:rsidRPr="007950CC">
              <w:rPr>
                <w:b/>
                <w:sz w:val="20"/>
                <w:szCs w:val="20"/>
              </w:rPr>
              <w:lastRenderedPageBreak/>
              <w:t>A week</w:t>
            </w:r>
          </w:p>
        </w:tc>
        <w:tc>
          <w:tcPr>
            <w:tcW w:w="7984" w:type="dxa"/>
          </w:tcPr>
          <w:p w14:paraId="49454947" w14:textId="77777777" w:rsidR="008642A4" w:rsidRPr="007950CC" w:rsidRDefault="008642A4" w:rsidP="005B72B3">
            <w:pPr>
              <w:tabs>
                <w:tab w:val="left" w:pos="1276"/>
              </w:tabs>
              <w:jc w:val="center"/>
              <w:rPr>
                <w:b/>
                <w:sz w:val="20"/>
                <w:szCs w:val="20"/>
              </w:rPr>
            </w:pPr>
            <w:r w:rsidRPr="007950CC">
              <w:rPr>
                <w:b/>
                <w:sz w:val="20"/>
                <w:szCs w:val="20"/>
              </w:rPr>
              <w:t>Topic name</w:t>
            </w:r>
          </w:p>
        </w:tc>
        <w:tc>
          <w:tcPr>
            <w:tcW w:w="928" w:type="dxa"/>
          </w:tcPr>
          <w:p w14:paraId="0219070F" w14:textId="77777777" w:rsidR="008642A4" w:rsidRPr="007950CC" w:rsidRDefault="008642A4" w:rsidP="00E91403">
            <w:pPr>
              <w:tabs>
                <w:tab w:val="left" w:pos="1276"/>
              </w:tabs>
              <w:rPr>
                <w:b/>
                <w:sz w:val="20"/>
                <w:szCs w:val="20"/>
              </w:rPr>
            </w:pPr>
            <w:r w:rsidRPr="007950CC">
              <w:rPr>
                <w:b/>
                <w:sz w:val="20"/>
                <w:szCs w:val="20"/>
              </w:rPr>
              <w:t>Number of hours</w:t>
            </w:r>
          </w:p>
        </w:tc>
        <w:tc>
          <w:tcPr>
            <w:tcW w:w="729" w:type="dxa"/>
          </w:tcPr>
          <w:p w14:paraId="15306AE5" w14:textId="2DAA13E8" w:rsidR="008642A4" w:rsidRPr="007950CC" w:rsidRDefault="008642A4" w:rsidP="00E91403">
            <w:pPr>
              <w:tabs>
                <w:tab w:val="left" w:pos="1276"/>
              </w:tabs>
              <w:ind w:left="-68" w:firstLine="26"/>
              <w:rPr>
                <w:b/>
                <w:sz w:val="20"/>
                <w:szCs w:val="20"/>
              </w:rPr>
            </w:pPr>
            <w:r w:rsidRPr="007950CC">
              <w:rPr>
                <w:b/>
                <w:sz w:val="20"/>
                <w:szCs w:val="20"/>
              </w:rPr>
              <w:t>Max.</w:t>
            </w:r>
          </w:p>
          <w:p w14:paraId="7D819F9E" w14:textId="1AAF14FD" w:rsidR="008642A4" w:rsidRPr="007950CC" w:rsidRDefault="008642A4" w:rsidP="00E91403">
            <w:pPr>
              <w:tabs>
                <w:tab w:val="left" w:pos="1276"/>
              </w:tabs>
              <w:rPr>
                <w:b/>
                <w:sz w:val="20"/>
                <w:szCs w:val="20"/>
                <w:lang w:val="kk-KZ"/>
              </w:rPr>
            </w:pPr>
            <w:r w:rsidRPr="007950CC">
              <w:rPr>
                <w:b/>
                <w:sz w:val="20"/>
                <w:szCs w:val="20"/>
                <w:lang w:val="kk-KZ"/>
              </w:rPr>
              <w:t>b</w:t>
            </w:r>
            <w:r w:rsidRPr="007950CC">
              <w:rPr>
                <w:b/>
                <w:sz w:val="20"/>
                <w:szCs w:val="20"/>
              </w:rPr>
              <w:t>all</w:t>
            </w:r>
          </w:p>
        </w:tc>
      </w:tr>
      <w:tr w:rsidR="00D50E4D" w:rsidRPr="007950CC" w14:paraId="352B8DBD" w14:textId="77777777" w:rsidTr="00F91461">
        <w:trPr>
          <w:trHeight w:val="318"/>
        </w:trPr>
        <w:tc>
          <w:tcPr>
            <w:tcW w:w="10509" w:type="dxa"/>
            <w:gridSpan w:val="4"/>
          </w:tcPr>
          <w:p w14:paraId="576E1514" w14:textId="2C6E0BFA" w:rsidR="00D50E4D" w:rsidRPr="007950CC" w:rsidRDefault="00D50E4D" w:rsidP="00D50E4D">
            <w:pPr>
              <w:tabs>
                <w:tab w:val="left" w:pos="1276"/>
              </w:tabs>
              <w:jc w:val="center"/>
              <w:rPr>
                <w:b/>
                <w:sz w:val="20"/>
                <w:szCs w:val="20"/>
              </w:rPr>
            </w:pPr>
            <w:r w:rsidRPr="007950CC">
              <w:rPr>
                <w:b/>
                <w:sz w:val="20"/>
                <w:szCs w:val="20"/>
              </w:rPr>
              <w:t>MODULE 1</w:t>
            </w:r>
            <w:r w:rsidRPr="007950CC">
              <w:rPr>
                <w:b/>
                <w:sz w:val="20"/>
                <w:szCs w:val="20"/>
                <w:lang w:val="kk-KZ"/>
              </w:rPr>
              <w:t xml:space="preserve"> </w:t>
            </w:r>
            <w:r w:rsidRPr="007950CC">
              <w:rPr>
                <w:b/>
                <w:color w:val="222222"/>
                <w:sz w:val="20"/>
                <w:szCs w:val="20"/>
              </w:rPr>
              <w:t>Module 1 Introduction to the profession</w:t>
            </w:r>
            <w:r w:rsidRPr="007950CC">
              <w:rPr>
                <w:b/>
                <w:sz w:val="20"/>
                <w:szCs w:val="20"/>
              </w:rPr>
              <w:t xml:space="preserve"> in a foreign language </w:t>
            </w:r>
          </w:p>
        </w:tc>
      </w:tr>
      <w:tr w:rsidR="00D50E4D" w:rsidRPr="007950CC" w14:paraId="764A4D7C" w14:textId="77777777" w:rsidTr="00F91461">
        <w:trPr>
          <w:trHeight w:val="1371"/>
        </w:trPr>
        <w:tc>
          <w:tcPr>
            <w:tcW w:w="868" w:type="dxa"/>
          </w:tcPr>
          <w:p w14:paraId="62E94D98" w14:textId="77777777" w:rsidR="00D50E4D" w:rsidRPr="007950CC" w:rsidRDefault="00D50E4D" w:rsidP="00D50E4D">
            <w:pPr>
              <w:tabs>
                <w:tab w:val="left" w:pos="1276"/>
              </w:tabs>
              <w:jc w:val="center"/>
              <w:rPr>
                <w:b/>
                <w:bCs/>
                <w:sz w:val="20"/>
                <w:szCs w:val="20"/>
              </w:rPr>
            </w:pPr>
            <w:r w:rsidRPr="007950CC">
              <w:rPr>
                <w:b/>
                <w:bCs/>
                <w:sz w:val="20"/>
                <w:szCs w:val="20"/>
              </w:rPr>
              <w:t>1</w:t>
            </w:r>
          </w:p>
        </w:tc>
        <w:tc>
          <w:tcPr>
            <w:tcW w:w="7984" w:type="dxa"/>
          </w:tcPr>
          <w:p w14:paraId="0EE94B61" w14:textId="77777777" w:rsidR="00F91461" w:rsidRPr="00345E65" w:rsidRDefault="00D50E4D" w:rsidP="00F91461">
            <w:pPr>
              <w:rPr>
                <w:b/>
                <w:u w:val="single"/>
                <w:lang w:val="en-US" w:eastAsia="ru-RU"/>
              </w:rPr>
            </w:pPr>
            <w:r w:rsidRPr="00F236FF">
              <w:rPr>
                <w:b/>
                <w:spacing w:val="-1"/>
              </w:rPr>
              <w:t>ПЗ</w:t>
            </w:r>
            <w:r w:rsidRPr="00F236FF">
              <w:rPr>
                <w:b/>
                <w:spacing w:val="-1"/>
                <w:lang w:val="en-US"/>
              </w:rPr>
              <w:t>1:</w:t>
            </w:r>
            <w:r w:rsidR="00F91461" w:rsidRPr="00345E65">
              <w:rPr>
                <w:b/>
                <w:u w:val="single"/>
                <w:lang w:val="en-US" w:eastAsia="ru-RU"/>
              </w:rPr>
              <w:t xml:space="preserve">   Food: fuel or pleasure</w:t>
            </w:r>
          </w:p>
          <w:p w14:paraId="26FD824F" w14:textId="77777777" w:rsidR="00F91461" w:rsidRPr="00345E65" w:rsidRDefault="00F91461" w:rsidP="00F91461">
            <w:pPr>
              <w:rPr>
                <w:u w:val="single"/>
                <w:lang w:val="en-US" w:eastAsia="ru-RU"/>
              </w:rPr>
            </w:pPr>
            <w:r w:rsidRPr="00345E65">
              <w:rPr>
                <w:b/>
                <w:lang w:val="en-US" w:eastAsia="ru-RU"/>
              </w:rPr>
              <w:t xml:space="preserve">Lexical materials: </w:t>
            </w:r>
            <w:r w:rsidRPr="00345E65">
              <w:rPr>
                <w:lang w:val="en-US" w:eastAsia="ru-RU"/>
              </w:rPr>
              <w:t>food and restaurants;</w:t>
            </w:r>
          </w:p>
          <w:p w14:paraId="667CE1C5" w14:textId="77777777" w:rsidR="00F91461" w:rsidRPr="00345E65" w:rsidRDefault="00F91461" w:rsidP="00F91461">
            <w:pPr>
              <w:rPr>
                <w:lang w:val="en-US" w:eastAsia="ru-RU"/>
              </w:rPr>
            </w:pPr>
            <w:r w:rsidRPr="00345E65">
              <w:rPr>
                <w:b/>
                <w:lang w:val="en-US" w:eastAsia="ru-RU"/>
              </w:rPr>
              <w:t>Grammar:</w:t>
            </w:r>
            <w:r w:rsidRPr="00345E65">
              <w:rPr>
                <w:lang w:val="en-US" w:eastAsia="ru-RU"/>
              </w:rPr>
              <w:t xml:space="preserve"> present simple and continuous; action and non-action verbs </w:t>
            </w:r>
          </w:p>
          <w:p w14:paraId="5FEE30EF" w14:textId="77777777" w:rsidR="00F91461" w:rsidRPr="00345E65" w:rsidRDefault="00F91461" w:rsidP="00F91461">
            <w:pPr>
              <w:rPr>
                <w:lang w:val="en-US" w:eastAsia="ru-RU"/>
              </w:rPr>
            </w:pPr>
            <w:r w:rsidRPr="00345E65">
              <w:rPr>
                <w:b/>
                <w:lang w:val="en-US" w:eastAsia="ru-RU"/>
              </w:rPr>
              <w:t>Writing:</w:t>
            </w:r>
            <w:r w:rsidRPr="00345E65">
              <w:rPr>
                <w:lang w:val="en-US" w:eastAsia="ru-RU"/>
              </w:rPr>
              <w:t xml:space="preserve"> Describing a person</w:t>
            </w:r>
          </w:p>
          <w:p w14:paraId="4FD83004" w14:textId="77777777" w:rsidR="00F91461" w:rsidRPr="00345E65" w:rsidRDefault="00F91461" w:rsidP="00F91461">
            <w:pPr>
              <w:widowControl w:val="0"/>
              <w:autoSpaceDE w:val="0"/>
              <w:autoSpaceDN w:val="0"/>
              <w:adjustRightInd w:val="0"/>
              <w:spacing w:line="278" w:lineRule="exact"/>
              <w:rPr>
                <w:lang w:val="en-US" w:eastAsia="ru-RU"/>
              </w:rPr>
            </w:pPr>
            <w:r w:rsidRPr="00345E65">
              <w:rPr>
                <w:b/>
                <w:lang w:val="en-US" w:eastAsia="ru-RU"/>
              </w:rPr>
              <w:t>Reading. Aim:</w:t>
            </w:r>
            <w:r w:rsidRPr="00345E65">
              <w:rPr>
                <w:lang w:val="en-US" w:eastAsia="ru-RU"/>
              </w:rPr>
              <w:t xml:space="preserve"> challenging tasks which help the students to read better.</w:t>
            </w:r>
          </w:p>
          <w:p w14:paraId="33B6F893" w14:textId="77777777" w:rsidR="00F91461" w:rsidRPr="00345E65" w:rsidRDefault="00F91461" w:rsidP="00F91461">
            <w:pPr>
              <w:rPr>
                <w:lang w:val="kk-KZ" w:eastAsia="ru-RU"/>
              </w:rPr>
            </w:pPr>
            <w:r w:rsidRPr="00345E65">
              <w:rPr>
                <w:b/>
                <w:lang w:val="en-US" w:eastAsia="ru-RU"/>
              </w:rPr>
              <w:t>Speaking. Aim:</w:t>
            </w:r>
            <w:r w:rsidRPr="00345E65">
              <w:rPr>
                <w:lang w:val="en-US" w:eastAsia="ru-RU"/>
              </w:rPr>
              <w:t xml:space="preserve"> topics that will arouse their interest.p4-7</w:t>
            </w:r>
          </w:p>
          <w:p w14:paraId="2B52BA6E" w14:textId="0D6AE131" w:rsidR="00D50E4D" w:rsidRPr="007950CC" w:rsidRDefault="00F91461" w:rsidP="00F91461">
            <w:pPr>
              <w:tabs>
                <w:tab w:val="left" w:pos="1276"/>
              </w:tabs>
              <w:rPr>
                <w:b/>
                <w:sz w:val="20"/>
                <w:szCs w:val="20"/>
              </w:rPr>
            </w:pPr>
            <w:r w:rsidRPr="00345E65">
              <w:rPr>
                <w:b/>
                <w:lang w:val="en-US" w:eastAsia="ru-RU"/>
              </w:rPr>
              <w:t>Reading:</w:t>
            </w:r>
            <w:r w:rsidRPr="00345E65">
              <w:rPr>
                <w:lang w:val="en-US" w:eastAsia="ru-RU"/>
              </w:rPr>
              <w:t>to read and discuss a special text , making</w:t>
            </w:r>
          </w:p>
        </w:tc>
        <w:tc>
          <w:tcPr>
            <w:tcW w:w="928" w:type="dxa"/>
          </w:tcPr>
          <w:p w14:paraId="1FC6CB41" w14:textId="525B84FD" w:rsidR="00D50E4D" w:rsidRPr="007950CC" w:rsidRDefault="004916DB" w:rsidP="00D50E4D">
            <w:pPr>
              <w:tabs>
                <w:tab w:val="left" w:pos="1276"/>
              </w:tabs>
              <w:jc w:val="center"/>
              <w:rPr>
                <w:sz w:val="20"/>
                <w:szCs w:val="20"/>
              </w:rPr>
            </w:pPr>
            <w:r>
              <w:rPr>
                <w:sz w:val="20"/>
                <w:szCs w:val="20"/>
              </w:rPr>
              <w:t>3</w:t>
            </w:r>
          </w:p>
        </w:tc>
        <w:tc>
          <w:tcPr>
            <w:tcW w:w="729" w:type="dxa"/>
          </w:tcPr>
          <w:p w14:paraId="2870466B" w14:textId="38E9279F" w:rsidR="00D50E4D" w:rsidRPr="007950CC" w:rsidRDefault="004916DB" w:rsidP="00D50E4D">
            <w:pPr>
              <w:tabs>
                <w:tab w:val="left" w:pos="1276"/>
              </w:tabs>
              <w:jc w:val="center"/>
              <w:rPr>
                <w:sz w:val="20"/>
                <w:szCs w:val="20"/>
              </w:rPr>
            </w:pPr>
            <w:r>
              <w:rPr>
                <w:sz w:val="20"/>
                <w:szCs w:val="20"/>
              </w:rPr>
              <w:t>10</w:t>
            </w:r>
          </w:p>
        </w:tc>
      </w:tr>
      <w:tr w:rsidR="008642A4" w:rsidRPr="007950CC" w14:paraId="06FD8733" w14:textId="77777777" w:rsidTr="00F91461">
        <w:tc>
          <w:tcPr>
            <w:tcW w:w="868" w:type="dxa"/>
            <w:vMerge w:val="restart"/>
          </w:tcPr>
          <w:p w14:paraId="005973C5" w14:textId="2C0A1819" w:rsidR="008642A4" w:rsidRPr="007950CC" w:rsidRDefault="00D827E8" w:rsidP="005B72B3">
            <w:pPr>
              <w:tabs>
                <w:tab w:val="left" w:pos="1276"/>
              </w:tabs>
              <w:jc w:val="center"/>
              <w:rPr>
                <w:b/>
                <w:bCs/>
                <w:sz w:val="20"/>
                <w:szCs w:val="20"/>
              </w:rPr>
            </w:pPr>
            <w:r w:rsidRPr="007950CC">
              <w:rPr>
                <w:b/>
                <w:bCs/>
                <w:sz w:val="20"/>
                <w:szCs w:val="20"/>
              </w:rPr>
              <w:t>2</w:t>
            </w:r>
          </w:p>
        </w:tc>
        <w:tc>
          <w:tcPr>
            <w:tcW w:w="7984" w:type="dxa"/>
          </w:tcPr>
          <w:p w14:paraId="10100E90" w14:textId="77777777" w:rsidR="00F91461" w:rsidRPr="00345E65" w:rsidRDefault="00D50E4D" w:rsidP="00F91461">
            <w:pPr>
              <w:rPr>
                <w:b/>
                <w:u w:val="single"/>
                <w:lang w:val="en-US" w:eastAsia="ru-RU"/>
              </w:rPr>
            </w:pPr>
            <w:r w:rsidRPr="00F236FF">
              <w:rPr>
                <w:b/>
              </w:rPr>
              <w:t>ПЗ</w:t>
            </w:r>
            <w:r w:rsidRPr="00F236FF">
              <w:rPr>
                <w:b/>
                <w:spacing w:val="-9"/>
                <w:lang w:val="en-US"/>
              </w:rPr>
              <w:t xml:space="preserve"> </w:t>
            </w:r>
            <w:r w:rsidRPr="00F236FF">
              <w:rPr>
                <w:b/>
                <w:lang w:val="en-US"/>
              </w:rPr>
              <w:t>2:</w:t>
            </w:r>
            <w:r w:rsidRPr="00F236FF">
              <w:rPr>
                <w:b/>
                <w:lang w:val="en-US" w:eastAsia="ru-RU"/>
              </w:rPr>
              <w:t xml:space="preserve"> </w:t>
            </w:r>
            <w:r w:rsidR="00F91461" w:rsidRPr="00345E65">
              <w:rPr>
                <w:b/>
                <w:u w:val="single"/>
                <w:lang w:val="en-US" w:eastAsia="ru-RU"/>
              </w:rPr>
              <w:t>If you really want to win, cheat.</w:t>
            </w:r>
          </w:p>
          <w:p w14:paraId="530B5E89" w14:textId="77777777" w:rsidR="00F91461" w:rsidRPr="00345E65" w:rsidRDefault="00F91461" w:rsidP="00F91461">
            <w:pPr>
              <w:rPr>
                <w:lang w:val="en-US" w:eastAsia="ru-RU"/>
              </w:rPr>
            </w:pPr>
            <w:r w:rsidRPr="00345E65">
              <w:rPr>
                <w:b/>
                <w:lang w:val="en-US" w:eastAsia="ru-RU"/>
              </w:rPr>
              <w:t>Grammar:</w:t>
            </w:r>
            <w:r w:rsidRPr="00345E65">
              <w:rPr>
                <w:lang w:val="en-US" w:eastAsia="ru-RU"/>
              </w:rPr>
              <w:t xml:space="preserve"> past tenses: simple, continuous, perfect;</w:t>
            </w:r>
          </w:p>
          <w:p w14:paraId="76369EC2" w14:textId="77777777" w:rsidR="00F91461" w:rsidRPr="00345E65" w:rsidRDefault="00F91461" w:rsidP="00F91461">
            <w:pPr>
              <w:rPr>
                <w:lang w:val="en-US" w:eastAsia="ru-RU"/>
              </w:rPr>
            </w:pPr>
            <w:r w:rsidRPr="00345E65">
              <w:rPr>
                <w:b/>
                <w:lang w:val="en-US" w:eastAsia="ru-RU"/>
              </w:rPr>
              <w:t xml:space="preserve">Text:  </w:t>
            </w:r>
            <w:r w:rsidRPr="00345E65">
              <w:rPr>
                <w:lang w:val="en-US" w:eastAsia="ru-RU"/>
              </w:rPr>
              <w:t>When you hear the final whisle.</w:t>
            </w:r>
          </w:p>
          <w:p w14:paraId="28757562" w14:textId="77777777" w:rsidR="00F91461" w:rsidRDefault="00F91461" w:rsidP="00F91461">
            <w:pPr>
              <w:widowControl w:val="0"/>
              <w:autoSpaceDE w:val="0"/>
              <w:autoSpaceDN w:val="0"/>
              <w:adjustRightInd w:val="0"/>
              <w:spacing w:line="278" w:lineRule="exact"/>
              <w:rPr>
                <w:lang w:val="en-US" w:eastAsia="ru-RU"/>
              </w:rPr>
            </w:pPr>
            <w:r w:rsidRPr="00345E65">
              <w:rPr>
                <w:b/>
                <w:lang w:val="en-US" w:eastAsia="ru-RU"/>
              </w:rPr>
              <w:t>Reading. Aim:</w:t>
            </w:r>
            <w:r w:rsidRPr="00345E65">
              <w:rPr>
                <w:lang w:val="en-US" w:eastAsia="ru-RU"/>
              </w:rPr>
              <w:t xml:space="preserve"> challenging tasks which help the students to read better.</w:t>
            </w:r>
          </w:p>
          <w:p w14:paraId="333A8E49" w14:textId="6D5C63AC" w:rsidR="00F91461" w:rsidRPr="00F91461" w:rsidRDefault="00F91461" w:rsidP="00F91461">
            <w:pPr>
              <w:widowControl w:val="0"/>
              <w:autoSpaceDE w:val="0"/>
              <w:autoSpaceDN w:val="0"/>
              <w:adjustRightInd w:val="0"/>
              <w:spacing w:line="278" w:lineRule="exact"/>
              <w:rPr>
                <w:lang w:val="en-US" w:eastAsia="ru-RU"/>
              </w:rPr>
            </w:pPr>
            <w:r w:rsidRPr="00F91461">
              <w:rPr>
                <w:b/>
                <w:lang w:val="en-US" w:eastAsia="ru-RU"/>
              </w:rPr>
              <w:t>Speaking. Aim:</w:t>
            </w:r>
            <w:r w:rsidRPr="00F91461">
              <w:rPr>
                <w:lang w:val="en-US" w:eastAsia="ru-RU"/>
              </w:rPr>
              <w:t xml:space="preserve"> topics that will arouse their interest.p8-11</w:t>
            </w:r>
          </w:p>
          <w:p w14:paraId="4FE3702C" w14:textId="77777777" w:rsidR="00F91461" w:rsidRPr="00345E65" w:rsidRDefault="00F91461" w:rsidP="00F91461">
            <w:pPr>
              <w:rPr>
                <w:lang w:val="kk-KZ" w:eastAsia="ru-RU"/>
              </w:rPr>
            </w:pPr>
            <w:r w:rsidRPr="00345E65">
              <w:rPr>
                <w:color w:val="000000"/>
                <w:spacing w:val="-3"/>
                <w:lang w:val="en-US" w:eastAsia="ru-RU"/>
              </w:rPr>
              <w:t>Reading special texts, translation, learning terminology, making presentations.</w:t>
            </w:r>
          </w:p>
          <w:p w14:paraId="02BB0B96" w14:textId="635327F7" w:rsidR="008642A4" w:rsidRPr="00F91461" w:rsidRDefault="008642A4" w:rsidP="00D50E4D">
            <w:pPr>
              <w:tabs>
                <w:tab w:val="left" w:pos="1276"/>
              </w:tabs>
              <w:rPr>
                <w:b/>
                <w:sz w:val="20"/>
                <w:szCs w:val="20"/>
                <w:lang w:val="kk-KZ"/>
              </w:rPr>
            </w:pPr>
          </w:p>
        </w:tc>
        <w:tc>
          <w:tcPr>
            <w:tcW w:w="928" w:type="dxa"/>
          </w:tcPr>
          <w:p w14:paraId="5CB823C0" w14:textId="3C7EEB0D" w:rsidR="008642A4" w:rsidRPr="007950CC" w:rsidRDefault="004916DB" w:rsidP="005B72B3">
            <w:pPr>
              <w:tabs>
                <w:tab w:val="left" w:pos="1276"/>
              </w:tabs>
              <w:jc w:val="center"/>
              <w:rPr>
                <w:sz w:val="20"/>
                <w:szCs w:val="20"/>
              </w:rPr>
            </w:pPr>
            <w:r>
              <w:rPr>
                <w:sz w:val="20"/>
                <w:szCs w:val="20"/>
              </w:rPr>
              <w:t>3</w:t>
            </w:r>
          </w:p>
        </w:tc>
        <w:tc>
          <w:tcPr>
            <w:tcW w:w="729" w:type="dxa"/>
          </w:tcPr>
          <w:p w14:paraId="1F40760D" w14:textId="3F01868E" w:rsidR="008642A4" w:rsidRPr="007950CC" w:rsidRDefault="004916DB" w:rsidP="005B72B3">
            <w:pPr>
              <w:tabs>
                <w:tab w:val="left" w:pos="1276"/>
              </w:tabs>
              <w:jc w:val="center"/>
              <w:rPr>
                <w:sz w:val="20"/>
                <w:szCs w:val="20"/>
              </w:rPr>
            </w:pPr>
            <w:r>
              <w:rPr>
                <w:sz w:val="20"/>
                <w:szCs w:val="20"/>
              </w:rPr>
              <w:t>10</w:t>
            </w:r>
          </w:p>
        </w:tc>
      </w:tr>
      <w:tr w:rsidR="008642A4" w:rsidRPr="007950CC" w14:paraId="025DEE36" w14:textId="77777777" w:rsidTr="00F91461">
        <w:tc>
          <w:tcPr>
            <w:tcW w:w="868" w:type="dxa"/>
            <w:vMerge/>
          </w:tcPr>
          <w:p w14:paraId="63BB6767" w14:textId="77777777" w:rsidR="008642A4" w:rsidRPr="007950CC" w:rsidRDefault="008642A4" w:rsidP="005B72B3">
            <w:pPr>
              <w:tabs>
                <w:tab w:val="left" w:pos="1276"/>
              </w:tabs>
              <w:jc w:val="center"/>
              <w:rPr>
                <w:b/>
                <w:bCs/>
                <w:sz w:val="20"/>
                <w:szCs w:val="20"/>
              </w:rPr>
            </w:pPr>
          </w:p>
        </w:tc>
        <w:tc>
          <w:tcPr>
            <w:tcW w:w="7984" w:type="dxa"/>
          </w:tcPr>
          <w:p w14:paraId="3AC03C6A" w14:textId="599B3320" w:rsidR="008642A4" w:rsidRPr="007950CC" w:rsidRDefault="008E4702" w:rsidP="00455784">
            <w:pPr>
              <w:jc w:val="both"/>
              <w:rPr>
                <w:bCs/>
                <w:color w:val="FF0000"/>
                <w:sz w:val="20"/>
                <w:szCs w:val="20"/>
                <w:lang w:val="kk-KZ"/>
              </w:rPr>
            </w:pPr>
            <w:r w:rsidRPr="007950CC">
              <w:rPr>
                <w:b/>
                <w:sz w:val="20"/>
                <w:szCs w:val="20"/>
                <w:lang w:val="en-US"/>
              </w:rPr>
              <w:t>IWST</w:t>
            </w:r>
            <w:r w:rsidR="00D25C7B" w:rsidRPr="007950CC">
              <w:rPr>
                <w:b/>
                <w:sz w:val="20"/>
                <w:szCs w:val="20"/>
                <w:lang w:val="en-US"/>
              </w:rPr>
              <w:t xml:space="preserve"> 1 Consultation on the implementation of IWS 1</w:t>
            </w:r>
          </w:p>
        </w:tc>
        <w:tc>
          <w:tcPr>
            <w:tcW w:w="928" w:type="dxa"/>
          </w:tcPr>
          <w:p w14:paraId="7BDA790F" w14:textId="47A3FA9E" w:rsidR="008642A4" w:rsidRPr="007950CC" w:rsidRDefault="004827DD" w:rsidP="005B72B3">
            <w:pPr>
              <w:tabs>
                <w:tab w:val="left" w:pos="1276"/>
              </w:tabs>
              <w:jc w:val="center"/>
              <w:rPr>
                <w:b/>
                <w:sz w:val="20"/>
                <w:szCs w:val="20"/>
              </w:rPr>
            </w:pPr>
            <w:r w:rsidRPr="007950CC">
              <w:rPr>
                <w:b/>
                <w:sz w:val="20"/>
                <w:szCs w:val="20"/>
              </w:rPr>
              <w:t>1</w:t>
            </w:r>
          </w:p>
        </w:tc>
        <w:tc>
          <w:tcPr>
            <w:tcW w:w="729" w:type="dxa"/>
          </w:tcPr>
          <w:p w14:paraId="07632A64" w14:textId="77777777" w:rsidR="008642A4" w:rsidRPr="007950CC" w:rsidRDefault="008642A4" w:rsidP="005B72B3">
            <w:pPr>
              <w:tabs>
                <w:tab w:val="left" w:pos="1276"/>
              </w:tabs>
              <w:jc w:val="center"/>
              <w:rPr>
                <w:b/>
                <w:sz w:val="20"/>
                <w:szCs w:val="20"/>
              </w:rPr>
            </w:pPr>
          </w:p>
        </w:tc>
      </w:tr>
      <w:tr w:rsidR="008642A4" w:rsidRPr="007950CC" w14:paraId="5F3089A3" w14:textId="77777777" w:rsidTr="00F91461">
        <w:tc>
          <w:tcPr>
            <w:tcW w:w="868" w:type="dxa"/>
          </w:tcPr>
          <w:p w14:paraId="688843B7" w14:textId="77777777" w:rsidR="008642A4" w:rsidRPr="007950CC" w:rsidRDefault="008642A4" w:rsidP="005B72B3">
            <w:pPr>
              <w:tabs>
                <w:tab w:val="left" w:pos="1276"/>
              </w:tabs>
              <w:jc w:val="center"/>
              <w:rPr>
                <w:b/>
                <w:bCs/>
                <w:sz w:val="20"/>
                <w:szCs w:val="20"/>
              </w:rPr>
            </w:pPr>
            <w:r w:rsidRPr="007950CC">
              <w:rPr>
                <w:b/>
                <w:bCs/>
                <w:sz w:val="20"/>
                <w:szCs w:val="20"/>
              </w:rPr>
              <w:t>3</w:t>
            </w:r>
          </w:p>
        </w:tc>
        <w:tc>
          <w:tcPr>
            <w:tcW w:w="7984" w:type="dxa"/>
          </w:tcPr>
          <w:p w14:paraId="498AC959" w14:textId="77777777" w:rsidR="00F91461" w:rsidRPr="00345E65" w:rsidRDefault="00D50E4D" w:rsidP="00F91461">
            <w:pPr>
              <w:rPr>
                <w:b/>
                <w:u w:val="single"/>
                <w:lang w:val="en-US" w:eastAsia="ru-RU"/>
              </w:rPr>
            </w:pPr>
            <w:r w:rsidRPr="00F236FF">
              <w:rPr>
                <w:b/>
              </w:rPr>
              <w:t>ПЗ</w:t>
            </w:r>
            <w:r w:rsidRPr="00F236FF">
              <w:rPr>
                <w:b/>
                <w:lang w:val="en-US"/>
              </w:rPr>
              <w:t>3:</w:t>
            </w:r>
            <w:r w:rsidRPr="00F236FF">
              <w:rPr>
                <w:b/>
                <w:spacing w:val="-1"/>
                <w:lang w:val="en-US"/>
              </w:rPr>
              <w:t xml:space="preserve"> </w:t>
            </w:r>
            <w:r w:rsidR="00F91461" w:rsidRPr="00345E65">
              <w:rPr>
                <w:b/>
                <w:u w:val="single"/>
                <w:lang w:val="en-US" w:eastAsia="ru-RU"/>
              </w:rPr>
              <w:t>We are family.</w:t>
            </w:r>
          </w:p>
          <w:p w14:paraId="6C5B3CF6" w14:textId="77777777" w:rsidR="00F91461" w:rsidRPr="00345E65" w:rsidRDefault="00F91461" w:rsidP="00F91461">
            <w:pPr>
              <w:rPr>
                <w:lang w:val="en-US" w:eastAsia="ru-RU"/>
              </w:rPr>
            </w:pPr>
            <w:r w:rsidRPr="00345E65">
              <w:rPr>
                <w:b/>
                <w:lang w:val="en-US" w:eastAsia="ru-RU"/>
              </w:rPr>
              <w:t>Grammar:</w:t>
            </w:r>
            <w:r w:rsidRPr="00345E65">
              <w:rPr>
                <w:lang w:val="en-US" w:eastAsia="ru-RU"/>
              </w:rPr>
              <w:t xml:space="preserve"> future forms: going to, present continuous, will/shall; </w:t>
            </w:r>
          </w:p>
          <w:p w14:paraId="033E9D36" w14:textId="77777777" w:rsidR="00F91461" w:rsidRPr="00345E65" w:rsidRDefault="00F91461" w:rsidP="00F91461">
            <w:pPr>
              <w:widowControl w:val="0"/>
              <w:autoSpaceDE w:val="0"/>
              <w:autoSpaceDN w:val="0"/>
              <w:adjustRightInd w:val="0"/>
              <w:spacing w:line="278" w:lineRule="exact"/>
              <w:rPr>
                <w:lang w:val="en-US" w:eastAsia="ru-RU"/>
              </w:rPr>
            </w:pPr>
            <w:r w:rsidRPr="00345E65">
              <w:rPr>
                <w:b/>
                <w:lang w:val="en-US" w:eastAsia="ru-RU"/>
              </w:rPr>
              <w:t>Reading. Aim:</w:t>
            </w:r>
            <w:r w:rsidRPr="00345E65">
              <w:rPr>
                <w:lang w:val="en-US" w:eastAsia="ru-RU"/>
              </w:rPr>
              <w:t xml:space="preserve"> challenging tasks which help the students to read better.</w:t>
            </w:r>
          </w:p>
          <w:p w14:paraId="1421CD34" w14:textId="77777777" w:rsidR="00F91461" w:rsidRPr="00345E65" w:rsidRDefault="00F91461" w:rsidP="00F91461">
            <w:pPr>
              <w:rPr>
                <w:lang w:val="en-US" w:eastAsia="ru-RU"/>
              </w:rPr>
            </w:pPr>
            <w:r w:rsidRPr="00345E65">
              <w:rPr>
                <w:b/>
                <w:lang w:val="en-US" w:eastAsia="ru-RU"/>
              </w:rPr>
              <w:t>Speaking. Aim:</w:t>
            </w:r>
            <w:r w:rsidRPr="00345E65">
              <w:rPr>
                <w:lang w:val="en-US" w:eastAsia="ru-RU"/>
              </w:rPr>
              <w:t xml:space="preserve"> topics that will arouse their interest.pp12-15(1-C)</w:t>
            </w:r>
          </w:p>
          <w:p w14:paraId="6FC9FA4A" w14:textId="77777777" w:rsidR="00F91461" w:rsidRPr="00345E65" w:rsidRDefault="00F91461" w:rsidP="00F91461">
            <w:pPr>
              <w:jc w:val="both"/>
              <w:rPr>
                <w:lang w:val="en-US" w:eastAsia="ru-RU"/>
              </w:rPr>
            </w:pPr>
            <w:r w:rsidRPr="00345E65">
              <w:rPr>
                <w:b/>
                <w:lang w:val="en-US" w:eastAsia="ru-RU"/>
              </w:rPr>
              <w:t xml:space="preserve">Reading: </w:t>
            </w:r>
          </w:p>
          <w:p w14:paraId="4E9AA2DE" w14:textId="435819BE" w:rsidR="00F401F2" w:rsidRPr="004916DB" w:rsidRDefault="00F91461" w:rsidP="004916DB">
            <w:pPr>
              <w:rPr>
                <w:lang w:val="en-US" w:eastAsia="ru-RU"/>
              </w:rPr>
            </w:pPr>
            <w:r w:rsidRPr="00345E65">
              <w:rPr>
                <w:lang w:val="en-US" w:eastAsia="ru-RU"/>
              </w:rPr>
              <w:t>Aim</w:t>
            </w:r>
            <w:r w:rsidRPr="00345E65">
              <w:rPr>
                <w:b/>
                <w:lang w:val="en-US" w:eastAsia="ru-RU"/>
              </w:rPr>
              <w:t>:</w:t>
            </w:r>
            <w:r w:rsidRPr="00345E65">
              <w:rPr>
                <w:lang w:val="en-US" w:eastAsia="ru-RU"/>
              </w:rPr>
              <w:t xml:space="preserve">  to read and discuss a special text, translate , learn terminology, making presentations.</w:t>
            </w:r>
          </w:p>
        </w:tc>
        <w:tc>
          <w:tcPr>
            <w:tcW w:w="928" w:type="dxa"/>
          </w:tcPr>
          <w:p w14:paraId="1D66F1E5" w14:textId="1AB72CB1" w:rsidR="008642A4" w:rsidRPr="007950CC" w:rsidRDefault="004916DB" w:rsidP="005B72B3">
            <w:pPr>
              <w:tabs>
                <w:tab w:val="left" w:pos="1276"/>
              </w:tabs>
              <w:jc w:val="center"/>
              <w:rPr>
                <w:sz w:val="20"/>
                <w:szCs w:val="20"/>
              </w:rPr>
            </w:pPr>
            <w:r>
              <w:rPr>
                <w:sz w:val="20"/>
                <w:szCs w:val="20"/>
              </w:rPr>
              <w:t>3</w:t>
            </w:r>
          </w:p>
        </w:tc>
        <w:tc>
          <w:tcPr>
            <w:tcW w:w="729" w:type="dxa"/>
          </w:tcPr>
          <w:p w14:paraId="5CE5EB66" w14:textId="5D8DD76E" w:rsidR="008642A4" w:rsidRDefault="004916DB" w:rsidP="005B72B3">
            <w:pPr>
              <w:tabs>
                <w:tab w:val="left" w:pos="1276"/>
              </w:tabs>
              <w:jc w:val="center"/>
              <w:rPr>
                <w:sz w:val="20"/>
                <w:szCs w:val="20"/>
              </w:rPr>
            </w:pPr>
            <w:r>
              <w:rPr>
                <w:sz w:val="20"/>
                <w:szCs w:val="20"/>
              </w:rPr>
              <w:t>10</w:t>
            </w:r>
          </w:p>
          <w:p w14:paraId="2538C2B6" w14:textId="77777777" w:rsidR="00F401F2" w:rsidRPr="00F401F2" w:rsidRDefault="00F401F2" w:rsidP="00F401F2">
            <w:pPr>
              <w:rPr>
                <w:sz w:val="20"/>
                <w:szCs w:val="20"/>
              </w:rPr>
            </w:pPr>
          </w:p>
          <w:p w14:paraId="486EC89D" w14:textId="77777777" w:rsidR="00F401F2" w:rsidRPr="00F401F2" w:rsidRDefault="00F401F2" w:rsidP="00F401F2">
            <w:pPr>
              <w:rPr>
                <w:sz w:val="20"/>
                <w:szCs w:val="20"/>
              </w:rPr>
            </w:pPr>
          </w:p>
          <w:p w14:paraId="3C48A211" w14:textId="77777777" w:rsidR="00F401F2" w:rsidRDefault="00F401F2" w:rsidP="00F401F2">
            <w:pPr>
              <w:rPr>
                <w:sz w:val="20"/>
                <w:szCs w:val="20"/>
              </w:rPr>
            </w:pPr>
          </w:p>
          <w:p w14:paraId="115AB077" w14:textId="0D59B7C5" w:rsidR="00F401F2" w:rsidRPr="00F401F2" w:rsidRDefault="00F401F2" w:rsidP="00F401F2">
            <w:pPr>
              <w:rPr>
                <w:sz w:val="20"/>
                <w:szCs w:val="20"/>
              </w:rPr>
            </w:pPr>
            <w:r>
              <w:rPr>
                <w:sz w:val="20"/>
                <w:szCs w:val="20"/>
              </w:rPr>
              <w:t xml:space="preserve">     </w:t>
            </w:r>
          </w:p>
        </w:tc>
      </w:tr>
      <w:tr w:rsidR="004916DB" w:rsidRPr="007950CC" w14:paraId="3A8A6677" w14:textId="77777777" w:rsidTr="00F91461">
        <w:tc>
          <w:tcPr>
            <w:tcW w:w="868" w:type="dxa"/>
          </w:tcPr>
          <w:p w14:paraId="7680D89C" w14:textId="77777777" w:rsidR="004916DB" w:rsidRPr="007950CC" w:rsidRDefault="004916DB" w:rsidP="005B72B3">
            <w:pPr>
              <w:tabs>
                <w:tab w:val="left" w:pos="1276"/>
              </w:tabs>
              <w:jc w:val="center"/>
              <w:rPr>
                <w:b/>
                <w:bCs/>
                <w:sz w:val="20"/>
                <w:szCs w:val="20"/>
              </w:rPr>
            </w:pPr>
          </w:p>
        </w:tc>
        <w:tc>
          <w:tcPr>
            <w:tcW w:w="7984" w:type="dxa"/>
          </w:tcPr>
          <w:p w14:paraId="4802D102" w14:textId="329C9A8F" w:rsidR="004916DB" w:rsidRPr="00F236FF" w:rsidRDefault="004916DB" w:rsidP="00F91461">
            <w:pPr>
              <w:rPr>
                <w:b/>
              </w:rPr>
            </w:pPr>
            <w:r>
              <w:rPr>
                <w:lang w:val="en-US" w:eastAsia="ru-RU"/>
              </w:rPr>
              <w:t>ISW 1</w:t>
            </w:r>
            <w:r w:rsidRPr="00345E65">
              <w:rPr>
                <w:lang w:val="kk-KZ" w:eastAsia="ru-RU"/>
              </w:rPr>
              <w:t xml:space="preserve">: </w:t>
            </w:r>
            <w:r w:rsidR="008A00E6">
              <w:rPr>
                <w:sz w:val="28"/>
                <w:szCs w:val="28"/>
                <w:lang w:val="en-US"/>
              </w:rPr>
              <w:t>Fast food -cons and pros</w:t>
            </w:r>
          </w:p>
        </w:tc>
        <w:tc>
          <w:tcPr>
            <w:tcW w:w="928" w:type="dxa"/>
          </w:tcPr>
          <w:p w14:paraId="2F1908C7" w14:textId="2D67B62C" w:rsidR="004916DB" w:rsidRDefault="004916DB" w:rsidP="005B72B3">
            <w:pPr>
              <w:tabs>
                <w:tab w:val="left" w:pos="1276"/>
              </w:tabs>
              <w:jc w:val="center"/>
              <w:rPr>
                <w:sz w:val="20"/>
                <w:szCs w:val="20"/>
              </w:rPr>
            </w:pPr>
            <w:r>
              <w:rPr>
                <w:sz w:val="20"/>
                <w:szCs w:val="20"/>
              </w:rPr>
              <w:t>1</w:t>
            </w:r>
          </w:p>
        </w:tc>
        <w:tc>
          <w:tcPr>
            <w:tcW w:w="729" w:type="dxa"/>
          </w:tcPr>
          <w:p w14:paraId="6E7285F8" w14:textId="55E2826B" w:rsidR="004916DB" w:rsidRDefault="004916DB" w:rsidP="005B72B3">
            <w:pPr>
              <w:tabs>
                <w:tab w:val="left" w:pos="1276"/>
              </w:tabs>
              <w:jc w:val="center"/>
              <w:rPr>
                <w:sz w:val="20"/>
                <w:szCs w:val="20"/>
              </w:rPr>
            </w:pPr>
            <w:r>
              <w:rPr>
                <w:sz w:val="20"/>
                <w:szCs w:val="20"/>
              </w:rPr>
              <w:t>10</w:t>
            </w:r>
          </w:p>
        </w:tc>
      </w:tr>
      <w:tr w:rsidR="00F91461" w:rsidRPr="007950CC" w14:paraId="2FB2EF9C" w14:textId="77777777" w:rsidTr="00F91461">
        <w:tc>
          <w:tcPr>
            <w:tcW w:w="868" w:type="dxa"/>
          </w:tcPr>
          <w:p w14:paraId="6D3145A1" w14:textId="77777777" w:rsidR="00F91461" w:rsidRPr="007950CC" w:rsidRDefault="00F91461" w:rsidP="00F91461">
            <w:pPr>
              <w:tabs>
                <w:tab w:val="left" w:pos="1276"/>
              </w:tabs>
              <w:jc w:val="center"/>
              <w:rPr>
                <w:b/>
                <w:bCs/>
                <w:sz w:val="20"/>
                <w:szCs w:val="20"/>
              </w:rPr>
            </w:pPr>
            <w:r w:rsidRPr="007950CC">
              <w:rPr>
                <w:b/>
                <w:bCs/>
                <w:sz w:val="20"/>
                <w:szCs w:val="20"/>
              </w:rPr>
              <w:t>4</w:t>
            </w:r>
          </w:p>
        </w:tc>
        <w:tc>
          <w:tcPr>
            <w:tcW w:w="7984" w:type="dxa"/>
          </w:tcPr>
          <w:p w14:paraId="7C4FAC18" w14:textId="77777777" w:rsidR="00F91461" w:rsidRPr="00345E65" w:rsidRDefault="00F91461" w:rsidP="00F91461">
            <w:pPr>
              <w:rPr>
                <w:b/>
                <w:lang w:val="en-US" w:eastAsia="ru-RU"/>
              </w:rPr>
            </w:pPr>
            <w:r w:rsidRPr="00345E65">
              <w:rPr>
                <w:b/>
                <w:lang w:val="en-US" w:eastAsia="ru-RU"/>
              </w:rPr>
              <w:t xml:space="preserve">Revise and check: </w:t>
            </w:r>
          </w:p>
          <w:p w14:paraId="178A0650" w14:textId="77777777" w:rsidR="00F91461" w:rsidRPr="00345E65" w:rsidRDefault="00F91461" w:rsidP="00F91461">
            <w:pPr>
              <w:rPr>
                <w:lang w:val="en-US" w:eastAsia="ru-RU"/>
              </w:rPr>
            </w:pPr>
            <w:r w:rsidRPr="00345E65">
              <w:rPr>
                <w:lang w:val="en-US" w:eastAsia="ru-RU"/>
              </w:rPr>
              <w:t>What do you remember?</w:t>
            </w:r>
          </w:p>
          <w:p w14:paraId="2520ECA0" w14:textId="77777777" w:rsidR="00F91461" w:rsidRPr="00345E65" w:rsidRDefault="00F91461" w:rsidP="00F91461">
            <w:pPr>
              <w:rPr>
                <w:lang w:val="en-US" w:eastAsia="ru-RU"/>
              </w:rPr>
            </w:pPr>
            <w:r w:rsidRPr="00345E65">
              <w:rPr>
                <w:lang w:val="en-US" w:eastAsia="ru-RU"/>
              </w:rPr>
              <w:t>What can you do?  (p-18)</w:t>
            </w:r>
          </w:p>
          <w:p w14:paraId="7B228D7D" w14:textId="77777777" w:rsidR="00F91461" w:rsidRPr="00345E65" w:rsidRDefault="00F91461" w:rsidP="00F91461">
            <w:pPr>
              <w:widowControl w:val="0"/>
              <w:autoSpaceDE w:val="0"/>
              <w:autoSpaceDN w:val="0"/>
              <w:adjustRightInd w:val="0"/>
              <w:spacing w:line="278" w:lineRule="exact"/>
              <w:rPr>
                <w:lang w:val="en-US" w:eastAsia="ru-RU"/>
              </w:rPr>
            </w:pPr>
            <w:r w:rsidRPr="00345E65">
              <w:rPr>
                <w:b/>
                <w:lang w:val="en-US" w:eastAsia="ru-RU"/>
              </w:rPr>
              <w:t>Reading. Aim:</w:t>
            </w:r>
            <w:r w:rsidRPr="00345E65">
              <w:rPr>
                <w:lang w:val="en-US" w:eastAsia="ru-RU"/>
              </w:rPr>
              <w:t xml:space="preserve"> challenging tasks which help the students to read better.</w:t>
            </w:r>
          </w:p>
          <w:p w14:paraId="779AECAB" w14:textId="77777777" w:rsidR="00F91461" w:rsidRPr="00345E65" w:rsidRDefault="00F91461" w:rsidP="00F91461">
            <w:pPr>
              <w:jc w:val="both"/>
              <w:rPr>
                <w:lang w:val="en-US" w:eastAsia="ru-RU"/>
              </w:rPr>
            </w:pPr>
            <w:r w:rsidRPr="00345E65">
              <w:rPr>
                <w:b/>
                <w:lang w:val="en-US" w:eastAsia="ru-RU"/>
              </w:rPr>
              <w:t xml:space="preserve">Reading: </w:t>
            </w:r>
          </w:p>
          <w:p w14:paraId="0D764A7E" w14:textId="77777777" w:rsidR="00F91461" w:rsidRPr="00345E65" w:rsidRDefault="00F91461" w:rsidP="00F91461">
            <w:pPr>
              <w:rPr>
                <w:lang w:val="en-US" w:eastAsia="ru-RU"/>
              </w:rPr>
            </w:pPr>
            <w:r w:rsidRPr="00345E65">
              <w:rPr>
                <w:lang w:val="en-US" w:eastAsia="ru-RU"/>
              </w:rPr>
              <w:t>Aim</w:t>
            </w:r>
            <w:r w:rsidRPr="00345E65">
              <w:rPr>
                <w:b/>
                <w:lang w:val="en-US" w:eastAsia="ru-RU"/>
              </w:rPr>
              <w:t>:</w:t>
            </w:r>
            <w:r w:rsidRPr="00345E65">
              <w:rPr>
                <w:lang w:val="en-US" w:eastAsia="ru-RU"/>
              </w:rPr>
              <w:t xml:space="preserve">  to read and discuss a special text, translate, make presentations, learning terminology.</w:t>
            </w:r>
          </w:p>
          <w:p w14:paraId="0E148CAF" w14:textId="77777777" w:rsidR="00F91461" w:rsidRPr="00345E65" w:rsidRDefault="00F91461" w:rsidP="00F91461">
            <w:pPr>
              <w:rPr>
                <w:i/>
                <w:lang w:val="en-US" w:eastAsia="ru-RU"/>
              </w:rPr>
            </w:pPr>
            <w:r w:rsidRPr="00345E65">
              <w:rPr>
                <w:lang w:val="en-US" w:eastAsia="ru-RU"/>
              </w:rPr>
              <w:t xml:space="preserve">An auxiliary verb in the </w:t>
            </w:r>
            <w:r w:rsidRPr="00345E65">
              <w:rPr>
                <w:i/>
                <w:lang w:val="en-US" w:eastAsia="ru-RU"/>
              </w:rPr>
              <w:t>Perfect Tenses</w:t>
            </w:r>
          </w:p>
          <w:p w14:paraId="16491D9D" w14:textId="657633E4" w:rsidR="00F91461" w:rsidRPr="00DD62EA" w:rsidRDefault="00F91461" w:rsidP="00DD62EA">
            <w:pPr>
              <w:rPr>
                <w:lang w:val="en-US" w:eastAsia="ru-RU"/>
              </w:rPr>
            </w:pPr>
            <w:r w:rsidRPr="00345E65">
              <w:rPr>
                <w:b/>
                <w:lang w:val="en-US" w:eastAsia="ru-RU"/>
              </w:rPr>
              <w:t xml:space="preserve">Topic: </w:t>
            </w:r>
            <w:r w:rsidRPr="00345E65">
              <w:rPr>
                <w:lang w:val="en-US" w:eastAsia="ru-RU"/>
              </w:rPr>
              <w:t>I study at KazNU.</w:t>
            </w:r>
          </w:p>
        </w:tc>
        <w:tc>
          <w:tcPr>
            <w:tcW w:w="928" w:type="dxa"/>
          </w:tcPr>
          <w:p w14:paraId="0E01C7B6" w14:textId="68169147" w:rsidR="00F91461" w:rsidRPr="007950CC" w:rsidRDefault="004916DB" w:rsidP="00F91461">
            <w:pPr>
              <w:tabs>
                <w:tab w:val="left" w:pos="1276"/>
              </w:tabs>
              <w:jc w:val="center"/>
              <w:rPr>
                <w:sz w:val="20"/>
                <w:szCs w:val="20"/>
              </w:rPr>
            </w:pPr>
            <w:r>
              <w:rPr>
                <w:sz w:val="20"/>
                <w:szCs w:val="20"/>
              </w:rPr>
              <w:t>3</w:t>
            </w:r>
          </w:p>
        </w:tc>
        <w:tc>
          <w:tcPr>
            <w:tcW w:w="729" w:type="dxa"/>
          </w:tcPr>
          <w:p w14:paraId="75574304" w14:textId="28285047" w:rsidR="00F91461" w:rsidRPr="007950CC" w:rsidRDefault="004916DB" w:rsidP="00F91461">
            <w:pPr>
              <w:tabs>
                <w:tab w:val="left" w:pos="1276"/>
              </w:tabs>
              <w:jc w:val="center"/>
              <w:rPr>
                <w:sz w:val="20"/>
                <w:szCs w:val="20"/>
              </w:rPr>
            </w:pPr>
            <w:r>
              <w:rPr>
                <w:sz w:val="20"/>
                <w:szCs w:val="20"/>
              </w:rPr>
              <w:t>10</w:t>
            </w:r>
          </w:p>
        </w:tc>
      </w:tr>
      <w:tr w:rsidR="00F91461" w:rsidRPr="007950CC" w14:paraId="32BC5EF6" w14:textId="77777777" w:rsidTr="00F91461">
        <w:tc>
          <w:tcPr>
            <w:tcW w:w="868" w:type="dxa"/>
          </w:tcPr>
          <w:p w14:paraId="75B16585" w14:textId="1CE1A494" w:rsidR="00F91461" w:rsidRPr="007950CC" w:rsidRDefault="00F91461" w:rsidP="00F91461">
            <w:pPr>
              <w:tabs>
                <w:tab w:val="left" w:pos="1276"/>
              </w:tabs>
              <w:jc w:val="center"/>
              <w:rPr>
                <w:b/>
                <w:bCs/>
                <w:sz w:val="20"/>
                <w:szCs w:val="20"/>
                <w:lang w:val="kk-KZ"/>
              </w:rPr>
            </w:pPr>
            <w:r>
              <w:rPr>
                <w:b/>
                <w:bCs/>
                <w:sz w:val="20"/>
                <w:szCs w:val="20"/>
                <w:lang w:val="kk-KZ"/>
              </w:rPr>
              <w:t>5</w:t>
            </w:r>
          </w:p>
        </w:tc>
        <w:tc>
          <w:tcPr>
            <w:tcW w:w="7984" w:type="dxa"/>
          </w:tcPr>
          <w:p w14:paraId="05FD8231" w14:textId="77777777" w:rsidR="00F91461" w:rsidRPr="00345E65" w:rsidRDefault="00F91461" w:rsidP="00F91461">
            <w:pPr>
              <w:rPr>
                <w:b/>
                <w:u w:val="single"/>
                <w:lang w:val="en-US" w:eastAsia="ru-RU"/>
              </w:rPr>
            </w:pPr>
            <w:r w:rsidRPr="00F236FF">
              <w:rPr>
                <w:b/>
              </w:rPr>
              <w:t>ПЗ</w:t>
            </w:r>
            <w:r w:rsidRPr="00F236FF">
              <w:rPr>
                <w:b/>
                <w:lang w:val="en-US"/>
              </w:rPr>
              <w:t>:</w:t>
            </w:r>
            <w:r w:rsidRPr="00F236FF">
              <w:rPr>
                <w:b/>
                <w:lang w:val="en-US" w:eastAsia="ru-RU"/>
              </w:rPr>
              <w:t xml:space="preserve"> </w:t>
            </w:r>
            <w:r w:rsidRPr="00345E65">
              <w:rPr>
                <w:b/>
                <w:u w:val="single"/>
                <w:lang w:val="en-US" w:eastAsia="ru-RU"/>
              </w:rPr>
              <w:t>Ka-ching!</w:t>
            </w:r>
          </w:p>
          <w:p w14:paraId="697832FE" w14:textId="77777777" w:rsidR="00F91461" w:rsidRPr="00345E65" w:rsidRDefault="00F91461" w:rsidP="00F91461">
            <w:pPr>
              <w:rPr>
                <w:lang w:val="en-US" w:eastAsia="ru-RU"/>
              </w:rPr>
            </w:pPr>
            <w:r w:rsidRPr="00345E65">
              <w:rPr>
                <w:b/>
                <w:lang w:val="en-US" w:eastAsia="ru-RU"/>
              </w:rPr>
              <w:t xml:space="preserve">Grammar: </w:t>
            </w:r>
            <w:r w:rsidRPr="00345E65">
              <w:rPr>
                <w:lang w:val="en-US" w:eastAsia="ru-RU"/>
              </w:rPr>
              <w:t>present perfect and past simple;</w:t>
            </w:r>
          </w:p>
          <w:p w14:paraId="43492605" w14:textId="77777777" w:rsidR="00F91461" w:rsidRPr="00345E65" w:rsidRDefault="00F91461" w:rsidP="00F91461">
            <w:pPr>
              <w:rPr>
                <w:lang w:val="en-US" w:eastAsia="ru-RU"/>
              </w:rPr>
            </w:pPr>
            <w:r w:rsidRPr="00345E65">
              <w:rPr>
                <w:b/>
                <w:lang w:val="en-US" w:eastAsia="ru-RU"/>
              </w:rPr>
              <w:t xml:space="preserve">Text: </w:t>
            </w:r>
            <w:r w:rsidRPr="00345E65">
              <w:rPr>
                <w:lang w:val="en-US" w:eastAsia="ru-RU"/>
              </w:rPr>
              <w:t>My life without money.</w:t>
            </w:r>
          </w:p>
          <w:p w14:paraId="68446F4C" w14:textId="77777777" w:rsidR="00F91461" w:rsidRPr="00345E65" w:rsidRDefault="00F91461" w:rsidP="00F91461">
            <w:pPr>
              <w:widowControl w:val="0"/>
              <w:autoSpaceDE w:val="0"/>
              <w:autoSpaceDN w:val="0"/>
              <w:adjustRightInd w:val="0"/>
              <w:spacing w:line="278" w:lineRule="exact"/>
              <w:rPr>
                <w:lang w:val="en-US" w:eastAsia="ru-RU"/>
              </w:rPr>
            </w:pPr>
            <w:r w:rsidRPr="00345E65">
              <w:rPr>
                <w:b/>
                <w:lang w:val="en-US" w:eastAsia="ru-RU"/>
              </w:rPr>
              <w:t>Reading. Aim:</w:t>
            </w:r>
            <w:r w:rsidRPr="00345E65">
              <w:rPr>
                <w:lang w:val="en-US" w:eastAsia="ru-RU"/>
              </w:rPr>
              <w:t xml:space="preserve"> challenging tasks which help the students to read better.</w:t>
            </w:r>
          </w:p>
          <w:p w14:paraId="246E9C84" w14:textId="77777777" w:rsidR="00F91461" w:rsidRPr="00345E65" w:rsidRDefault="00F91461" w:rsidP="00F91461">
            <w:pPr>
              <w:rPr>
                <w:lang w:val="en-US" w:eastAsia="ru-RU"/>
              </w:rPr>
            </w:pPr>
            <w:r w:rsidRPr="00345E65">
              <w:rPr>
                <w:b/>
                <w:lang w:val="en-US" w:eastAsia="ru-RU"/>
              </w:rPr>
              <w:t>Speaking. Aim:</w:t>
            </w:r>
            <w:r w:rsidRPr="00345E65">
              <w:rPr>
                <w:lang w:val="en-US" w:eastAsia="ru-RU"/>
              </w:rPr>
              <w:t xml:space="preserve"> to practice  using active words and word-combinations.p20-23 (2-A)</w:t>
            </w:r>
          </w:p>
          <w:p w14:paraId="427728A1" w14:textId="77777777" w:rsidR="00F91461" w:rsidRPr="00345E65" w:rsidRDefault="00F91461" w:rsidP="00F91461">
            <w:pPr>
              <w:jc w:val="both"/>
              <w:rPr>
                <w:lang w:val="en-US" w:eastAsia="ru-RU"/>
              </w:rPr>
            </w:pPr>
            <w:r w:rsidRPr="00345E65">
              <w:rPr>
                <w:b/>
                <w:lang w:val="en-US" w:eastAsia="ru-RU"/>
              </w:rPr>
              <w:t xml:space="preserve">Reading: </w:t>
            </w:r>
          </w:p>
          <w:p w14:paraId="705E7690" w14:textId="77777777" w:rsidR="00F91461" w:rsidRPr="00345E65" w:rsidRDefault="00F91461" w:rsidP="00F91461">
            <w:pPr>
              <w:rPr>
                <w:lang w:val="en-US" w:eastAsia="ru-RU"/>
              </w:rPr>
            </w:pPr>
            <w:r w:rsidRPr="00345E65">
              <w:rPr>
                <w:lang w:val="en-US" w:eastAsia="ru-RU"/>
              </w:rPr>
              <w:t>Aim</w:t>
            </w:r>
            <w:r w:rsidRPr="00345E65">
              <w:rPr>
                <w:b/>
                <w:lang w:val="en-US" w:eastAsia="ru-RU"/>
              </w:rPr>
              <w:t>:</w:t>
            </w:r>
            <w:r w:rsidRPr="00345E65">
              <w:rPr>
                <w:lang w:val="en-US" w:eastAsia="ru-RU"/>
              </w:rPr>
              <w:t xml:space="preserve">  to read and discuss a special text, translate, make presentations, learn terminology</w:t>
            </w:r>
          </w:p>
          <w:p w14:paraId="3190A6DD" w14:textId="5911A8EA" w:rsidR="00F91461" w:rsidRPr="00DD62EA" w:rsidRDefault="00F91461" w:rsidP="00DD62EA">
            <w:pPr>
              <w:pStyle w:val="2"/>
              <w:shd w:val="clear" w:color="auto" w:fill="FFFFFF"/>
              <w:spacing w:before="0"/>
              <w:rPr>
                <w:sz w:val="28"/>
                <w:szCs w:val="28"/>
                <w:lang w:val="en-US"/>
              </w:rPr>
            </w:pPr>
          </w:p>
        </w:tc>
        <w:tc>
          <w:tcPr>
            <w:tcW w:w="928" w:type="dxa"/>
          </w:tcPr>
          <w:p w14:paraId="155E3664" w14:textId="67EFC8AC" w:rsidR="00F91461" w:rsidRPr="007950CC" w:rsidRDefault="004916DB" w:rsidP="00F91461">
            <w:pPr>
              <w:tabs>
                <w:tab w:val="left" w:pos="1276"/>
              </w:tabs>
              <w:jc w:val="center"/>
              <w:rPr>
                <w:sz w:val="20"/>
                <w:szCs w:val="20"/>
              </w:rPr>
            </w:pPr>
            <w:r>
              <w:rPr>
                <w:sz w:val="20"/>
                <w:szCs w:val="20"/>
              </w:rPr>
              <w:t>3</w:t>
            </w:r>
          </w:p>
        </w:tc>
        <w:tc>
          <w:tcPr>
            <w:tcW w:w="729" w:type="dxa"/>
          </w:tcPr>
          <w:p w14:paraId="343EE3FC" w14:textId="6CE986FA" w:rsidR="00F91461" w:rsidRDefault="004916DB" w:rsidP="00F91461">
            <w:pPr>
              <w:tabs>
                <w:tab w:val="left" w:pos="1276"/>
              </w:tabs>
              <w:jc w:val="center"/>
              <w:rPr>
                <w:sz w:val="20"/>
                <w:szCs w:val="20"/>
              </w:rPr>
            </w:pPr>
            <w:r>
              <w:rPr>
                <w:sz w:val="20"/>
                <w:szCs w:val="20"/>
              </w:rPr>
              <w:t>10</w:t>
            </w:r>
          </w:p>
          <w:p w14:paraId="5092E253" w14:textId="77777777" w:rsidR="00F91461" w:rsidRPr="00F401F2" w:rsidRDefault="00F91461" w:rsidP="00F91461">
            <w:pPr>
              <w:rPr>
                <w:sz w:val="20"/>
                <w:szCs w:val="20"/>
              </w:rPr>
            </w:pPr>
          </w:p>
          <w:p w14:paraId="07E147E1" w14:textId="77777777" w:rsidR="00F91461" w:rsidRPr="00F401F2" w:rsidRDefault="00F91461" w:rsidP="00F91461">
            <w:pPr>
              <w:rPr>
                <w:sz w:val="20"/>
                <w:szCs w:val="20"/>
              </w:rPr>
            </w:pPr>
          </w:p>
          <w:p w14:paraId="5A596674" w14:textId="1CDD4097" w:rsidR="00F91461" w:rsidRPr="00F401F2" w:rsidRDefault="00F91461" w:rsidP="00F91461">
            <w:pPr>
              <w:rPr>
                <w:sz w:val="20"/>
                <w:szCs w:val="20"/>
              </w:rPr>
            </w:pPr>
            <w:r>
              <w:rPr>
                <w:sz w:val="20"/>
                <w:szCs w:val="20"/>
              </w:rPr>
              <w:t xml:space="preserve">    7</w:t>
            </w:r>
          </w:p>
        </w:tc>
      </w:tr>
      <w:tr w:rsidR="00F91461" w:rsidRPr="007950CC" w14:paraId="79B99EA4" w14:textId="77777777" w:rsidTr="00F91461">
        <w:tc>
          <w:tcPr>
            <w:tcW w:w="868" w:type="dxa"/>
          </w:tcPr>
          <w:p w14:paraId="12BC35DB" w14:textId="42D023EC" w:rsidR="00F91461" w:rsidRPr="007950CC" w:rsidRDefault="00F91461" w:rsidP="00F91461">
            <w:pPr>
              <w:tabs>
                <w:tab w:val="left" w:pos="1276"/>
              </w:tabs>
              <w:jc w:val="center"/>
              <w:rPr>
                <w:b/>
                <w:bCs/>
                <w:sz w:val="20"/>
                <w:szCs w:val="20"/>
              </w:rPr>
            </w:pPr>
            <w:r>
              <w:rPr>
                <w:b/>
                <w:bCs/>
                <w:sz w:val="20"/>
                <w:szCs w:val="20"/>
              </w:rPr>
              <w:t>6</w:t>
            </w:r>
          </w:p>
        </w:tc>
        <w:tc>
          <w:tcPr>
            <w:tcW w:w="7984" w:type="dxa"/>
          </w:tcPr>
          <w:p w14:paraId="3EC2219A" w14:textId="77777777" w:rsidR="00F91461" w:rsidRPr="00345E65" w:rsidRDefault="00F91461" w:rsidP="00F91461">
            <w:pPr>
              <w:rPr>
                <w:b/>
                <w:u w:val="single"/>
                <w:lang w:val="en-US" w:eastAsia="ru-RU"/>
              </w:rPr>
            </w:pPr>
            <w:r w:rsidRPr="00F236FF">
              <w:rPr>
                <w:b/>
              </w:rPr>
              <w:t>ПЗ</w:t>
            </w:r>
            <w:r w:rsidRPr="00F236FF">
              <w:rPr>
                <w:b/>
                <w:spacing w:val="-7"/>
                <w:lang w:val="en-US"/>
              </w:rPr>
              <w:t xml:space="preserve"> </w:t>
            </w:r>
            <w:r w:rsidRPr="00F236FF">
              <w:rPr>
                <w:b/>
                <w:lang w:val="en-US"/>
              </w:rPr>
              <w:t>6:</w:t>
            </w:r>
            <w:r w:rsidRPr="00F236FF">
              <w:rPr>
                <w:b/>
                <w:spacing w:val="-4"/>
                <w:lang w:val="en-US"/>
              </w:rPr>
              <w:t xml:space="preserve"> </w:t>
            </w:r>
            <w:r w:rsidRPr="00345E65">
              <w:rPr>
                <w:b/>
                <w:u w:val="single"/>
                <w:lang w:val="en-US" w:eastAsia="ru-RU"/>
              </w:rPr>
              <w:t>Changing your life.</w:t>
            </w:r>
          </w:p>
          <w:p w14:paraId="388FF906" w14:textId="77777777" w:rsidR="00F91461" w:rsidRPr="00345E65" w:rsidRDefault="00F91461" w:rsidP="00F91461">
            <w:pPr>
              <w:rPr>
                <w:lang w:val="en-US" w:eastAsia="ru-RU"/>
              </w:rPr>
            </w:pPr>
            <w:r w:rsidRPr="00345E65">
              <w:rPr>
                <w:b/>
                <w:lang w:val="en-US" w:eastAsia="ru-RU"/>
              </w:rPr>
              <w:t xml:space="preserve">Grammar: </w:t>
            </w:r>
            <w:r w:rsidRPr="00345E65">
              <w:rPr>
                <w:lang w:val="en-US" w:eastAsia="ru-RU"/>
              </w:rPr>
              <w:t>present perfect continuous:</w:t>
            </w:r>
          </w:p>
          <w:p w14:paraId="06511A20" w14:textId="77777777" w:rsidR="00F91461" w:rsidRPr="00345E65" w:rsidRDefault="00F91461" w:rsidP="00F91461">
            <w:pPr>
              <w:rPr>
                <w:lang w:val="en-US" w:eastAsia="ru-RU"/>
              </w:rPr>
            </w:pPr>
            <w:r w:rsidRPr="00345E65">
              <w:rPr>
                <w:b/>
                <w:lang w:val="en-US" w:eastAsia="ru-RU"/>
              </w:rPr>
              <w:t xml:space="preserve">Practical English: </w:t>
            </w:r>
            <w:r w:rsidRPr="00345E65">
              <w:rPr>
                <w:lang w:val="en-US" w:eastAsia="ru-RU"/>
              </w:rPr>
              <w:t>In the office(p-32)</w:t>
            </w:r>
          </w:p>
          <w:p w14:paraId="7063E0EA" w14:textId="77777777" w:rsidR="00F91461" w:rsidRPr="00345E65" w:rsidRDefault="00F91461" w:rsidP="00F91461">
            <w:pPr>
              <w:rPr>
                <w:lang w:val="en-US" w:eastAsia="ru-RU"/>
              </w:rPr>
            </w:pPr>
            <w:r w:rsidRPr="00345E65">
              <w:rPr>
                <w:b/>
                <w:lang w:val="en-US" w:eastAsia="ru-RU"/>
              </w:rPr>
              <w:t xml:space="preserve">Writing: </w:t>
            </w:r>
            <w:r w:rsidRPr="00345E65">
              <w:rPr>
                <w:lang w:val="en-US" w:eastAsia="ru-RU"/>
              </w:rPr>
              <w:t>Telling a story (p-33)</w:t>
            </w:r>
          </w:p>
          <w:p w14:paraId="42B8600D" w14:textId="77777777" w:rsidR="00F91461" w:rsidRPr="00345E65" w:rsidRDefault="00F91461" w:rsidP="00F91461">
            <w:pPr>
              <w:rPr>
                <w:lang w:val="en-US" w:eastAsia="ru-RU"/>
              </w:rPr>
            </w:pPr>
            <w:r w:rsidRPr="00345E65">
              <w:rPr>
                <w:b/>
                <w:lang w:val="en-US" w:eastAsia="ru-RU"/>
              </w:rPr>
              <w:t xml:space="preserve">Reading: </w:t>
            </w:r>
            <w:r w:rsidRPr="00345E65">
              <w:rPr>
                <w:lang w:val="en-US" w:eastAsia="ru-RU"/>
              </w:rPr>
              <w:t xml:space="preserve"> to read and discuss a special text; making a presentation</w:t>
            </w:r>
          </w:p>
          <w:p w14:paraId="3649B40E" w14:textId="77777777" w:rsidR="00F91461" w:rsidRPr="00345E65" w:rsidRDefault="00F91461" w:rsidP="00F91461">
            <w:pPr>
              <w:rPr>
                <w:lang w:val="en-US" w:eastAsia="ru-RU"/>
              </w:rPr>
            </w:pPr>
            <w:r w:rsidRPr="00345E65">
              <w:rPr>
                <w:b/>
                <w:lang w:val="en-US" w:eastAsia="ru-RU"/>
              </w:rPr>
              <w:t xml:space="preserve">Topic: </w:t>
            </w:r>
            <w:r w:rsidRPr="00345E65">
              <w:rPr>
                <w:lang w:val="en-US" w:eastAsia="ru-RU"/>
              </w:rPr>
              <w:t>The Great Scientists.</w:t>
            </w:r>
          </w:p>
          <w:p w14:paraId="596AD0AC" w14:textId="3000D88F" w:rsidR="00F91461" w:rsidRPr="00F91461" w:rsidRDefault="00F91461" w:rsidP="00F91461">
            <w:pPr>
              <w:rPr>
                <w:lang w:val="en-US" w:eastAsia="ru-RU"/>
              </w:rPr>
            </w:pPr>
            <w:r w:rsidRPr="00345E65">
              <w:rPr>
                <w:b/>
                <w:lang w:val="en-US" w:eastAsia="ru-RU"/>
              </w:rPr>
              <w:lastRenderedPageBreak/>
              <w:t xml:space="preserve">Translation: </w:t>
            </w:r>
            <w:r w:rsidRPr="00345E65">
              <w:rPr>
                <w:lang w:val="en-US" w:eastAsia="ru-RU"/>
              </w:rPr>
              <w:t xml:space="preserve">Work on a professionally-oriented text (key words, translation, making a summary) </w:t>
            </w:r>
          </w:p>
        </w:tc>
        <w:tc>
          <w:tcPr>
            <w:tcW w:w="928" w:type="dxa"/>
          </w:tcPr>
          <w:p w14:paraId="71D44693" w14:textId="5F1E8B4F" w:rsidR="00F91461" w:rsidRPr="007950CC" w:rsidRDefault="004916DB" w:rsidP="00F91461">
            <w:pPr>
              <w:tabs>
                <w:tab w:val="left" w:pos="1276"/>
              </w:tabs>
              <w:jc w:val="center"/>
              <w:rPr>
                <w:sz w:val="20"/>
                <w:szCs w:val="20"/>
              </w:rPr>
            </w:pPr>
            <w:r>
              <w:rPr>
                <w:sz w:val="20"/>
                <w:szCs w:val="20"/>
              </w:rPr>
              <w:lastRenderedPageBreak/>
              <w:t>3</w:t>
            </w:r>
          </w:p>
        </w:tc>
        <w:tc>
          <w:tcPr>
            <w:tcW w:w="729" w:type="dxa"/>
          </w:tcPr>
          <w:p w14:paraId="77A46B69" w14:textId="7ED3F695" w:rsidR="00F91461" w:rsidRPr="007950CC" w:rsidRDefault="004916DB" w:rsidP="00F91461">
            <w:pPr>
              <w:tabs>
                <w:tab w:val="left" w:pos="1276"/>
              </w:tabs>
              <w:jc w:val="center"/>
              <w:rPr>
                <w:sz w:val="20"/>
                <w:szCs w:val="20"/>
              </w:rPr>
            </w:pPr>
            <w:r>
              <w:rPr>
                <w:sz w:val="20"/>
                <w:szCs w:val="20"/>
              </w:rPr>
              <w:t>10</w:t>
            </w:r>
          </w:p>
        </w:tc>
      </w:tr>
      <w:tr w:rsidR="004916DB" w:rsidRPr="007950CC" w14:paraId="27E0BDF2" w14:textId="77777777" w:rsidTr="00F91461">
        <w:tc>
          <w:tcPr>
            <w:tcW w:w="868" w:type="dxa"/>
          </w:tcPr>
          <w:p w14:paraId="6437D338" w14:textId="77777777" w:rsidR="004916DB" w:rsidRDefault="004916DB" w:rsidP="00F91461">
            <w:pPr>
              <w:tabs>
                <w:tab w:val="left" w:pos="1276"/>
              </w:tabs>
              <w:jc w:val="center"/>
              <w:rPr>
                <w:b/>
                <w:bCs/>
                <w:sz w:val="20"/>
                <w:szCs w:val="20"/>
              </w:rPr>
            </w:pPr>
          </w:p>
        </w:tc>
        <w:tc>
          <w:tcPr>
            <w:tcW w:w="7984" w:type="dxa"/>
          </w:tcPr>
          <w:p w14:paraId="4CAEFCEF" w14:textId="73E3C2C7" w:rsidR="004916DB" w:rsidRPr="00F236FF" w:rsidRDefault="004916DB" w:rsidP="00F91461">
            <w:pPr>
              <w:rPr>
                <w:b/>
              </w:rPr>
            </w:pPr>
            <w:r>
              <w:rPr>
                <w:b/>
                <w:lang w:val="en-US" w:eastAsia="ru-RU"/>
              </w:rPr>
              <w:t>ISW 2</w:t>
            </w:r>
            <w:r w:rsidRPr="00345E65">
              <w:rPr>
                <w:b/>
                <w:lang w:val="kk-KZ" w:eastAsia="ru-RU"/>
              </w:rPr>
              <w:t xml:space="preserve">: </w:t>
            </w:r>
            <w:r w:rsidRPr="00F155BB">
              <w:rPr>
                <w:sz w:val="28"/>
                <w:szCs w:val="28"/>
                <w:lang w:val="en-US"/>
              </w:rPr>
              <w:t>What are the main functions of diplomacy?</w:t>
            </w:r>
          </w:p>
        </w:tc>
        <w:tc>
          <w:tcPr>
            <w:tcW w:w="928" w:type="dxa"/>
          </w:tcPr>
          <w:p w14:paraId="702A44BF" w14:textId="3B302A7F" w:rsidR="004916DB" w:rsidRDefault="004916DB" w:rsidP="00F91461">
            <w:pPr>
              <w:tabs>
                <w:tab w:val="left" w:pos="1276"/>
              </w:tabs>
              <w:jc w:val="center"/>
              <w:rPr>
                <w:sz w:val="20"/>
                <w:szCs w:val="20"/>
              </w:rPr>
            </w:pPr>
            <w:r>
              <w:rPr>
                <w:sz w:val="20"/>
                <w:szCs w:val="20"/>
              </w:rPr>
              <w:t>1</w:t>
            </w:r>
          </w:p>
        </w:tc>
        <w:tc>
          <w:tcPr>
            <w:tcW w:w="729" w:type="dxa"/>
          </w:tcPr>
          <w:p w14:paraId="209C511E" w14:textId="37D32B48" w:rsidR="004916DB" w:rsidRPr="007950CC" w:rsidRDefault="004916DB" w:rsidP="00F91461">
            <w:pPr>
              <w:tabs>
                <w:tab w:val="left" w:pos="1276"/>
              </w:tabs>
              <w:jc w:val="center"/>
              <w:rPr>
                <w:sz w:val="20"/>
                <w:szCs w:val="20"/>
              </w:rPr>
            </w:pPr>
            <w:r>
              <w:rPr>
                <w:sz w:val="20"/>
                <w:szCs w:val="20"/>
              </w:rPr>
              <w:t>10</w:t>
            </w:r>
          </w:p>
        </w:tc>
      </w:tr>
      <w:tr w:rsidR="00F91461" w:rsidRPr="007950CC" w14:paraId="600230E7" w14:textId="77777777" w:rsidTr="008A00E6">
        <w:trPr>
          <w:trHeight w:val="1355"/>
        </w:trPr>
        <w:tc>
          <w:tcPr>
            <w:tcW w:w="868" w:type="dxa"/>
            <w:vMerge w:val="restart"/>
          </w:tcPr>
          <w:p w14:paraId="01E29C3F" w14:textId="3009157D" w:rsidR="00F91461" w:rsidRPr="007950CC" w:rsidRDefault="00F91461" w:rsidP="00F91461">
            <w:pPr>
              <w:tabs>
                <w:tab w:val="left" w:pos="1276"/>
              </w:tabs>
              <w:jc w:val="center"/>
              <w:rPr>
                <w:b/>
                <w:bCs/>
                <w:sz w:val="20"/>
                <w:szCs w:val="20"/>
              </w:rPr>
            </w:pPr>
            <w:r>
              <w:rPr>
                <w:b/>
                <w:bCs/>
                <w:sz w:val="20"/>
                <w:szCs w:val="20"/>
              </w:rPr>
              <w:t>7</w:t>
            </w:r>
          </w:p>
        </w:tc>
        <w:tc>
          <w:tcPr>
            <w:tcW w:w="7984" w:type="dxa"/>
          </w:tcPr>
          <w:p w14:paraId="1614B387" w14:textId="77777777" w:rsidR="00DD62EA" w:rsidRPr="00345E65" w:rsidRDefault="00F91461" w:rsidP="00DD62EA">
            <w:pPr>
              <w:jc w:val="both"/>
              <w:rPr>
                <w:lang w:val="en-US" w:eastAsia="ru-RU"/>
              </w:rPr>
            </w:pPr>
            <w:r w:rsidRPr="00F236FF">
              <w:rPr>
                <w:b/>
                <w:spacing w:val="-1"/>
              </w:rPr>
              <w:t>ПЗ</w:t>
            </w:r>
            <w:r w:rsidRPr="00F236FF">
              <w:rPr>
                <w:b/>
                <w:spacing w:val="-1"/>
                <w:lang w:val="en-US"/>
              </w:rPr>
              <w:t>:</w:t>
            </w:r>
            <w:r>
              <w:rPr>
                <w:b/>
                <w:spacing w:val="-1"/>
                <w:lang w:val="en-US"/>
              </w:rPr>
              <w:t xml:space="preserve"> </w:t>
            </w:r>
            <w:r w:rsidR="00DD62EA" w:rsidRPr="00345E65">
              <w:rPr>
                <w:lang w:val="en-US" w:eastAsia="ru-RU"/>
              </w:rPr>
              <w:t>checking the</w:t>
            </w:r>
            <w:r w:rsidR="00DD62EA" w:rsidRPr="00345E65">
              <w:rPr>
                <w:lang w:val="kk-KZ" w:eastAsia="ru-RU"/>
              </w:rPr>
              <w:t xml:space="preserve"> </w:t>
            </w:r>
            <w:r w:rsidR="00DD62EA" w:rsidRPr="00345E65">
              <w:rPr>
                <w:lang w:val="en-US" w:eastAsia="ru-RU"/>
              </w:rPr>
              <w:t>knowledge of basic grammar, vocabulary, making a presentation .</w:t>
            </w:r>
          </w:p>
          <w:p w14:paraId="049BF143" w14:textId="3338016F" w:rsidR="00F91461" w:rsidRPr="00F236FF" w:rsidRDefault="00DD62EA" w:rsidP="00DD62EA">
            <w:pPr>
              <w:pStyle w:val="TableParagraph"/>
              <w:spacing w:line="237" w:lineRule="auto"/>
              <w:ind w:left="115"/>
              <w:rPr>
                <w:sz w:val="24"/>
                <w:szCs w:val="24"/>
                <w:lang w:val="en-US"/>
              </w:rPr>
            </w:pPr>
            <w:r w:rsidRPr="00345E65">
              <w:rPr>
                <w:b/>
                <w:sz w:val="24"/>
                <w:szCs w:val="24"/>
                <w:lang w:val="en-US" w:eastAsia="ru-RU"/>
              </w:rPr>
              <w:t>Writing a progress test</w:t>
            </w:r>
            <w:r w:rsidRPr="00DD62EA">
              <w:rPr>
                <w:b/>
                <w:sz w:val="24"/>
                <w:szCs w:val="24"/>
                <w:lang w:val="en-US" w:eastAsia="ru-RU"/>
              </w:rPr>
              <w:t xml:space="preserve"> №1</w:t>
            </w:r>
          </w:p>
          <w:p w14:paraId="6D90BFCD" w14:textId="780BF8A1" w:rsidR="00F91461" w:rsidRPr="00DD62EA" w:rsidRDefault="00DD62EA" w:rsidP="00DD62EA">
            <w:pPr>
              <w:pStyle w:val="TableParagraph"/>
              <w:spacing w:line="273" w:lineRule="exact"/>
              <w:ind w:left="115"/>
              <w:rPr>
                <w:sz w:val="20"/>
                <w:szCs w:val="20"/>
                <w:lang w:val="en-US"/>
              </w:rPr>
            </w:pPr>
            <w:r>
              <w:rPr>
                <w:b/>
                <w:sz w:val="24"/>
                <w:szCs w:val="24"/>
                <w:lang w:val="en-US" w:eastAsia="ru-RU"/>
              </w:rPr>
              <w:t>ISW 3</w:t>
            </w:r>
            <w:r w:rsidRPr="00345E65">
              <w:rPr>
                <w:b/>
                <w:sz w:val="24"/>
                <w:szCs w:val="24"/>
                <w:lang w:val="kk-KZ" w:eastAsia="ru-RU"/>
              </w:rPr>
              <w:t xml:space="preserve">: </w:t>
            </w:r>
            <w:r w:rsidR="008A00E6">
              <w:rPr>
                <w:sz w:val="28"/>
                <w:szCs w:val="28"/>
                <w:lang w:val="en-US"/>
              </w:rPr>
              <w:t>My future profession</w:t>
            </w:r>
            <w:r>
              <w:rPr>
                <w:sz w:val="28"/>
                <w:szCs w:val="28"/>
                <w:lang w:val="en-US"/>
              </w:rPr>
              <w:t>.</w:t>
            </w:r>
          </w:p>
        </w:tc>
        <w:tc>
          <w:tcPr>
            <w:tcW w:w="928" w:type="dxa"/>
          </w:tcPr>
          <w:p w14:paraId="651B0E0A" w14:textId="0E05BE14" w:rsidR="00F91461" w:rsidRPr="007950CC" w:rsidRDefault="004916DB" w:rsidP="00F91461">
            <w:pPr>
              <w:tabs>
                <w:tab w:val="left" w:pos="1276"/>
              </w:tabs>
              <w:jc w:val="center"/>
              <w:rPr>
                <w:sz w:val="20"/>
                <w:szCs w:val="20"/>
              </w:rPr>
            </w:pPr>
            <w:r>
              <w:rPr>
                <w:sz w:val="20"/>
                <w:szCs w:val="20"/>
              </w:rPr>
              <w:t>3</w:t>
            </w:r>
          </w:p>
        </w:tc>
        <w:tc>
          <w:tcPr>
            <w:tcW w:w="729" w:type="dxa"/>
          </w:tcPr>
          <w:p w14:paraId="1C40AD9F" w14:textId="70D7CBC1" w:rsidR="00F91461" w:rsidRDefault="004916DB" w:rsidP="00F91461">
            <w:pPr>
              <w:tabs>
                <w:tab w:val="left" w:pos="1276"/>
              </w:tabs>
              <w:jc w:val="center"/>
              <w:rPr>
                <w:sz w:val="20"/>
                <w:szCs w:val="20"/>
              </w:rPr>
            </w:pPr>
            <w:r>
              <w:rPr>
                <w:sz w:val="20"/>
                <w:szCs w:val="20"/>
              </w:rPr>
              <w:t>10</w:t>
            </w:r>
          </w:p>
          <w:p w14:paraId="67D41413" w14:textId="77777777" w:rsidR="00F91461" w:rsidRPr="00F401F2" w:rsidRDefault="00F91461" w:rsidP="00F91461">
            <w:pPr>
              <w:rPr>
                <w:sz w:val="20"/>
                <w:szCs w:val="20"/>
              </w:rPr>
            </w:pPr>
          </w:p>
          <w:p w14:paraId="4E0B6995" w14:textId="77777777" w:rsidR="00F91461" w:rsidRPr="00F401F2" w:rsidRDefault="00F91461" w:rsidP="00F91461">
            <w:pPr>
              <w:rPr>
                <w:sz w:val="20"/>
                <w:szCs w:val="20"/>
              </w:rPr>
            </w:pPr>
          </w:p>
          <w:p w14:paraId="3D636043" w14:textId="77777777" w:rsidR="00F91461" w:rsidRPr="00F401F2" w:rsidRDefault="00F91461" w:rsidP="00F91461">
            <w:pPr>
              <w:rPr>
                <w:sz w:val="20"/>
                <w:szCs w:val="20"/>
              </w:rPr>
            </w:pPr>
          </w:p>
          <w:p w14:paraId="08317540" w14:textId="77777777" w:rsidR="00F91461" w:rsidRPr="00F401F2" w:rsidRDefault="00F91461" w:rsidP="00F91461">
            <w:pPr>
              <w:rPr>
                <w:sz w:val="20"/>
                <w:szCs w:val="20"/>
              </w:rPr>
            </w:pPr>
          </w:p>
          <w:p w14:paraId="7E84AF76" w14:textId="77777777" w:rsidR="00F91461" w:rsidRDefault="00F91461" w:rsidP="00F91461">
            <w:pPr>
              <w:rPr>
                <w:sz w:val="20"/>
                <w:szCs w:val="20"/>
              </w:rPr>
            </w:pPr>
          </w:p>
          <w:p w14:paraId="59F67C0F" w14:textId="45EBC460" w:rsidR="00F91461" w:rsidRPr="00F401F2" w:rsidRDefault="00F91461" w:rsidP="00F91461">
            <w:pPr>
              <w:rPr>
                <w:sz w:val="20"/>
                <w:szCs w:val="20"/>
              </w:rPr>
            </w:pPr>
            <w:r>
              <w:rPr>
                <w:sz w:val="20"/>
                <w:szCs w:val="20"/>
              </w:rPr>
              <w:t xml:space="preserve">    </w:t>
            </w:r>
          </w:p>
        </w:tc>
      </w:tr>
      <w:tr w:rsidR="00F91461" w:rsidRPr="007950CC" w14:paraId="39640F7D" w14:textId="77777777" w:rsidTr="008A00E6">
        <w:trPr>
          <w:trHeight w:val="70"/>
        </w:trPr>
        <w:tc>
          <w:tcPr>
            <w:tcW w:w="868" w:type="dxa"/>
            <w:vMerge/>
          </w:tcPr>
          <w:p w14:paraId="53459767" w14:textId="77777777" w:rsidR="00F91461" w:rsidRPr="007950CC" w:rsidRDefault="00F91461" w:rsidP="00F91461">
            <w:pPr>
              <w:tabs>
                <w:tab w:val="left" w:pos="1276"/>
              </w:tabs>
              <w:jc w:val="center"/>
              <w:rPr>
                <w:b/>
                <w:bCs/>
                <w:sz w:val="20"/>
                <w:szCs w:val="20"/>
              </w:rPr>
            </w:pPr>
          </w:p>
        </w:tc>
        <w:tc>
          <w:tcPr>
            <w:tcW w:w="7984" w:type="dxa"/>
          </w:tcPr>
          <w:p w14:paraId="2FCE29A7" w14:textId="1AADB7E9" w:rsidR="00F91461" w:rsidRPr="007950CC" w:rsidRDefault="00F91461" w:rsidP="00F91461">
            <w:pPr>
              <w:tabs>
                <w:tab w:val="left" w:pos="1276"/>
              </w:tabs>
              <w:rPr>
                <w:b/>
                <w:sz w:val="20"/>
                <w:szCs w:val="20"/>
              </w:rPr>
            </w:pPr>
            <w:r w:rsidRPr="007950CC">
              <w:rPr>
                <w:b/>
                <w:sz w:val="20"/>
                <w:szCs w:val="20"/>
                <w:lang w:val="en-US"/>
              </w:rPr>
              <w:t>IWST</w:t>
            </w:r>
            <w:r w:rsidRPr="007950CC">
              <w:rPr>
                <w:b/>
                <w:sz w:val="20"/>
                <w:szCs w:val="20"/>
                <w:lang w:val="kk-KZ"/>
              </w:rPr>
              <w:t xml:space="preserve"> </w:t>
            </w:r>
            <w:r w:rsidRPr="007950CC">
              <w:rPr>
                <w:b/>
                <w:sz w:val="20"/>
                <w:szCs w:val="20"/>
              </w:rPr>
              <w:t>3. Consultations on the implementation of</w:t>
            </w:r>
            <w:r w:rsidRPr="007950CC">
              <w:rPr>
                <w:sz w:val="20"/>
                <w:szCs w:val="20"/>
              </w:rPr>
              <w:t xml:space="preserve"> </w:t>
            </w:r>
            <w:r w:rsidRPr="007950CC">
              <w:rPr>
                <w:b/>
                <w:bCs/>
                <w:sz w:val="20"/>
                <w:szCs w:val="20"/>
              </w:rPr>
              <w:t>IWS 2</w:t>
            </w:r>
            <w:r w:rsidRPr="007950CC">
              <w:rPr>
                <w:sz w:val="20"/>
                <w:szCs w:val="20"/>
              </w:rPr>
              <w:t xml:space="preserve"> </w:t>
            </w:r>
          </w:p>
        </w:tc>
        <w:tc>
          <w:tcPr>
            <w:tcW w:w="928" w:type="dxa"/>
          </w:tcPr>
          <w:p w14:paraId="1320C057" w14:textId="374C1B21" w:rsidR="00F91461" w:rsidRPr="007950CC" w:rsidRDefault="00F91461" w:rsidP="00F91461">
            <w:pPr>
              <w:tabs>
                <w:tab w:val="left" w:pos="1276"/>
              </w:tabs>
              <w:jc w:val="center"/>
              <w:rPr>
                <w:sz w:val="20"/>
                <w:szCs w:val="20"/>
              </w:rPr>
            </w:pPr>
            <w:r w:rsidRPr="007950CC">
              <w:rPr>
                <w:sz w:val="20"/>
                <w:szCs w:val="20"/>
              </w:rPr>
              <w:t>1</w:t>
            </w:r>
          </w:p>
        </w:tc>
        <w:tc>
          <w:tcPr>
            <w:tcW w:w="729" w:type="dxa"/>
          </w:tcPr>
          <w:p w14:paraId="6A7F86D2" w14:textId="24A7AC57" w:rsidR="00F91461" w:rsidRPr="007950CC" w:rsidRDefault="00F91461" w:rsidP="00F91461">
            <w:pPr>
              <w:tabs>
                <w:tab w:val="left" w:pos="1276"/>
              </w:tabs>
              <w:jc w:val="center"/>
              <w:rPr>
                <w:b/>
                <w:sz w:val="20"/>
                <w:szCs w:val="20"/>
              </w:rPr>
            </w:pPr>
          </w:p>
        </w:tc>
      </w:tr>
      <w:tr w:rsidR="00F91461" w:rsidRPr="007950CC" w14:paraId="240FB1C8" w14:textId="77777777" w:rsidTr="00F91461">
        <w:trPr>
          <w:trHeight w:val="58"/>
        </w:trPr>
        <w:tc>
          <w:tcPr>
            <w:tcW w:w="868" w:type="dxa"/>
            <w:vMerge w:val="restart"/>
          </w:tcPr>
          <w:p w14:paraId="424F6996" w14:textId="77777777" w:rsidR="00F91461" w:rsidRPr="007950CC" w:rsidRDefault="00F91461" w:rsidP="00F91461">
            <w:pPr>
              <w:tabs>
                <w:tab w:val="left" w:pos="1276"/>
              </w:tabs>
              <w:jc w:val="center"/>
              <w:rPr>
                <w:b/>
                <w:bCs/>
                <w:sz w:val="20"/>
                <w:szCs w:val="20"/>
              </w:rPr>
            </w:pPr>
            <w:r w:rsidRPr="007950CC">
              <w:rPr>
                <w:b/>
                <w:bCs/>
                <w:sz w:val="20"/>
                <w:szCs w:val="20"/>
              </w:rPr>
              <w:t>8</w:t>
            </w:r>
          </w:p>
        </w:tc>
        <w:tc>
          <w:tcPr>
            <w:tcW w:w="7984" w:type="dxa"/>
          </w:tcPr>
          <w:p w14:paraId="78E85CAC" w14:textId="77777777" w:rsidR="00DD62EA" w:rsidRPr="00345E65" w:rsidRDefault="00F91461" w:rsidP="00DD62EA">
            <w:pPr>
              <w:rPr>
                <w:b/>
                <w:u w:val="single"/>
                <w:lang w:val="en-US" w:eastAsia="ru-RU"/>
              </w:rPr>
            </w:pPr>
            <w:r w:rsidRPr="00F236FF">
              <w:rPr>
                <w:b/>
              </w:rPr>
              <w:t>ПЗ</w:t>
            </w:r>
            <w:r w:rsidRPr="00F236FF">
              <w:rPr>
                <w:b/>
                <w:lang w:val="en-US"/>
              </w:rPr>
              <w:t>8:</w:t>
            </w:r>
            <w:r w:rsidRPr="00F236FF">
              <w:rPr>
                <w:b/>
                <w:spacing w:val="-1"/>
                <w:lang w:val="en-US"/>
              </w:rPr>
              <w:t xml:space="preserve"> </w:t>
            </w:r>
            <w:r w:rsidR="00DD62EA" w:rsidRPr="00345E65">
              <w:rPr>
                <w:b/>
                <w:u w:val="single"/>
                <w:lang w:val="en-US" w:eastAsia="ru-RU"/>
              </w:rPr>
              <w:t xml:space="preserve">Race to the sun. </w:t>
            </w:r>
          </w:p>
          <w:p w14:paraId="05383C95" w14:textId="77777777" w:rsidR="00DD62EA" w:rsidRPr="00345E65" w:rsidRDefault="00DD62EA" w:rsidP="00DD62EA">
            <w:pPr>
              <w:rPr>
                <w:lang w:val="en-US" w:eastAsia="ru-RU"/>
              </w:rPr>
            </w:pPr>
            <w:r w:rsidRPr="00345E65">
              <w:rPr>
                <w:b/>
                <w:lang w:val="en-US" w:eastAsia="ru-RU"/>
              </w:rPr>
              <w:t xml:space="preserve">Grammar: </w:t>
            </w:r>
            <w:r w:rsidRPr="00345E65">
              <w:rPr>
                <w:lang w:val="en-US" w:eastAsia="ru-RU"/>
              </w:rPr>
              <w:t>comparatives and superlatives;</w:t>
            </w:r>
          </w:p>
          <w:p w14:paraId="5978CA9D" w14:textId="77777777" w:rsidR="00DD62EA" w:rsidRPr="00345E65" w:rsidRDefault="00DD62EA" w:rsidP="00DD62EA">
            <w:pPr>
              <w:rPr>
                <w:lang w:val="en-US" w:eastAsia="ru-RU"/>
              </w:rPr>
            </w:pPr>
            <w:r w:rsidRPr="00345E65">
              <w:rPr>
                <w:lang w:val="en-US" w:eastAsia="ru-RU"/>
              </w:rPr>
              <w:t xml:space="preserve">Aim: </w:t>
            </w:r>
            <w:r w:rsidRPr="00345E65">
              <w:rPr>
                <w:b/>
                <w:lang w:val="en-US" w:eastAsia="ru-RU"/>
              </w:rPr>
              <w:t xml:space="preserve"> </w:t>
            </w:r>
            <w:r w:rsidRPr="00345E65">
              <w:rPr>
                <w:lang w:val="en-US" w:eastAsia="ru-RU"/>
              </w:rPr>
              <w:t>Presentation and consolidation.</w:t>
            </w:r>
          </w:p>
          <w:p w14:paraId="0A01C281" w14:textId="77777777" w:rsidR="00DD62EA" w:rsidRPr="00345E65" w:rsidRDefault="00DD62EA" w:rsidP="00DD62EA">
            <w:pPr>
              <w:rPr>
                <w:lang w:val="en-US" w:eastAsia="ru-RU"/>
              </w:rPr>
            </w:pPr>
            <w:r w:rsidRPr="00345E65">
              <w:rPr>
                <w:b/>
                <w:lang w:val="en-US" w:eastAsia="ru-RU"/>
              </w:rPr>
              <w:t xml:space="preserve">Vocabulary: </w:t>
            </w:r>
            <w:r w:rsidRPr="00345E65">
              <w:rPr>
                <w:lang w:val="en-US" w:eastAsia="ru-RU"/>
              </w:rPr>
              <w:t>transport and travel(how long +take).</w:t>
            </w:r>
          </w:p>
          <w:p w14:paraId="008F7DB3" w14:textId="77777777" w:rsidR="00DD62EA" w:rsidRPr="00345E65" w:rsidRDefault="00DD62EA" w:rsidP="00DD62EA">
            <w:pPr>
              <w:rPr>
                <w:lang w:val="en-US" w:eastAsia="ru-RU"/>
              </w:rPr>
            </w:pPr>
            <w:r w:rsidRPr="00345E65">
              <w:rPr>
                <w:b/>
                <w:lang w:val="en-US" w:eastAsia="ru-RU"/>
              </w:rPr>
              <w:t>Reading. Aim:</w:t>
            </w:r>
            <w:r w:rsidRPr="00345E65">
              <w:rPr>
                <w:lang w:val="en-US" w:eastAsia="ru-RU"/>
              </w:rPr>
              <w:t xml:space="preserve"> to read and discuss the given text.</w:t>
            </w:r>
          </w:p>
          <w:p w14:paraId="1BD5DD4C" w14:textId="77777777" w:rsidR="00DD62EA" w:rsidRPr="00345E65" w:rsidRDefault="00DD62EA" w:rsidP="00DD62EA">
            <w:pPr>
              <w:rPr>
                <w:lang w:val="en-US" w:eastAsia="ru-RU"/>
              </w:rPr>
            </w:pPr>
            <w:r w:rsidRPr="00345E65">
              <w:rPr>
                <w:b/>
                <w:lang w:val="en-US" w:eastAsia="ru-RU"/>
              </w:rPr>
              <w:t xml:space="preserve">Text: </w:t>
            </w:r>
            <w:r w:rsidRPr="00345E65">
              <w:rPr>
                <w:lang w:val="en-US" w:eastAsia="ru-RU"/>
              </w:rPr>
              <w:t>Race to the sun.p28-31 (2-C)</w:t>
            </w:r>
          </w:p>
          <w:p w14:paraId="769778F6" w14:textId="77777777" w:rsidR="00DD62EA" w:rsidRPr="00345E65" w:rsidRDefault="00DD62EA" w:rsidP="00DD62EA">
            <w:pPr>
              <w:rPr>
                <w:lang w:val="en-US" w:eastAsia="ru-RU"/>
              </w:rPr>
            </w:pPr>
            <w:r w:rsidRPr="00345E65">
              <w:rPr>
                <w:b/>
                <w:lang w:val="en-US" w:eastAsia="ru-RU"/>
              </w:rPr>
              <w:t xml:space="preserve">Revise and check: </w:t>
            </w:r>
            <w:r w:rsidRPr="00345E65">
              <w:rPr>
                <w:lang w:val="en-US" w:eastAsia="ru-RU"/>
              </w:rPr>
              <w:t>What do you remember?</w:t>
            </w:r>
          </w:p>
          <w:p w14:paraId="7B927355" w14:textId="2C085E3B" w:rsidR="00F91461" w:rsidRPr="001E276F" w:rsidRDefault="00DD62EA" w:rsidP="00DD62EA">
            <w:pPr>
              <w:pStyle w:val="TableParagraph"/>
              <w:spacing w:line="269" w:lineRule="exact"/>
              <w:ind w:left="115"/>
              <w:rPr>
                <w:bCs/>
                <w:sz w:val="24"/>
                <w:szCs w:val="24"/>
                <w:lang w:val="en-US"/>
              </w:rPr>
            </w:pPr>
            <w:r w:rsidRPr="00345E65">
              <w:rPr>
                <w:sz w:val="24"/>
                <w:szCs w:val="24"/>
                <w:lang w:val="en-US" w:eastAsia="ru-RU"/>
              </w:rPr>
              <w:t>What can you do?  (p-34)</w:t>
            </w:r>
          </w:p>
        </w:tc>
        <w:tc>
          <w:tcPr>
            <w:tcW w:w="928" w:type="dxa"/>
          </w:tcPr>
          <w:p w14:paraId="3C5F8DE6" w14:textId="422C24D7" w:rsidR="00F91461" w:rsidRPr="007950CC" w:rsidRDefault="004916DB" w:rsidP="00F91461">
            <w:pPr>
              <w:tabs>
                <w:tab w:val="left" w:pos="1276"/>
              </w:tabs>
              <w:jc w:val="center"/>
              <w:rPr>
                <w:sz w:val="20"/>
                <w:szCs w:val="20"/>
              </w:rPr>
            </w:pPr>
            <w:r>
              <w:rPr>
                <w:sz w:val="20"/>
                <w:szCs w:val="20"/>
              </w:rPr>
              <w:t>3</w:t>
            </w:r>
          </w:p>
        </w:tc>
        <w:tc>
          <w:tcPr>
            <w:tcW w:w="729" w:type="dxa"/>
          </w:tcPr>
          <w:p w14:paraId="38D37A82" w14:textId="67BE62D5" w:rsidR="00F91461" w:rsidRPr="007950CC" w:rsidRDefault="004916DB" w:rsidP="00F91461">
            <w:pPr>
              <w:tabs>
                <w:tab w:val="left" w:pos="1276"/>
              </w:tabs>
              <w:jc w:val="center"/>
              <w:rPr>
                <w:sz w:val="20"/>
                <w:szCs w:val="20"/>
              </w:rPr>
            </w:pPr>
            <w:r>
              <w:rPr>
                <w:sz w:val="20"/>
                <w:szCs w:val="20"/>
              </w:rPr>
              <w:t>10</w:t>
            </w:r>
          </w:p>
        </w:tc>
      </w:tr>
      <w:tr w:rsidR="00F91461" w:rsidRPr="007950CC" w14:paraId="432277E7" w14:textId="77777777" w:rsidTr="00F91461">
        <w:tc>
          <w:tcPr>
            <w:tcW w:w="868" w:type="dxa"/>
            <w:vMerge/>
          </w:tcPr>
          <w:p w14:paraId="01847EFF" w14:textId="77777777" w:rsidR="00F91461" w:rsidRPr="007950CC" w:rsidRDefault="00F91461" w:rsidP="00F91461">
            <w:pPr>
              <w:tabs>
                <w:tab w:val="left" w:pos="1276"/>
              </w:tabs>
              <w:jc w:val="center"/>
              <w:rPr>
                <w:b/>
                <w:bCs/>
                <w:sz w:val="20"/>
                <w:szCs w:val="20"/>
              </w:rPr>
            </w:pPr>
          </w:p>
        </w:tc>
        <w:tc>
          <w:tcPr>
            <w:tcW w:w="7984" w:type="dxa"/>
          </w:tcPr>
          <w:p w14:paraId="5308B8CE" w14:textId="0486B71B" w:rsidR="00F91461" w:rsidRPr="007950CC" w:rsidRDefault="00F91461" w:rsidP="00F91461">
            <w:pPr>
              <w:tabs>
                <w:tab w:val="left" w:pos="1276"/>
              </w:tabs>
              <w:rPr>
                <w:b/>
                <w:sz w:val="20"/>
                <w:szCs w:val="20"/>
              </w:rPr>
            </w:pPr>
            <w:r w:rsidRPr="007950CC">
              <w:rPr>
                <w:b/>
                <w:sz w:val="20"/>
                <w:szCs w:val="20"/>
              </w:rPr>
              <w:t>IWST 4. Consultations on the implementation of</w:t>
            </w:r>
            <w:r w:rsidRPr="007950CC">
              <w:rPr>
                <w:sz w:val="20"/>
                <w:szCs w:val="20"/>
              </w:rPr>
              <w:t xml:space="preserve"> </w:t>
            </w:r>
            <w:r w:rsidRPr="007950CC">
              <w:rPr>
                <w:b/>
                <w:bCs/>
                <w:sz w:val="20"/>
                <w:szCs w:val="20"/>
              </w:rPr>
              <w:t>IWS 3</w:t>
            </w:r>
          </w:p>
        </w:tc>
        <w:tc>
          <w:tcPr>
            <w:tcW w:w="928" w:type="dxa"/>
          </w:tcPr>
          <w:p w14:paraId="10A68B36" w14:textId="7DB9888B" w:rsidR="00F91461" w:rsidRPr="007950CC" w:rsidRDefault="00F91461" w:rsidP="00F91461">
            <w:pPr>
              <w:tabs>
                <w:tab w:val="left" w:pos="1276"/>
              </w:tabs>
              <w:jc w:val="center"/>
              <w:rPr>
                <w:sz w:val="20"/>
                <w:szCs w:val="20"/>
              </w:rPr>
            </w:pPr>
            <w:r w:rsidRPr="007950CC">
              <w:rPr>
                <w:sz w:val="20"/>
                <w:szCs w:val="20"/>
              </w:rPr>
              <w:t>1</w:t>
            </w:r>
          </w:p>
        </w:tc>
        <w:tc>
          <w:tcPr>
            <w:tcW w:w="729" w:type="dxa"/>
          </w:tcPr>
          <w:p w14:paraId="6037436C" w14:textId="77777777" w:rsidR="00F91461" w:rsidRPr="007950CC" w:rsidRDefault="00F91461" w:rsidP="00F91461">
            <w:pPr>
              <w:tabs>
                <w:tab w:val="left" w:pos="1276"/>
              </w:tabs>
              <w:jc w:val="center"/>
              <w:rPr>
                <w:sz w:val="20"/>
                <w:szCs w:val="20"/>
              </w:rPr>
            </w:pPr>
          </w:p>
        </w:tc>
      </w:tr>
      <w:tr w:rsidR="004916DB" w:rsidRPr="007950CC" w14:paraId="265AFA69" w14:textId="77777777" w:rsidTr="00F91461">
        <w:tc>
          <w:tcPr>
            <w:tcW w:w="868" w:type="dxa"/>
          </w:tcPr>
          <w:p w14:paraId="05A0F357" w14:textId="77777777" w:rsidR="004916DB" w:rsidRPr="007950CC" w:rsidRDefault="004916DB" w:rsidP="00F91461">
            <w:pPr>
              <w:tabs>
                <w:tab w:val="left" w:pos="1276"/>
              </w:tabs>
              <w:jc w:val="center"/>
              <w:rPr>
                <w:b/>
                <w:bCs/>
                <w:sz w:val="20"/>
                <w:szCs w:val="20"/>
              </w:rPr>
            </w:pPr>
          </w:p>
        </w:tc>
        <w:tc>
          <w:tcPr>
            <w:tcW w:w="7984" w:type="dxa"/>
          </w:tcPr>
          <w:p w14:paraId="0AA3F925" w14:textId="4BC5A243" w:rsidR="004916DB" w:rsidRPr="007950CC" w:rsidRDefault="004916DB" w:rsidP="00F91461">
            <w:pPr>
              <w:tabs>
                <w:tab w:val="left" w:pos="1276"/>
              </w:tabs>
              <w:rPr>
                <w:b/>
                <w:sz w:val="20"/>
                <w:szCs w:val="20"/>
              </w:rPr>
            </w:pPr>
            <w:r>
              <w:rPr>
                <w:b/>
                <w:sz w:val="20"/>
                <w:szCs w:val="20"/>
              </w:rPr>
              <w:t>Final test</w:t>
            </w:r>
          </w:p>
        </w:tc>
        <w:tc>
          <w:tcPr>
            <w:tcW w:w="928" w:type="dxa"/>
          </w:tcPr>
          <w:p w14:paraId="4F99BE2F" w14:textId="77777777" w:rsidR="004916DB" w:rsidRPr="007950CC" w:rsidRDefault="004916DB" w:rsidP="00F91461">
            <w:pPr>
              <w:tabs>
                <w:tab w:val="left" w:pos="1276"/>
              </w:tabs>
              <w:jc w:val="center"/>
              <w:rPr>
                <w:sz w:val="20"/>
                <w:szCs w:val="20"/>
              </w:rPr>
            </w:pPr>
          </w:p>
        </w:tc>
        <w:tc>
          <w:tcPr>
            <w:tcW w:w="729" w:type="dxa"/>
          </w:tcPr>
          <w:p w14:paraId="5821DE53" w14:textId="049A97C2" w:rsidR="004916DB" w:rsidRPr="007950CC" w:rsidRDefault="004916DB" w:rsidP="00F91461">
            <w:pPr>
              <w:tabs>
                <w:tab w:val="left" w:pos="1276"/>
              </w:tabs>
              <w:jc w:val="center"/>
              <w:rPr>
                <w:sz w:val="20"/>
                <w:szCs w:val="20"/>
              </w:rPr>
            </w:pPr>
            <w:r>
              <w:rPr>
                <w:sz w:val="20"/>
                <w:szCs w:val="20"/>
              </w:rPr>
              <w:t>100</w:t>
            </w:r>
          </w:p>
        </w:tc>
      </w:tr>
      <w:tr w:rsidR="00F91461" w:rsidRPr="007950CC" w14:paraId="4F28CBE4" w14:textId="77777777" w:rsidTr="00F91461">
        <w:tc>
          <w:tcPr>
            <w:tcW w:w="868" w:type="dxa"/>
          </w:tcPr>
          <w:p w14:paraId="76705EFF" w14:textId="77777777" w:rsidR="00F91461" w:rsidRPr="007950CC" w:rsidRDefault="00F91461" w:rsidP="00F91461">
            <w:pPr>
              <w:tabs>
                <w:tab w:val="left" w:pos="1276"/>
              </w:tabs>
              <w:jc w:val="center"/>
              <w:rPr>
                <w:b/>
                <w:bCs/>
                <w:sz w:val="20"/>
                <w:szCs w:val="20"/>
              </w:rPr>
            </w:pPr>
            <w:r w:rsidRPr="007950CC">
              <w:rPr>
                <w:b/>
                <w:bCs/>
                <w:sz w:val="20"/>
                <w:szCs w:val="20"/>
              </w:rPr>
              <w:t>9</w:t>
            </w:r>
          </w:p>
        </w:tc>
        <w:tc>
          <w:tcPr>
            <w:tcW w:w="7984" w:type="dxa"/>
          </w:tcPr>
          <w:p w14:paraId="4CAD90A7" w14:textId="77777777" w:rsidR="00DD62EA" w:rsidRPr="00345E65" w:rsidRDefault="00F91461" w:rsidP="00DD62EA">
            <w:pPr>
              <w:rPr>
                <w:b/>
                <w:u w:val="single"/>
                <w:lang w:val="en-US" w:eastAsia="ru-RU"/>
              </w:rPr>
            </w:pPr>
            <w:r w:rsidRPr="00F236FF">
              <w:rPr>
                <w:b/>
              </w:rPr>
              <w:t>ПЗ</w:t>
            </w:r>
            <w:r w:rsidRPr="00F236FF">
              <w:rPr>
                <w:b/>
                <w:spacing w:val="-7"/>
                <w:lang w:val="en-US"/>
              </w:rPr>
              <w:t xml:space="preserve"> </w:t>
            </w:r>
            <w:r w:rsidRPr="00F236FF">
              <w:rPr>
                <w:b/>
                <w:lang w:val="en-US"/>
              </w:rPr>
              <w:t xml:space="preserve">9: </w:t>
            </w:r>
            <w:r w:rsidR="00DD62EA" w:rsidRPr="00345E65">
              <w:rPr>
                <w:b/>
                <w:u w:val="single"/>
                <w:lang w:val="en-US" w:eastAsia="ru-RU"/>
              </w:rPr>
              <w:t xml:space="preserve">Modern manners. </w:t>
            </w:r>
          </w:p>
          <w:p w14:paraId="3993389A" w14:textId="77777777" w:rsidR="00DD62EA" w:rsidRPr="00345E65" w:rsidRDefault="00DD62EA" w:rsidP="00DD62EA">
            <w:pPr>
              <w:rPr>
                <w:lang w:val="en-US" w:eastAsia="ru-RU"/>
              </w:rPr>
            </w:pPr>
            <w:r w:rsidRPr="00345E65">
              <w:rPr>
                <w:b/>
                <w:lang w:val="en-US" w:eastAsia="ru-RU"/>
              </w:rPr>
              <w:t xml:space="preserve">Grammar: </w:t>
            </w:r>
            <w:r w:rsidRPr="00345E65">
              <w:rPr>
                <w:lang w:val="en-US" w:eastAsia="ru-RU"/>
              </w:rPr>
              <w:t>must, have to, should(obligation);</w:t>
            </w:r>
          </w:p>
          <w:p w14:paraId="5FEF2EEE" w14:textId="77777777" w:rsidR="00DD62EA" w:rsidRPr="00345E65" w:rsidRDefault="00DD62EA" w:rsidP="00DD62EA">
            <w:pPr>
              <w:rPr>
                <w:lang w:val="en-US" w:eastAsia="ru-RU"/>
              </w:rPr>
            </w:pPr>
            <w:r w:rsidRPr="00345E65">
              <w:rPr>
                <w:b/>
                <w:lang w:val="en-US" w:eastAsia="ru-RU"/>
              </w:rPr>
              <w:t xml:space="preserve">Text: </w:t>
            </w:r>
            <w:r w:rsidRPr="00345E65">
              <w:rPr>
                <w:lang w:val="en-US" w:eastAsia="ru-RU"/>
              </w:rPr>
              <w:t>Culture shock.</w:t>
            </w:r>
          </w:p>
          <w:p w14:paraId="75E84922" w14:textId="77777777" w:rsidR="00DD62EA" w:rsidRPr="00345E65" w:rsidRDefault="00DD62EA" w:rsidP="00DD62EA">
            <w:pPr>
              <w:rPr>
                <w:lang w:val="en-US" w:eastAsia="ru-RU"/>
              </w:rPr>
            </w:pPr>
            <w:r w:rsidRPr="00345E65">
              <w:rPr>
                <w:b/>
                <w:lang w:val="en-US" w:eastAsia="ru-RU"/>
              </w:rPr>
              <w:t>Reading. Aim:</w:t>
            </w:r>
            <w:r w:rsidRPr="00345E65">
              <w:rPr>
                <w:lang w:val="en-US" w:eastAsia="ru-RU"/>
              </w:rPr>
              <w:t xml:space="preserve"> to read and discuss the given text.</w:t>
            </w:r>
          </w:p>
          <w:p w14:paraId="6B4A9409" w14:textId="77777777" w:rsidR="00DD62EA" w:rsidRPr="00345E65" w:rsidRDefault="00DD62EA" w:rsidP="00DD62EA">
            <w:pPr>
              <w:rPr>
                <w:lang w:val="en-US" w:eastAsia="ru-RU"/>
              </w:rPr>
            </w:pPr>
            <w:r w:rsidRPr="00345E65">
              <w:rPr>
                <w:b/>
                <w:lang w:val="en-US" w:eastAsia="ru-RU"/>
              </w:rPr>
              <w:t>Speaking. Aim:</w:t>
            </w:r>
            <w:r w:rsidRPr="00345E65">
              <w:rPr>
                <w:lang w:val="en-US" w:eastAsia="ru-RU"/>
              </w:rPr>
              <w:t xml:space="preserve"> to practice of using active words and word-combinations.</w:t>
            </w:r>
          </w:p>
          <w:p w14:paraId="271E12AF" w14:textId="77777777" w:rsidR="00DD62EA" w:rsidRPr="00345E65" w:rsidRDefault="00DD62EA" w:rsidP="00DD62EA">
            <w:pPr>
              <w:rPr>
                <w:lang w:val="en-US" w:eastAsia="ru-RU"/>
              </w:rPr>
            </w:pPr>
            <w:r w:rsidRPr="00345E65">
              <w:rPr>
                <w:b/>
                <w:lang w:val="en-US" w:eastAsia="ru-RU"/>
              </w:rPr>
              <w:t xml:space="preserve">Reading: </w:t>
            </w:r>
          </w:p>
          <w:p w14:paraId="47BF8F54" w14:textId="77777777" w:rsidR="00DD62EA" w:rsidRPr="00345E65" w:rsidRDefault="00DD62EA" w:rsidP="00DD62EA">
            <w:pPr>
              <w:rPr>
                <w:lang w:val="en-US" w:eastAsia="ru-RU"/>
              </w:rPr>
            </w:pPr>
            <w:r w:rsidRPr="00345E65">
              <w:rPr>
                <w:lang w:val="en-US" w:eastAsia="ru-RU"/>
              </w:rPr>
              <w:t>Aim</w:t>
            </w:r>
            <w:r w:rsidRPr="00345E65">
              <w:rPr>
                <w:b/>
                <w:lang w:val="en-US" w:eastAsia="ru-RU"/>
              </w:rPr>
              <w:t xml:space="preserve">: </w:t>
            </w:r>
            <w:r w:rsidRPr="00345E65">
              <w:rPr>
                <w:lang w:val="en-US" w:eastAsia="ru-RU"/>
              </w:rPr>
              <w:t xml:space="preserve">  to read and discuss a special text, doing translation exercises, putting questions, retelling.</w:t>
            </w:r>
          </w:p>
          <w:p w14:paraId="4FF959EB" w14:textId="4444CBF0" w:rsidR="00F91461" w:rsidRPr="004916DB" w:rsidRDefault="00DD62EA" w:rsidP="004916DB">
            <w:pPr>
              <w:rPr>
                <w:lang w:val="en-US" w:eastAsia="ru-RU"/>
              </w:rPr>
            </w:pPr>
            <w:r w:rsidRPr="00345E65">
              <w:rPr>
                <w:lang w:val="en-US" w:eastAsia="ru-RU"/>
              </w:rPr>
              <w:t xml:space="preserve">English for Physicists, </w:t>
            </w:r>
            <w:r w:rsidRPr="00345E65">
              <w:rPr>
                <w:lang w:eastAsia="ru-RU"/>
              </w:rPr>
              <w:t>Л</w:t>
            </w:r>
            <w:r w:rsidRPr="00345E65">
              <w:rPr>
                <w:lang w:val="en-US" w:eastAsia="ru-RU"/>
              </w:rPr>
              <w:t>,</w:t>
            </w:r>
            <w:r w:rsidRPr="00345E65">
              <w:rPr>
                <w:lang w:eastAsia="ru-RU"/>
              </w:rPr>
              <w:t>Е</w:t>
            </w:r>
            <w:r w:rsidRPr="00345E65">
              <w:rPr>
                <w:lang w:val="en-US" w:eastAsia="ru-RU"/>
              </w:rPr>
              <w:t>,C</w:t>
            </w:r>
            <w:r w:rsidRPr="00345E65">
              <w:rPr>
                <w:lang w:eastAsia="ru-RU"/>
              </w:rPr>
              <w:t>траутман</w:t>
            </w:r>
            <w:r w:rsidRPr="00345E65">
              <w:rPr>
                <w:lang w:val="en-US" w:eastAsia="ru-RU"/>
              </w:rPr>
              <w:t xml:space="preserve">, </w:t>
            </w:r>
            <w:r w:rsidRPr="00345E65">
              <w:rPr>
                <w:lang w:eastAsia="ru-RU"/>
              </w:rPr>
              <w:t>Ш</w:t>
            </w:r>
            <w:r w:rsidRPr="00345E65">
              <w:rPr>
                <w:lang w:val="en-US" w:eastAsia="ru-RU"/>
              </w:rPr>
              <w:t>.</w:t>
            </w:r>
            <w:r w:rsidRPr="00345E65">
              <w:rPr>
                <w:lang w:eastAsia="ru-RU"/>
              </w:rPr>
              <w:t>Б</w:t>
            </w:r>
            <w:r w:rsidRPr="00345E65">
              <w:rPr>
                <w:lang w:val="en-US" w:eastAsia="ru-RU"/>
              </w:rPr>
              <w:t>.</w:t>
            </w:r>
            <w:r w:rsidRPr="00345E65">
              <w:rPr>
                <w:lang w:eastAsia="ru-RU"/>
              </w:rPr>
              <w:t>Гумарова</w:t>
            </w:r>
            <w:r w:rsidRPr="00345E65">
              <w:rPr>
                <w:lang w:val="en-US" w:eastAsia="ru-RU"/>
              </w:rPr>
              <w:t xml:space="preserve"> </w:t>
            </w:r>
            <w:r w:rsidRPr="00345E65">
              <w:rPr>
                <w:lang w:eastAsia="ru-RU"/>
              </w:rPr>
              <w:t>и</w:t>
            </w:r>
            <w:r w:rsidRPr="00345E65">
              <w:rPr>
                <w:lang w:val="en-US" w:eastAsia="ru-RU"/>
              </w:rPr>
              <w:t xml:space="preserve"> </w:t>
            </w:r>
            <w:r w:rsidRPr="00345E65">
              <w:rPr>
                <w:lang w:eastAsia="ru-RU"/>
              </w:rPr>
              <w:t>др</w:t>
            </w:r>
            <w:r w:rsidRPr="00345E65">
              <w:rPr>
                <w:lang w:val="en-US" w:eastAsia="ru-RU"/>
              </w:rPr>
              <w:t>.</w:t>
            </w:r>
          </w:p>
        </w:tc>
        <w:tc>
          <w:tcPr>
            <w:tcW w:w="928" w:type="dxa"/>
          </w:tcPr>
          <w:p w14:paraId="2BFB5AD3" w14:textId="0D08ECD0" w:rsidR="00F91461" w:rsidRPr="007950CC" w:rsidRDefault="004916DB" w:rsidP="00F91461">
            <w:pPr>
              <w:tabs>
                <w:tab w:val="left" w:pos="1276"/>
              </w:tabs>
              <w:jc w:val="center"/>
              <w:rPr>
                <w:sz w:val="20"/>
                <w:szCs w:val="20"/>
              </w:rPr>
            </w:pPr>
            <w:r>
              <w:rPr>
                <w:sz w:val="20"/>
                <w:szCs w:val="20"/>
              </w:rPr>
              <w:t>3</w:t>
            </w:r>
          </w:p>
        </w:tc>
        <w:tc>
          <w:tcPr>
            <w:tcW w:w="729" w:type="dxa"/>
          </w:tcPr>
          <w:p w14:paraId="3471BD08" w14:textId="5776D0FB" w:rsidR="00F91461" w:rsidRDefault="004916DB" w:rsidP="00F91461">
            <w:pPr>
              <w:tabs>
                <w:tab w:val="left" w:pos="1276"/>
              </w:tabs>
              <w:jc w:val="center"/>
              <w:rPr>
                <w:sz w:val="20"/>
                <w:szCs w:val="20"/>
              </w:rPr>
            </w:pPr>
            <w:r>
              <w:rPr>
                <w:sz w:val="20"/>
                <w:szCs w:val="20"/>
              </w:rPr>
              <w:t>10</w:t>
            </w:r>
          </w:p>
          <w:p w14:paraId="2D77D6D8" w14:textId="77777777" w:rsidR="00F91461" w:rsidRPr="00D312C3" w:rsidRDefault="00F91461" w:rsidP="00F91461">
            <w:pPr>
              <w:rPr>
                <w:sz w:val="20"/>
                <w:szCs w:val="20"/>
              </w:rPr>
            </w:pPr>
          </w:p>
          <w:p w14:paraId="06B468D5" w14:textId="77777777" w:rsidR="00F91461" w:rsidRPr="00D312C3" w:rsidRDefault="00F91461" w:rsidP="00F91461">
            <w:pPr>
              <w:rPr>
                <w:sz w:val="20"/>
                <w:szCs w:val="20"/>
              </w:rPr>
            </w:pPr>
          </w:p>
          <w:p w14:paraId="266FCF4B" w14:textId="77777777" w:rsidR="00F91461" w:rsidRPr="00D312C3" w:rsidRDefault="00F91461" w:rsidP="00F91461">
            <w:pPr>
              <w:rPr>
                <w:sz w:val="20"/>
                <w:szCs w:val="20"/>
              </w:rPr>
            </w:pPr>
          </w:p>
          <w:p w14:paraId="2D4208EC" w14:textId="77777777" w:rsidR="00F91461" w:rsidRPr="00D312C3" w:rsidRDefault="00F91461" w:rsidP="00F91461">
            <w:pPr>
              <w:rPr>
                <w:sz w:val="20"/>
                <w:szCs w:val="20"/>
              </w:rPr>
            </w:pPr>
          </w:p>
          <w:p w14:paraId="6049ED58" w14:textId="77777777" w:rsidR="00F91461" w:rsidRDefault="00F91461" w:rsidP="00F91461">
            <w:pPr>
              <w:rPr>
                <w:sz w:val="20"/>
                <w:szCs w:val="20"/>
              </w:rPr>
            </w:pPr>
          </w:p>
          <w:p w14:paraId="64D80AF2" w14:textId="2A71A501" w:rsidR="00F91461" w:rsidRPr="00D312C3" w:rsidRDefault="00F91461" w:rsidP="00F91461">
            <w:pPr>
              <w:rPr>
                <w:sz w:val="20"/>
                <w:szCs w:val="20"/>
              </w:rPr>
            </w:pPr>
            <w:r>
              <w:rPr>
                <w:sz w:val="20"/>
                <w:szCs w:val="20"/>
              </w:rPr>
              <w:t xml:space="preserve">     </w:t>
            </w:r>
          </w:p>
        </w:tc>
      </w:tr>
      <w:tr w:rsidR="004916DB" w:rsidRPr="007950CC" w14:paraId="3DEBCA0E" w14:textId="77777777" w:rsidTr="00F91461">
        <w:tc>
          <w:tcPr>
            <w:tcW w:w="868" w:type="dxa"/>
          </w:tcPr>
          <w:p w14:paraId="27C433CB" w14:textId="77777777" w:rsidR="004916DB" w:rsidRPr="007950CC" w:rsidRDefault="004916DB" w:rsidP="00F91461">
            <w:pPr>
              <w:tabs>
                <w:tab w:val="left" w:pos="1276"/>
              </w:tabs>
              <w:jc w:val="center"/>
              <w:rPr>
                <w:b/>
                <w:bCs/>
                <w:sz w:val="20"/>
                <w:szCs w:val="20"/>
              </w:rPr>
            </w:pPr>
          </w:p>
        </w:tc>
        <w:tc>
          <w:tcPr>
            <w:tcW w:w="7984" w:type="dxa"/>
          </w:tcPr>
          <w:p w14:paraId="2D03B4C2" w14:textId="4735A6A6" w:rsidR="004916DB" w:rsidRPr="00F236FF" w:rsidRDefault="004916DB" w:rsidP="00DD62EA">
            <w:pPr>
              <w:rPr>
                <w:b/>
              </w:rPr>
            </w:pPr>
            <w:r>
              <w:rPr>
                <w:b/>
                <w:lang w:val="en-US" w:eastAsia="ru-RU"/>
              </w:rPr>
              <w:t>SSW 4:</w:t>
            </w:r>
            <w:r w:rsidRPr="00345E65">
              <w:rPr>
                <w:b/>
                <w:lang w:val="kk-KZ" w:eastAsia="ru-RU"/>
              </w:rPr>
              <w:t xml:space="preserve"> </w:t>
            </w:r>
            <w:r w:rsidRPr="005D31DA">
              <w:rPr>
                <w:sz w:val="28"/>
                <w:szCs w:val="28"/>
                <w:lang w:val="en-US"/>
              </w:rPr>
              <w:t>What is the role of a diplomat?</w:t>
            </w:r>
          </w:p>
        </w:tc>
        <w:tc>
          <w:tcPr>
            <w:tcW w:w="928" w:type="dxa"/>
          </w:tcPr>
          <w:p w14:paraId="023A514B" w14:textId="70470E96" w:rsidR="004916DB" w:rsidRDefault="004916DB" w:rsidP="00F91461">
            <w:pPr>
              <w:tabs>
                <w:tab w:val="left" w:pos="1276"/>
              </w:tabs>
              <w:jc w:val="center"/>
              <w:rPr>
                <w:sz w:val="20"/>
                <w:szCs w:val="20"/>
              </w:rPr>
            </w:pPr>
            <w:r>
              <w:rPr>
                <w:sz w:val="20"/>
                <w:szCs w:val="20"/>
              </w:rPr>
              <w:t>1</w:t>
            </w:r>
          </w:p>
        </w:tc>
        <w:tc>
          <w:tcPr>
            <w:tcW w:w="729" w:type="dxa"/>
          </w:tcPr>
          <w:p w14:paraId="124D636B" w14:textId="46DFD586" w:rsidR="004916DB" w:rsidRDefault="004916DB" w:rsidP="00F91461">
            <w:pPr>
              <w:tabs>
                <w:tab w:val="left" w:pos="1276"/>
              </w:tabs>
              <w:jc w:val="center"/>
              <w:rPr>
                <w:sz w:val="20"/>
                <w:szCs w:val="20"/>
              </w:rPr>
            </w:pPr>
            <w:r>
              <w:rPr>
                <w:sz w:val="20"/>
                <w:szCs w:val="20"/>
              </w:rPr>
              <w:t>15</w:t>
            </w:r>
          </w:p>
        </w:tc>
      </w:tr>
      <w:tr w:rsidR="00F91461" w:rsidRPr="007950CC" w14:paraId="3CE6E4BF" w14:textId="77777777" w:rsidTr="00F91461">
        <w:trPr>
          <w:trHeight w:val="1456"/>
        </w:trPr>
        <w:tc>
          <w:tcPr>
            <w:tcW w:w="868" w:type="dxa"/>
          </w:tcPr>
          <w:p w14:paraId="0162A872" w14:textId="77777777" w:rsidR="00F91461" w:rsidRPr="007950CC" w:rsidRDefault="00F91461" w:rsidP="00F91461">
            <w:pPr>
              <w:tabs>
                <w:tab w:val="left" w:pos="1276"/>
              </w:tabs>
              <w:jc w:val="center"/>
              <w:rPr>
                <w:b/>
                <w:bCs/>
                <w:sz w:val="20"/>
                <w:szCs w:val="20"/>
              </w:rPr>
            </w:pPr>
            <w:r w:rsidRPr="007950CC">
              <w:rPr>
                <w:b/>
                <w:bCs/>
                <w:sz w:val="20"/>
                <w:szCs w:val="20"/>
              </w:rPr>
              <w:t>10</w:t>
            </w:r>
          </w:p>
        </w:tc>
        <w:tc>
          <w:tcPr>
            <w:tcW w:w="7984" w:type="dxa"/>
          </w:tcPr>
          <w:p w14:paraId="0CE1AB81" w14:textId="77777777" w:rsidR="00DD62EA" w:rsidRPr="00345E65" w:rsidRDefault="00F91461" w:rsidP="00DD62EA">
            <w:pPr>
              <w:rPr>
                <w:b/>
                <w:u w:val="single"/>
                <w:lang w:val="en-US" w:eastAsia="ru-RU"/>
              </w:rPr>
            </w:pPr>
            <w:r w:rsidRPr="00F236FF">
              <w:rPr>
                <w:b/>
              </w:rPr>
              <w:t>ПЗ</w:t>
            </w:r>
            <w:r w:rsidRPr="00F236FF">
              <w:rPr>
                <w:b/>
                <w:lang w:val="en-US"/>
              </w:rPr>
              <w:t xml:space="preserve">10: </w:t>
            </w:r>
            <w:r w:rsidR="00DD62EA" w:rsidRPr="00345E65">
              <w:rPr>
                <w:b/>
                <w:u w:val="single"/>
                <w:lang w:val="en-US" w:eastAsia="ru-RU"/>
              </w:rPr>
              <w:t xml:space="preserve">Judging by appearances. </w:t>
            </w:r>
          </w:p>
          <w:p w14:paraId="487D25EA" w14:textId="77777777" w:rsidR="00DD62EA" w:rsidRPr="00345E65" w:rsidRDefault="00DD62EA" w:rsidP="00DD62EA">
            <w:pPr>
              <w:rPr>
                <w:lang w:val="en-US" w:eastAsia="ru-RU"/>
              </w:rPr>
            </w:pPr>
            <w:r w:rsidRPr="00345E65">
              <w:rPr>
                <w:b/>
                <w:lang w:val="en-US" w:eastAsia="ru-RU"/>
              </w:rPr>
              <w:t xml:space="preserve">Grammar:  </w:t>
            </w:r>
            <w:r w:rsidRPr="00345E65">
              <w:rPr>
                <w:lang w:val="en-US" w:eastAsia="ru-RU"/>
              </w:rPr>
              <w:t>must, may, might, can’t(deduction);</w:t>
            </w:r>
          </w:p>
          <w:p w14:paraId="042468BD" w14:textId="77777777" w:rsidR="00DD62EA" w:rsidRPr="00345E65" w:rsidRDefault="00DD62EA" w:rsidP="00DD62EA">
            <w:pPr>
              <w:widowControl w:val="0"/>
              <w:autoSpaceDE w:val="0"/>
              <w:autoSpaceDN w:val="0"/>
              <w:adjustRightInd w:val="0"/>
              <w:spacing w:line="278" w:lineRule="exact"/>
              <w:rPr>
                <w:lang w:val="en-US" w:eastAsia="ru-RU"/>
              </w:rPr>
            </w:pPr>
            <w:r w:rsidRPr="00345E65">
              <w:rPr>
                <w:b/>
                <w:lang w:val="en-US" w:eastAsia="ru-RU"/>
              </w:rPr>
              <w:t xml:space="preserve">Vocabulary. Aim: </w:t>
            </w:r>
            <w:r w:rsidRPr="00345E65">
              <w:rPr>
                <w:lang w:val="en-US" w:eastAsia="ru-RU"/>
              </w:rPr>
              <w:t>practice the vocabulary in class and provide a clear reference bank.</w:t>
            </w:r>
          </w:p>
          <w:p w14:paraId="03D2CF44" w14:textId="77777777" w:rsidR="00DD62EA" w:rsidRPr="00345E65" w:rsidRDefault="00DD62EA" w:rsidP="00DD62EA">
            <w:pPr>
              <w:rPr>
                <w:lang w:val="en-US" w:eastAsia="ru-RU"/>
              </w:rPr>
            </w:pPr>
            <w:r w:rsidRPr="00345E65">
              <w:rPr>
                <w:b/>
                <w:lang w:val="en-US" w:eastAsia="ru-RU"/>
              </w:rPr>
              <w:t>Text:</w:t>
            </w:r>
            <w:r w:rsidRPr="00345E65">
              <w:rPr>
                <w:lang w:val="en-US" w:eastAsia="ru-RU"/>
              </w:rPr>
              <w:t xml:space="preserve"> Do I really look like this?</w:t>
            </w:r>
          </w:p>
          <w:p w14:paraId="49660472" w14:textId="77777777" w:rsidR="00DD62EA" w:rsidRPr="00345E65" w:rsidRDefault="00DD62EA" w:rsidP="00DD62EA">
            <w:pPr>
              <w:rPr>
                <w:lang w:val="en-US" w:eastAsia="ru-RU"/>
              </w:rPr>
            </w:pPr>
            <w:r w:rsidRPr="00345E65">
              <w:rPr>
                <w:b/>
                <w:lang w:val="en-US" w:eastAsia="ru-RU"/>
              </w:rPr>
              <w:t>Reading. Aim:</w:t>
            </w:r>
            <w:r w:rsidRPr="00345E65">
              <w:rPr>
                <w:lang w:val="en-US" w:eastAsia="ru-RU"/>
              </w:rPr>
              <w:t xml:space="preserve"> to read and discuss the given text.</w:t>
            </w:r>
          </w:p>
          <w:p w14:paraId="69C571B6" w14:textId="77777777" w:rsidR="00DD62EA" w:rsidRPr="00345E65" w:rsidRDefault="00DD62EA" w:rsidP="00DD62EA">
            <w:pPr>
              <w:rPr>
                <w:lang w:val="en-US" w:eastAsia="ru-RU"/>
              </w:rPr>
            </w:pPr>
            <w:r w:rsidRPr="00345E65">
              <w:rPr>
                <w:b/>
                <w:lang w:val="en-US" w:eastAsia="ru-RU"/>
              </w:rPr>
              <w:t xml:space="preserve">Vocabulary: </w:t>
            </w:r>
            <w:r w:rsidRPr="00345E65">
              <w:rPr>
                <w:lang w:val="en-US" w:eastAsia="ru-RU"/>
              </w:rPr>
              <w:t xml:space="preserve">describing people (look or look like)  </w:t>
            </w:r>
          </w:p>
          <w:p w14:paraId="40E4C833" w14:textId="005499D4" w:rsidR="00F91461" w:rsidRPr="001E276F" w:rsidRDefault="00DD62EA" w:rsidP="00DD62EA">
            <w:pPr>
              <w:pStyle w:val="TableParagraph"/>
              <w:spacing w:before="4" w:line="237" w:lineRule="auto"/>
              <w:ind w:left="115"/>
              <w:rPr>
                <w:b/>
                <w:sz w:val="24"/>
                <w:szCs w:val="24"/>
                <w:lang w:val="en-US"/>
              </w:rPr>
            </w:pPr>
            <w:r>
              <w:rPr>
                <w:b/>
                <w:sz w:val="24"/>
                <w:szCs w:val="24"/>
                <w:lang w:val="en-US" w:eastAsia="ru-RU"/>
              </w:rPr>
              <w:t>SSW</w:t>
            </w:r>
            <w:r w:rsidRPr="00345E65">
              <w:rPr>
                <w:b/>
                <w:sz w:val="24"/>
                <w:szCs w:val="24"/>
                <w:lang w:val="kk-KZ" w:eastAsia="ru-RU"/>
              </w:rPr>
              <w:t xml:space="preserve">:  </w:t>
            </w:r>
            <w:r w:rsidRPr="00345E65">
              <w:rPr>
                <w:sz w:val="24"/>
                <w:szCs w:val="24"/>
                <w:lang w:val="en-US" w:eastAsia="ru-RU"/>
              </w:rPr>
              <w:t>English Grammar in Use, Raymond Murphy Units 28-29,30-31</w:t>
            </w:r>
          </w:p>
        </w:tc>
        <w:tc>
          <w:tcPr>
            <w:tcW w:w="928" w:type="dxa"/>
          </w:tcPr>
          <w:p w14:paraId="23E11B81" w14:textId="38AC3233" w:rsidR="00F91461" w:rsidRPr="007950CC" w:rsidRDefault="004916DB" w:rsidP="00F91461">
            <w:pPr>
              <w:tabs>
                <w:tab w:val="left" w:pos="1276"/>
              </w:tabs>
              <w:jc w:val="center"/>
              <w:rPr>
                <w:sz w:val="20"/>
                <w:szCs w:val="20"/>
              </w:rPr>
            </w:pPr>
            <w:r>
              <w:rPr>
                <w:sz w:val="20"/>
                <w:szCs w:val="20"/>
              </w:rPr>
              <w:t>3</w:t>
            </w:r>
          </w:p>
        </w:tc>
        <w:tc>
          <w:tcPr>
            <w:tcW w:w="729" w:type="dxa"/>
          </w:tcPr>
          <w:p w14:paraId="0DE8F40A" w14:textId="27E08F1B" w:rsidR="00F91461" w:rsidRPr="007950CC" w:rsidRDefault="004916DB" w:rsidP="00F91461">
            <w:pPr>
              <w:tabs>
                <w:tab w:val="left" w:pos="1276"/>
              </w:tabs>
              <w:jc w:val="center"/>
              <w:rPr>
                <w:sz w:val="20"/>
                <w:szCs w:val="20"/>
              </w:rPr>
            </w:pPr>
            <w:r>
              <w:rPr>
                <w:sz w:val="20"/>
                <w:szCs w:val="20"/>
              </w:rPr>
              <w:t>10</w:t>
            </w:r>
          </w:p>
        </w:tc>
      </w:tr>
      <w:tr w:rsidR="00F91461" w:rsidRPr="007950CC" w14:paraId="484CCE6B" w14:textId="77777777" w:rsidTr="00F91461">
        <w:tc>
          <w:tcPr>
            <w:tcW w:w="868" w:type="dxa"/>
            <w:vMerge w:val="restart"/>
          </w:tcPr>
          <w:p w14:paraId="0025CC18" w14:textId="2877734B" w:rsidR="00F91461" w:rsidRPr="007950CC" w:rsidRDefault="00F91461" w:rsidP="00F91461">
            <w:pPr>
              <w:tabs>
                <w:tab w:val="left" w:pos="1276"/>
              </w:tabs>
              <w:jc w:val="center"/>
              <w:rPr>
                <w:b/>
                <w:bCs/>
                <w:sz w:val="20"/>
                <w:szCs w:val="20"/>
                <w:lang w:val="ru-RU"/>
              </w:rPr>
            </w:pPr>
            <w:r w:rsidRPr="007950CC">
              <w:rPr>
                <w:b/>
                <w:bCs/>
                <w:sz w:val="20"/>
                <w:szCs w:val="20"/>
                <w:lang w:val="ru-RU"/>
              </w:rPr>
              <w:t>11</w:t>
            </w:r>
          </w:p>
        </w:tc>
        <w:tc>
          <w:tcPr>
            <w:tcW w:w="7984" w:type="dxa"/>
          </w:tcPr>
          <w:p w14:paraId="59B5F061" w14:textId="77777777" w:rsidR="00DD62EA" w:rsidRPr="00345E65" w:rsidRDefault="00F91461" w:rsidP="00DD62EA">
            <w:pPr>
              <w:rPr>
                <w:b/>
                <w:u w:val="single"/>
                <w:lang w:val="en-US" w:eastAsia="ru-RU"/>
              </w:rPr>
            </w:pPr>
            <w:r w:rsidRPr="00F236FF">
              <w:rPr>
                <w:b/>
              </w:rPr>
              <w:t>ПЗ</w:t>
            </w:r>
            <w:r w:rsidRPr="00F236FF">
              <w:rPr>
                <w:b/>
                <w:lang w:val="en-US"/>
              </w:rPr>
              <w:t>11:</w:t>
            </w:r>
            <w:r w:rsidRPr="00F236FF">
              <w:rPr>
                <w:b/>
                <w:bCs/>
                <w:color w:val="000000"/>
                <w:lang w:val="en-US" w:eastAsia="ru-RU"/>
              </w:rPr>
              <w:t xml:space="preserve"> </w:t>
            </w:r>
            <w:r w:rsidR="00DD62EA" w:rsidRPr="00345E65">
              <w:rPr>
                <w:b/>
                <w:u w:val="single"/>
                <w:lang w:val="en-US" w:eastAsia="ru-RU"/>
              </w:rPr>
              <w:t>.     If at first you don’t succeed.</w:t>
            </w:r>
          </w:p>
          <w:p w14:paraId="33D38C56" w14:textId="77777777" w:rsidR="00DD62EA" w:rsidRPr="00345E65" w:rsidRDefault="00DD62EA" w:rsidP="00DD62EA">
            <w:pPr>
              <w:rPr>
                <w:b/>
                <w:lang w:val="en-US" w:eastAsia="ru-RU"/>
              </w:rPr>
            </w:pPr>
            <w:r w:rsidRPr="00345E65">
              <w:rPr>
                <w:b/>
                <w:lang w:val="en-US" w:eastAsia="ru-RU"/>
              </w:rPr>
              <w:t xml:space="preserve">Grammar: </w:t>
            </w:r>
            <w:r w:rsidRPr="00345E65">
              <w:rPr>
                <w:lang w:val="en-US" w:eastAsia="ru-RU"/>
              </w:rPr>
              <w:t>can, could, be able to</w:t>
            </w:r>
            <w:r w:rsidRPr="00345E65">
              <w:rPr>
                <w:b/>
                <w:lang w:val="en-US" w:eastAsia="ru-RU"/>
              </w:rPr>
              <w:t xml:space="preserve"> </w:t>
            </w:r>
          </w:p>
          <w:p w14:paraId="55BB8393" w14:textId="77777777" w:rsidR="00DD62EA" w:rsidRPr="00345E65" w:rsidRDefault="00DD62EA" w:rsidP="00DD62EA">
            <w:pPr>
              <w:rPr>
                <w:lang w:val="en-US" w:eastAsia="ru-RU"/>
              </w:rPr>
            </w:pPr>
            <w:r w:rsidRPr="00345E65">
              <w:rPr>
                <w:lang w:val="en-US" w:eastAsia="ru-RU"/>
              </w:rPr>
              <w:t>(ability and possibility);</w:t>
            </w:r>
          </w:p>
          <w:p w14:paraId="15B3916C" w14:textId="77777777" w:rsidR="00DD62EA" w:rsidRPr="00345E65" w:rsidRDefault="00DD62EA" w:rsidP="00DD62EA">
            <w:pPr>
              <w:rPr>
                <w:lang w:val="en-US" w:eastAsia="ru-RU"/>
              </w:rPr>
            </w:pPr>
            <w:r w:rsidRPr="00345E65">
              <w:rPr>
                <w:lang w:val="en-US" w:eastAsia="ru-RU"/>
              </w:rPr>
              <w:t>Aim: Presentation and consolidation.</w:t>
            </w:r>
          </w:p>
          <w:p w14:paraId="24DE88BE" w14:textId="77777777" w:rsidR="00DD62EA" w:rsidRPr="00345E65" w:rsidRDefault="00DD62EA" w:rsidP="00DD62EA">
            <w:pPr>
              <w:rPr>
                <w:lang w:val="en-US" w:eastAsia="ru-RU"/>
              </w:rPr>
            </w:pPr>
            <w:r w:rsidRPr="00345E65">
              <w:rPr>
                <w:b/>
                <w:lang w:val="en-US" w:eastAsia="ru-RU"/>
              </w:rPr>
              <w:t>Reading. Aim:</w:t>
            </w:r>
            <w:r w:rsidRPr="00345E65">
              <w:rPr>
                <w:lang w:val="en-US" w:eastAsia="ru-RU"/>
              </w:rPr>
              <w:t xml:space="preserve"> to read and discuss the given text.</w:t>
            </w:r>
          </w:p>
          <w:p w14:paraId="0830B6D2" w14:textId="77777777" w:rsidR="00DD62EA" w:rsidRPr="00345E65" w:rsidRDefault="00DD62EA" w:rsidP="00DD62EA">
            <w:pPr>
              <w:rPr>
                <w:lang w:val="en-US" w:eastAsia="ru-RU"/>
              </w:rPr>
            </w:pPr>
            <w:r w:rsidRPr="00345E65">
              <w:rPr>
                <w:b/>
                <w:lang w:val="en-US" w:eastAsia="ru-RU"/>
              </w:rPr>
              <w:t>Text:</w:t>
            </w:r>
            <w:r w:rsidRPr="00345E65">
              <w:rPr>
                <w:lang w:val="en-US" w:eastAsia="ru-RU"/>
              </w:rPr>
              <w:t xml:space="preserve"> Never give up.</w:t>
            </w:r>
          </w:p>
          <w:p w14:paraId="4FE248F1" w14:textId="77777777" w:rsidR="00DD62EA" w:rsidRPr="00345E65" w:rsidRDefault="00DD62EA" w:rsidP="00DD62EA">
            <w:pPr>
              <w:rPr>
                <w:lang w:val="kk-KZ" w:eastAsia="ru-RU"/>
              </w:rPr>
            </w:pPr>
            <w:r w:rsidRPr="00345E65">
              <w:rPr>
                <w:b/>
                <w:lang w:val="en-US" w:eastAsia="ru-RU"/>
              </w:rPr>
              <w:t>Reading. Aim:</w:t>
            </w:r>
            <w:r w:rsidRPr="00345E65">
              <w:rPr>
                <w:lang w:val="en-US" w:eastAsia="ru-RU"/>
              </w:rPr>
              <w:t xml:space="preserve"> to read and discuss the given text.p44-47 </w:t>
            </w:r>
          </w:p>
          <w:p w14:paraId="45137502" w14:textId="243CF2CE" w:rsidR="00F91461" w:rsidRPr="004916DB" w:rsidRDefault="00DD62EA" w:rsidP="004916DB">
            <w:pPr>
              <w:jc w:val="both"/>
              <w:rPr>
                <w:lang w:val="kk-KZ" w:eastAsia="ru-RU"/>
              </w:rPr>
            </w:pPr>
            <w:r w:rsidRPr="00345E65">
              <w:rPr>
                <w:b/>
                <w:lang w:val="en-US" w:eastAsia="ru-RU"/>
              </w:rPr>
              <w:t>Reading:</w:t>
            </w:r>
            <w:r w:rsidRPr="00345E65">
              <w:rPr>
                <w:lang w:val="en-US" w:eastAsia="ru-RU"/>
              </w:rPr>
              <w:t>to read and discuss special text; putting questions, translation, retelling , making presentations.</w:t>
            </w:r>
          </w:p>
        </w:tc>
        <w:tc>
          <w:tcPr>
            <w:tcW w:w="928" w:type="dxa"/>
          </w:tcPr>
          <w:p w14:paraId="167CA1BA" w14:textId="344677CA" w:rsidR="00F91461" w:rsidRPr="007950CC" w:rsidRDefault="004916DB" w:rsidP="00F91461">
            <w:pPr>
              <w:tabs>
                <w:tab w:val="left" w:pos="1276"/>
              </w:tabs>
              <w:jc w:val="center"/>
              <w:rPr>
                <w:sz w:val="20"/>
                <w:szCs w:val="20"/>
              </w:rPr>
            </w:pPr>
            <w:r>
              <w:rPr>
                <w:sz w:val="20"/>
                <w:szCs w:val="20"/>
              </w:rPr>
              <w:t>3</w:t>
            </w:r>
          </w:p>
        </w:tc>
        <w:tc>
          <w:tcPr>
            <w:tcW w:w="729" w:type="dxa"/>
          </w:tcPr>
          <w:p w14:paraId="0A84E8CA" w14:textId="040EBE5C" w:rsidR="00F91461" w:rsidRDefault="004916DB" w:rsidP="00F91461">
            <w:pPr>
              <w:tabs>
                <w:tab w:val="left" w:pos="1276"/>
              </w:tabs>
              <w:jc w:val="center"/>
              <w:rPr>
                <w:sz w:val="20"/>
                <w:szCs w:val="20"/>
              </w:rPr>
            </w:pPr>
            <w:r>
              <w:rPr>
                <w:sz w:val="20"/>
                <w:szCs w:val="20"/>
              </w:rPr>
              <w:t>10</w:t>
            </w:r>
          </w:p>
          <w:p w14:paraId="553EBDF4" w14:textId="77777777" w:rsidR="00F91461" w:rsidRPr="00D312C3" w:rsidRDefault="00F91461" w:rsidP="00F91461">
            <w:pPr>
              <w:rPr>
                <w:sz w:val="20"/>
                <w:szCs w:val="20"/>
              </w:rPr>
            </w:pPr>
          </w:p>
          <w:p w14:paraId="16719226" w14:textId="77777777" w:rsidR="00F91461" w:rsidRPr="00D312C3" w:rsidRDefault="00F91461" w:rsidP="00F91461">
            <w:pPr>
              <w:rPr>
                <w:sz w:val="20"/>
                <w:szCs w:val="20"/>
              </w:rPr>
            </w:pPr>
          </w:p>
          <w:p w14:paraId="13DC1642" w14:textId="77777777" w:rsidR="00F91461" w:rsidRPr="00D312C3" w:rsidRDefault="00F91461" w:rsidP="00F91461">
            <w:pPr>
              <w:rPr>
                <w:sz w:val="20"/>
                <w:szCs w:val="20"/>
              </w:rPr>
            </w:pPr>
          </w:p>
          <w:p w14:paraId="46550FD2" w14:textId="0E6E5CD9" w:rsidR="00F91461" w:rsidRPr="00D312C3" w:rsidRDefault="00F91461" w:rsidP="00F91461">
            <w:pPr>
              <w:rPr>
                <w:sz w:val="20"/>
                <w:szCs w:val="20"/>
              </w:rPr>
            </w:pPr>
            <w:r>
              <w:rPr>
                <w:sz w:val="20"/>
                <w:szCs w:val="20"/>
              </w:rPr>
              <w:t xml:space="preserve">    </w:t>
            </w:r>
          </w:p>
        </w:tc>
      </w:tr>
      <w:tr w:rsidR="00F91461" w:rsidRPr="007950CC" w14:paraId="2AB39796" w14:textId="77777777" w:rsidTr="00F91461">
        <w:tc>
          <w:tcPr>
            <w:tcW w:w="868" w:type="dxa"/>
            <w:vMerge/>
          </w:tcPr>
          <w:p w14:paraId="399E4C95" w14:textId="77777777" w:rsidR="00F91461" w:rsidRPr="007950CC" w:rsidRDefault="00F91461" w:rsidP="00F91461">
            <w:pPr>
              <w:tabs>
                <w:tab w:val="left" w:pos="1276"/>
              </w:tabs>
              <w:jc w:val="center"/>
              <w:rPr>
                <w:b/>
                <w:bCs/>
                <w:sz w:val="20"/>
                <w:szCs w:val="20"/>
              </w:rPr>
            </w:pPr>
          </w:p>
        </w:tc>
        <w:tc>
          <w:tcPr>
            <w:tcW w:w="7984" w:type="dxa"/>
          </w:tcPr>
          <w:p w14:paraId="08ECB60A" w14:textId="008E8234" w:rsidR="00F91461" w:rsidRPr="00AD5F6C" w:rsidRDefault="00F91461" w:rsidP="00F91461">
            <w:pPr>
              <w:tabs>
                <w:tab w:val="left" w:pos="1276"/>
              </w:tabs>
              <w:rPr>
                <w:b/>
                <w:sz w:val="20"/>
                <w:szCs w:val="20"/>
              </w:rPr>
            </w:pPr>
            <w:r w:rsidRPr="00AD5F6C">
              <w:rPr>
                <w:b/>
                <w:bCs/>
                <w:sz w:val="20"/>
                <w:szCs w:val="20"/>
                <w:lang w:val="en-US" w:eastAsia="ar-SA"/>
              </w:rPr>
              <w:t>IWS</w:t>
            </w:r>
            <w:r w:rsidRPr="00AD5F6C">
              <w:rPr>
                <w:b/>
                <w:bCs/>
                <w:sz w:val="20"/>
                <w:szCs w:val="20"/>
                <w:lang w:val="en-US"/>
              </w:rPr>
              <w:t xml:space="preserve"> 3</w:t>
            </w:r>
            <w:r w:rsidRPr="00AD5F6C">
              <w:rPr>
                <w:b/>
                <w:sz w:val="20"/>
                <w:szCs w:val="20"/>
                <w:lang w:val="en-US"/>
              </w:rPr>
              <w:t xml:space="preserve"> Presentation “Crowdfunding campaign for creative arts in Kazakhstan”</w:t>
            </w:r>
          </w:p>
        </w:tc>
        <w:tc>
          <w:tcPr>
            <w:tcW w:w="928" w:type="dxa"/>
          </w:tcPr>
          <w:p w14:paraId="7C10632A" w14:textId="513B7DCF" w:rsidR="00F91461" w:rsidRPr="007950CC" w:rsidRDefault="004916DB" w:rsidP="00F91461">
            <w:pPr>
              <w:tabs>
                <w:tab w:val="left" w:pos="1276"/>
              </w:tabs>
              <w:jc w:val="center"/>
              <w:rPr>
                <w:sz w:val="20"/>
                <w:szCs w:val="20"/>
              </w:rPr>
            </w:pPr>
            <w:r>
              <w:rPr>
                <w:sz w:val="20"/>
                <w:szCs w:val="20"/>
              </w:rPr>
              <w:t>1</w:t>
            </w:r>
          </w:p>
        </w:tc>
        <w:tc>
          <w:tcPr>
            <w:tcW w:w="729" w:type="dxa"/>
          </w:tcPr>
          <w:p w14:paraId="1BB931AE" w14:textId="1A68A99E" w:rsidR="00F91461" w:rsidRPr="007950CC" w:rsidRDefault="004916DB" w:rsidP="00F91461">
            <w:pPr>
              <w:tabs>
                <w:tab w:val="left" w:pos="1276"/>
              </w:tabs>
              <w:jc w:val="center"/>
              <w:rPr>
                <w:sz w:val="20"/>
                <w:szCs w:val="20"/>
              </w:rPr>
            </w:pPr>
            <w:r>
              <w:rPr>
                <w:sz w:val="20"/>
                <w:szCs w:val="20"/>
              </w:rPr>
              <w:t>15</w:t>
            </w:r>
          </w:p>
        </w:tc>
      </w:tr>
      <w:tr w:rsidR="00F91461" w:rsidRPr="007950CC" w14:paraId="2E8032EE" w14:textId="77777777" w:rsidTr="00F91461">
        <w:tc>
          <w:tcPr>
            <w:tcW w:w="868" w:type="dxa"/>
          </w:tcPr>
          <w:p w14:paraId="0B2722F7" w14:textId="77777777" w:rsidR="00F91461" w:rsidRPr="007950CC" w:rsidRDefault="00F91461" w:rsidP="00F91461">
            <w:pPr>
              <w:tabs>
                <w:tab w:val="left" w:pos="1276"/>
              </w:tabs>
              <w:jc w:val="center"/>
              <w:rPr>
                <w:b/>
                <w:bCs/>
                <w:sz w:val="20"/>
                <w:szCs w:val="20"/>
              </w:rPr>
            </w:pPr>
            <w:r w:rsidRPr="007950CC">
              <w:rPr>
                <w:b/>
                <w:bCs/>
                <w:sz w:val="20"/>
                <w:szCs w:val="20"/>
              </w:rPr>
              <w:t>12</w:t>
            </w:r>
          </w:p>
        </w:tc>
        <w:tc>
          <w:tcPr>
            <w:tcW w:w="7984" w:type="dxa"/>
          </w:tcPr>
          <w:p w14:paraId="2C2FFC3B" w14:textId="77777777" w:rsidR="00DD62EA" w:rsidRPr="00345E65" w:rsidRDefault="00F91461" w:rsidP="00DD62EA">
            <w:pPr>
              <w:rPr>
                <w:b/>
                <w:u w:val="single"/>
                <w:lang w:val="en-US" w:eastAsia="ru-RU"/>
              </w:rPr>
            </w:pPr>
            <w:r w:rsidRPr="00F236FF">
              <w:rPr>
                <w:b/>
                <w:spacing w:val="-1"/>
              </w:rPr>
              <w:t>ПЗ</w:t>
            </w:r>
            <w:r w:rsidRPr="00F236FF">
              <w:rPr>
                <w:b/>
                <w:spacing w:val="-1"/>
                <w:lang w:val="en-US"/>
              </w:rPr>
              <w:t>12:</w:t>
            </w:r>
            <w:r w:rsidRPr="00F236FF">
              <w:rPr>
                <w:b/>
                <w:spacing w:val="4"/>
                <w:lang w:val="en-US"/>
              </w:rPr>
              <w:t xml:space="preserve"> </w:t>
            </w:r>
            <w:r w:rsidR="00DD62EA" w:rsidRPr="00345E65">
              <w:rPr>
                <w:b/>
                <w:u w:val="single"/>
                <w:lang w:val="en-US" w:eastAsia="ru-RU"/>
              </w:rPr>
              <w:t xml:space="preserve">Back to school, aged 35     </w:t>
            </w:r>
          </w:p>
          <w:p w14:paraId="47EC37E1" w14:textId="77777777" w:rsidR="00DD62EA" w:rsidRPr="00345E65" w:rsidRDefault="00DD62EA" w:rsidP="00DD62EA">
            <w:pPr>
              <w:rPr>
                <w:lang w:val="en-US" w:eastAsia="ru-RU"/>
              </w:rPr>
            </w:pPr>
            <w:r w:rsidRPr="00345E65">
              <w:rPr>
                <w:b/>
                <w:lang w:val="en-US" w:eastAsia="ru-RU"/>
              </w:rPr>
              <w:t xml:space="preserve">Grammar: </w:t>
            </w:r>
            <w:r w:rsidRPr="00345E65">
              <w:rPr>
                <w:lang w:val="en-US" w:eastAsia="ru-RU"/>
              </w:rPr>
              <w:t>first conditional and future time clauses + when, until, etc;</w:t>
            </w:r>
          </w:p>
          <w:p w14:paraId="4C28816A" w14:textId="77777777" w:rsidR="00DD62EA" w:rsidRPr="00345E65" w:rsidRDefault="00DD62EA" w:rsidP="00DD62EA">
            <w:pPr>
              <w:rPr>
                <w:lang w:val="en-US" w:eastAsia="ru-RU"/>
              </w:rPr>
            </w:pPr>
            <w:r w:rsidRPr="00345E65">
              <w:rPr>
                <w:b/>
                <w:lang w:val="en-US" w:eastAsia="ru-RU"/>
              </w:rPr>
              <w:t xml:space="preserve">Text: </w:t>
            </w:r>
            <w:r w:rsidRPr="00345E65">
              <w:rPr>
                <w:lang w:val="en-US" w:eastAsia="ru-RU"/>
              </w:rPr>
              <w:t>So school these days is easy?</w:t>
            </w:r>
          </w:p>
          <w:p w14:paraId="48F98EB5" w14:textId="77777777" w:rsidR="00DD62EA" w:rsidRPr="00345E65" w:rsidRDefault="00DD62EA" w:rsidP="00DD62EA">
            <w:pPr>
              <w:rPr>
                <w:lang w:val="en-US" w:eastAsia="ru-RU"/>
              </w:rPr>
            </w:pPr>
            <w:r w:rsidRPr="00345E65">
              <w:rPr>
                <w:b/>
                <w:lang w:val="en-US" w:eastAsia="ru-RU"/>
              </w:rPr>
              <w:t>Reading. Aim:</w:t>
            </w:r>
            <w:r w:rsidRPr="00345E65">
              <w:rPr>
                <w:lang w:val="en-US" w:eastAsia="ru-RU"/>
              </w:rPr>
              <w:t xml:space="preserve"> to read and discuss the given text.</w:t>
            </w:r>
          </w:p>
          <w:p w14:paraId="28E48F5F" w14:textId="77777777" w:rsidR="00DD62EA" w:rsidRPr="00345E65" w:rsidRDefault="00DD62EA" w:rsidP="00DD62EA">
            <w:pPr>
              <w:rPr>
                <w:lang w:val="en-US" w:eastAsia="ru-RU"/>
              </w:rPr>
            </w:pPr>
            <w:r w:rsidRPr="00345E65">
              <w:rPr>
                <w:b/>
                <w:lang w:val="en-US" w:eastAsia="ru-RU"/>
              </w:rPr>
              <w:t>Speaking. Aim:</w:t>
            </w:r>
            <w:r w:rsidRPr="00345E65">
              <w:rPr>
                <w:lang w:val="en-US" w:eastAsia="ru-RU"/>
              </w:rPr>
              <w:t xml:space="preserve"> to practice  using active words and word-combinations.</w:t>
            </w:r>
          </w:p>
          <w:p w14:paraId="635CEC47" w14:textId="77777777" w:rsidR="00DD62EA" w:rsidRPr="00345E65" w:rsidRDefault="00DD62EA" w:rsidP="00DD62EA">
            <w:pPr>
              <w:rPr>
                <w:lang w:val="en-US" w:eastAsia="ru-RU"/>
              </w:rPr>
            </w:pPr>
            <w:r w:rsidRPr="00345E65">
              <w:rPr>
                <w:b/>
                <w:lang w:val="en-US" w:eastAsia="ru-RU"/>
              </w:rPr>
              <w:lastRenderedPageBreak/>
              <w:t>Reading. Aim:</w:t>
            </w:r>
            <w:r w:rsidRPr="00345E65">
              <w:rPr>
                <w:lang w:val="en-US" w:eastAsia="ru-RU"/>
              </w:rPr>
              <w:t xml:space="preserve"> to read and discuss special text, putting questions and giving answers, translation.</w:t>
            </w:r>
          </w:p>
          <w:p w14:paraId="77752540" w14:textId="7EE1458B" w:rsidR="00F91461" w:rsidRPr="007950CC" w:rsidRDefault="00DD62EA" w:rsidP="00DD62EA">
            <w:pPr>
              <w:tabs>
                <w:tab w:val="left" w:pos="1276"/>
              </w:tabs>
              <w:rPr>
                <w:b/>
                <w:sz w:val="20"/>
                <w:szCs w:val="20"/>
              </w:rPr>
            </w:pPr>
            <w:r>
              <w:rPr>
                <w:b/>
                <w:lang w:val="en-US" w:eastAsia="ru-RU"/>
              </w:rPr>
              <w:t>SSW</w:t>
            </w:r>
            <w:r w:rsidRPr="00345E65">
              <w:rPr>
                <w:b/>
                <w:lang w:val="kk-KZ" w:eastAsia="ru-RU"/>
              </w:rPr>
              <w:t xml:space="preserve">: </w:t>
            </w:r>
            <w:r w:rsidRPr="00345E65">
              <w:rPr>
                <w:lang w:val="en-US" w:eastAsia="ru-RU"/>
              </w:rPr>
              <w:t>English Grammar in Use, Raymond Murphy Units 38-39</w:t>
            </w:r>
          </w:p>
        </w:tc>
        <w:tc>
          <w:tcPr>
            <w:tcW w:w="928" w:type="dxa"/>
          </w:tcPr>
          <w:p w14:paraId="6422F453" w14:textId="3E54BA01" w:rsidR="00F91461" w:rsidRPr="007950CC" w:rsidRDefault="004916DB" w:rsidP="00F91461">
            <w:pPr>
              <w:tabs>
                <w:tab w:val="left" w:pos="1276"/>
              </w:tabs>
              <w:jc w:val="center"/>
              <w:rPr>
                <w:sz w:val="20"/>
                <w:szCs w:val="20"/>
              </w:rPr>
            </w:pPr>
            <w:r>
              <w:rPr>
                <w:sz w:val="20"/>
                <w:szCs w:val="20"/>
              </w:rPr>
              <w:lastRenderedPageBreak/>
              <w:t>3</w:t>
            </w:r>
          </w:p>
        </w:tc>
        <w:tc>
          <w:tcPr>
            <w:tcW w:w="729" w:type="dxa"/>
          </w:tcPr>
          <w:p w14:paraId="2C03F2A3" w14:textId="255F4EF6" w:rsidR="00F91461" w:rsidRPr="007950CC" w:rsidRDefault="004916DB" w:rsidP="00F91461">
            <w:pPr>
              <w:tabs>
                <w:tab w:val="left" w:pos="1276"/>
              </w:tabs>
              <w:jc w:val="center"/>
              <w:rPr>
                <w:sz w:val="20"/>
                <w:szCs w:val="20"/>
              </w:rPr>
            </w:pPr>
            <w:r>
              <w:rPr>
                <w:sz w:val="20"/>
                <w:szCs w:val="20"/>
              </w:rPr>
              <w:t>10</w:t>
            </w:r>
          </w:p>
        </w:tc>
      </w:tr>
      <w:tr w:rsidR="00F91461" w:rsidRPr="007950CC" w14:paraId="1CEAD0C6" w14:textId="77777777" w:rsidTr="00F91461">
        <w:tc>
          <w:tcPr>
            <w:tcW w:w="868" w:type="dxa"/>
            <w:vMerge w:val="restart"/>
          </w:tcPr>
          <w:p w14:paraId="3CE383D9" w14:textId="77777777" w:rsidR="00F91461" w:rsidRPr="007950CC" w:rsidRDefault="00F91461" w:rsidP="00F91461">
            <w:pPr>
              <w:tabs>
                <w:tab w:val="left" w:pos="1276"/>
              </w:tabs>
              <w:jc w:val="center"/>
              <w:rPr>
                <w:b/>
                <w:bCs/>
                <w:sz w:val="20"/>
                <w:szCs w:val="20"/>
              </w:rPr>
            </w:pPr>
            <w:r w:rsidRPr="007950CC">
              <w:rPr>
                <w:b/>
                <w:bCs/>
                <w:sz w:val="20"/>
                <w:szCs w:val="20"/>
              </w:rPr>
              <w:t>13</w:t>
            </w:r>
          </w:p>
        </w:tc>
        <w:tc>
          <w:tcPr>
            <w:tcW w:w="7984" w:type="dxa"/>
          </w:tcPr>
          <w:p w14:paraId="2FE94B1F" w14:textId="77777777" w:rsidR="00DD62EA" w:rsidRPr="00345E65" w:rsidRDefault="00F91461" w:rsidP="00DD62EA">
            <w:pPr>
              <w:rPr>
                <w:b/>
                <w:u w:val="single"/>
                <w:lang w:val="en-US" w:eastAsia="ru-RU"/>
              </w:rPr>
            </w:pPr>
            <w:r w:rsidRPr="00F236FF">
              <w:rPr>
                <w:b/>
              </w:rPr>
              <w:t>ПЗ</w:t>
            </w:r>
            <w:r w:rsidRPr="00F236FF">
              <w:rPr>
                <w:b/>
                <w:spacing w:val="-4"/>
                <w:lang w:val="en-US"/>
              </w:rPr>
              <w:t xml:space="preserve"> </w:t>
            </w:r>
            <w:r w:rsidRPr="00F236FF">
              <w:rPr>
                <w:b/>
                <w:lang w:val="en-US"/>
              </w:rPr>
              <w:t>13:</w:t>
            </w:r>
            <w:r w:rsidRPr="00F236FF">
              <w:rPr>
                <w:b/>
                <w:lang w:val="en-US"/>
              </w:rPr>
              <w:tab/>
            </w:r>
            <w:r w:rsidR="00DD62EA" w:rsidRPr="00345E65">
              <w:rPr>
                <w:b/>
                <w:u w:val="single"/>
                <w:lang w:val="en-US" w:eastAsia="ru-RU"/>
              </w:rPr>
              <w:t xml:space="preserve">  In an ideal world… </w:t>
            </w:r>
          </w:p>
          <w:p w14:paraId="23F3A500" w14:textId="77777777" w:rsidR="00DD62EA" w:rsidRPr="00345E65" w:rsidRDefault="00DD62EA" w:rsidP="00DD62EA">
            <w:pPr>
              <w:rPr>
                <w:lang w:val="en-US" w:eastAsia="ru-RU"/>
              </w:rPr>
            </w:pPr>
            <w:r w:rsidRPr="00345E65">
              <w:rPr>
                <w:b/>
                <w:lang w:val="en-US" w:eastAsia="ru-RU"/>
              </w:rPr>
              <w:t xml:space="preserve">Grammar: </w:t>
            </w:r>
            <w:r w:rsidRPr="00345E65">
              <w:rPr>
                <w:lang w:val="en-US" w:eastAsia="ru-RU"/>
              </w:rPr>
              <w:t>second conditional;</w:t>
            </w:r>
          </w:p>
          <w:p w14:paraId="550DC871" w14:textId="77777777" w:rsidR="00DD62EA" w:rsidRPr="00345E65" w:rsidRDefault="00DD62EA" w:rsidP="00DD62EA">
            <w:pPr>
              <w:rPr>
                <w:lang w:val="en-US" w:eastAsia="ru-RU"/>
              </w:rPr>
            </w:pPr>
            <w:r w:rsidRPr="00345E65">
              <w:rPr>
                <w:lang w:val="en-US" w:eastAsia="ru-RU"/>
              </w:rPr>
              <w:t>Aim: Presentation and consolidation.</w:t>
            </w:r>
          </w:p>
          <w:p w14:paraId="0CCF6FEB" w14:textId="77777777" w:rsidR="00DD62EA" w:rsidRPr="00345E65" w:rsidRDefault="00DD62EA" w:rsidP="00DD62EA">
            <w:pPr>
              <w:rPr>
                <w:lang w:val="kk-KZ" w:eastAsia="ru-RU"/>
              </w:rPr>
            </w:pPr>
            <w:r w:rsidRPr="00345E65">
              <w:rPr>
                <w:b/>
                <w:lang w:val="en-US" w:eastAsia="ru-RU"/>
              </w:rPr>
              <w:t xml:space="preserve">Vocabulary: </w:t>
            </w:r>
            <w:r w:rsidRPr="00345E65">
              <w:rPr>
                <w:lang w:val="en-US" w:eastAsia="ru-RU"/>
              </w:rPr>
              <w:t>houses.</w:t>
            </w:r>
          </w:p>
          <w:p w14:paraId="0D054E2F" w14:textId="77777777" w:rsidR="00DD62EA" w:rsidRPr="00345E65" w:rsidRDefault="00DD62EA" w:rsidP="00DD62EA">
            <w:pPr>
              <w:rPr>
                <w:lang w:val="en-US" w:eastAsia="ru-RU"/>
              </w:rPr>
            </w:pPr>
            <w:r w:rsidRPr="00345E65">
              <w:rPr>
                <w:b/>
                <w:lang w:val="en-US" w:eastAsia="ru-RU"/>
              </w:rPr>
              <w:t>Reading. Aim:</w:t>
            </w:r>
            <w:r w:rsidRPr="00345E65">
              <w:rPr>
                <w:lang w:val="en-US" w:eastAsia="ru-RU"/>
              </w:rPr>
              <w:t xml:space="preserve"> to read and discuss the given text.</w:t>
            </w:r>
          </w:p>
          <w:p w14:paraId="1F952350" w14:textId="77777777" w:rsidR="00DD62EA" w:rsidRPr="00345E65" w:rsidRDefault="00DD62EA" w:rsidP="00DD62EA">
            <w:pPr>
              <w:rPr>
                <w:lang w:val="en-US" w:eastAsia="ru-RU"/>
              </w:rPr>
            </w:pPr>
            <w:r w:rsidRPr="00345E65">
              <w:rPr>
                <w:b/>
                <w:lang w:val="en-US" w:eastAsia="ru-RU"/>
              </w:rPr>
              <w:t>Text:</w:t>
            </w:r>
            <w:r w:rsidRPr="00345E65">
              <w:rPr>
                <w:lang w:val="en-US" w:eastAsia="ru-RU"/>
              </w:rPr>
              <w:t xml:space="preserve"> Houses you’ll never forget.</w:t>
            </w:r>
          </w:p>
          <w:p w14:paraId="37787D6B" w14:textId="77777777" w:rsidR="00DD62EA" w:rsidRPr="00345E65" w:rsidRDefault="00DD62EA" w:rsidP="00DD62EA">
            <w:pPr>
              <w:rPr>
                <w:lang w:val="en-US" w:eastAsia="ru-RU"/>
              </w:rPr>
            </w:pPr>
            <w:r w:rsidRPr="00345E65">
              <w:rPr>
                <w:b/>
                <w:lang w:val="en-US" w:eastAsia="ru-RU"/>
              </w:rPr>
              <w:t>Reading. Aim:</w:t>
            </w:r>
            <w:r w:rsidRPr="00345E65">
              <w:rPr>
                <w:lang w:val="en-US" w:eastAsia="ru-RU"/>
              </w:rPr>
              <w:t xml:space="preserve"> to read and discuss special text.</w:t>
            </w:r>
          </w:p>
          <w:p w14:paraId="2470450B" w14:textId="77777777" w:rsidR="00DD62EA" w:rsidRPr="00345E65" w:rsidRDefault="00DD62EA" w:rsidP="00DD62EA">
            <w:pPr>
              <w:rPr>
                <w:color w:val="000000"/>
                <w:spacing w:val="-3"/>
                <w:lang w:val="en-US" w:eastAsia="ru-RU"/>
              </w:rPr>
            </w:pPr>
            <w:r w:rsidRPr="00345E65">
              <w:rPr>
                <w:b/>
                <w:lang w:val="en-US" w:eastAsia="ru-RU"/>
              </w:rPr>
              <w:t xml:space="preserve">Reading: </w:t>
            </w:r>
            <w:r w:rsidRPr="00345E65">
              <w:rPr>
                <w:lang w:val="en-US" w:eastAsia="ru-RU"/>
              </w:rPr>
              <w:t xml:space="preserve">Lesson 14.  </w:t>
            </w:r>
            <w:r w:rsidRPr="00345E65">
              <w:rPr>
                <w:bCs/>
                <w:lang w:eastAsia="ru-RU"/>
              </w:rPr>
              <w:t>В</w:t>
            </w:r>
            <w:r w:rsidRPr="00345E65">
              <w:rPr>
                <w:bCs/>
                <w:lang w:val="en-US" w:eastAsia="ru-RU"/>
              </w:rPr>
              <w:t>.</w:t>
            </w:r>
            <w:r w:rsidRPr="00345E65">
              <w:rPr>
                <w:bCs/>
                <w:lang w:eastAsia="ru-RU"/>
              </w:rPr>
              <w:t>М</w:t>
            </w:r>
            <w:r w:rsidRPr="00345E65">
              <w:rPr>
                <w:bCs/>
                <w:lang w:val="en-US" w:eastAsia="ru-RU"/>
              </w:rPr>
              <w:t>. Turasheva</w:t>
            </w:r>
            <w:r w:rsidRPr="00345E65">
              <w:rPr>
                <w:color w:val="000000"/>
                <w:spacing w:val="-3"/>
                <w:lang w:val="en-US" w:eastAsia="ru-RU"/>
              </w:rPr>
              <w:t xml:space="preserve"> English for Physicists (Kazakh Department)</w:t>
            </w:r>
          </w:p>
          <w:p w14:paraId="0215824E" w14:textId="77777777" w:rsidR="00DD62EA" w:rsidRPr="00345E65" w:rsidRDefault="00DD62EA" w:rsidP="00DD62EA">
            <w:pPr>
              <w:rPr>
                <w:lang w:val="en-US" w:eastAsia="ru-RU"/>
              </w:rPr>
            </w:pPr>
            <w:r>
              <w:rPr>
                <w:lang w:val="en-US" w:eastAsia="ru-RU"/>
              </w:rPr>
              <w:t>SSW</w:t>
            </w:r>
            <w:r w:rsidRPr="00345E65">
              <w:rPr>
                <w:lang w:val="en-US" w:eastAsia="ru-RU"/>
              </w:rPr>
              <w:t xml:space="preserve"> № 4</w:t>
            </w:r>
          </w:p>
          <w:p w14:paraId="0E348C82" w14:textId="77777777" w:rsidR="00DD62EA" w:rsidRPr="00345E65" w:rsidRDefault="00DD62EA" w:rsidP="00DD62EA">
            <w:pPr>
              <w:rPr>
                <w:lang w:val="kk-KZ" w:eastAsia="ru-RU"/>
              </w:rPr>
            </w:pPr>
            <w:r w:rsidRPr="00345E65">
              <w:rPr>
                <w:b/>
                <w:lang w:val="en-US" w:eastAsia="ru-RU"/>
              </w:rPr>
              <w:t xml:space="preserve">Translation: </w:t>
            </w:r>
            <w:r w:rsidRPr="00345E65">
              <w:rPr>
                <w:lang w:val="en-US" w:eastAsia="ru-RU"/>
              </w:rPr>
              <w:t xml:space="preserve">Work on a professionally-oriented text (key words, translation, making summary) </w:t>
            </w:r>
          </w:p>
          <w:p w14:paraId="7F45FEE2" w14:textId="473B56FC" w:rsidR="00F91461" w:rsidRPr="004916DB" w:rsidRDefault="00DD62EA" w:rsidP="00DD62EA">
            <w:pPr>
              <w:rPr>
                <w:lang w:val="kk-KZ" w:eastAsia="ru-RU"/>
              </w:rPr>
            </w:pPr>
            <w:r w:rsidRPr="00345E65">
              <w:rPr>
                <w:lang w:val="kk-KZ" w:eastAsia="ru-RU"/>
              </w:rPr>
              <w:t>English for Physicists, Л,Е,Cтраутман, Ш.Б.Гумарова и др.Қазақ Университеті</w:t>
            </w:r>
          </w:p>
        </w:tc>
        <w:tc>
          <w:tcPr>
            <w:tcW w:w="928" w:type="dxa"/>
          </w:tcPr>
          <w:p w14:paraId="3B502940" w14:textId="560D186E" w:rsidR="00F91461" w:rsidRPr="007950CC" w:rsidRDefault="004916DB" w:rsidP="00F91461">
            <w:pPr>
              <w:tabs>
                <w:tab w:val="left" w:pos="1276"/>
              </w:tabs>
              <w:jc w:val="center"/>
              <w:rPr>
                <w:sz w:val="20"/>
                <w:szCs w:val="20"/>
              </w:rPr>
            </w:pPr>
            <w:r>
              <w:rPr>
                <w:sz w:val="20"/>
                <w:szCs w:val="20"/>
              </w:rPr>
              <w:t>3</w:t>
            </w:r>
          </w:p>
        </w:tc>
        <w:tc>
          <w:tcPr>
            <w:tcW w:w="729" w:type="dxa"/>
          </w:tcPr>
          <w:p w14:paraId="67E05A03" w14:textId="7AB098D9" w:rsidR="00F91461" w:rsidRDefault="004916DB" w:rsidP="00F91461">
            <w:pPr>
              <w:tabs>
                <w:tab w:val="left" w:pos="1276"/>
              </w:tabs>
              <w:jc w:val="center"/>
              <w:rPr>
                <w:sz w:val="20"/>
                <w:szCs w:val="20"/>
              </w:rPr>
            </w:pPr>
            <w:r>
              <w:rPr>
                <w:sz w:val="20"/>
                <w:szCs w:val="20"/>
              </w:rPr>
              <w:t>10</w:t>
            </w:r>
          </w:p>
          <w:p w14:paraId="44B9CA86" w14:textId="77777777" w:rsidR="00F91461" w:rsidRPr="00D312C3" w:rsidRDefault="00F91461" w:rsidP="00F91461">
            <w:pPr>
              <w:rPr>
                <w:sz w:val="20"/>
                <w:szCs w:val="20"/>
              </w:rPr>
            </w:pPr>
          </w:p>
          <w:p w14:paraId="2E41DD71" w14:textId="77777777" w:rsidR="00F91461" w:rsidRPr="00D312C3" w:rsidRDefault="00F91461" w:rsidP="00F91461">
            <w:pPr>
              <w:rPr>
                <w:sz w:val="20"/>
                <w:szCs w:val="20"/>
              </w:rPr>
            </w:pPr>
          </w:p>
          <w:p w14:paraId="30BC211D" w14:textId="77777777" w:rsidR="00F91461" w:rsidRPr="00D312C3" w:rsidRDefault="00F91461" w:rsidP="00F91461">
            <w:pPr>
              <w:rPr>
                <w:sz w:val="20"/>
                <w:szCs w:val="20"/>
              </w:rPr>
            </w:pPr>
          </w:p>
          <w:p w14:paraId="4021FDDD" w14:textId="77777777" w:rsidR="00F91461" w:rsidRPr="00D312C3" w:rsidRDefault="00F91461" w:rsidP="00F91461">
            <w:pPr>
              <w:rPr>
                <w:sz w:val="20"/>
                <w:szCs w:val="20"/>
              </w:rPr>
            </w:pPr>
          </w:p>
          <w:p w14:paraId="03A89351" w14:textId="77777777" w:rsidR="00F91461" w:rsidRDefault="00F91461" w:rsidP="00F91461">
            <w:pPr>
              <w:rPr>
                <w:sz w:val="20"/>
                <w:szCs w:val="20"/>
              </w:rPr>
            </w:pPr>
          </w:p>
          <w:p w14:paraId="24EF8C2D" w14:textId="77777777" w:rsidR="00F91461" w:rsidRDefault="00F91461" w:rsidP="00F91461">
            <w:pPr>
              <w:rPr>
                <w:sz w:val="20"/>
                <w:szCs w:val="20"/>
              </w:rPr>
            </w:pPr>
          </w:p>
          <w:p w14:paraId="0D4B4D8D" w14:textId="4F6F2268" w:rsidR="00F91461" w:rsidRPr="00D312C3" w:rsidRDefault="00F91461" w:rsidP="00F91461">
            <w:pPr>
              <w:rPr>
                <w:sz w:val="20"/>
                <w:szCs w:val="20"/>
              </w:rPr>
            </w:pPr>
            <w:r>
              <w:rPr>
                <w:sz w:val="20"/>
                <w:szCs w:val="20"/>
              </w:rPr>
              <w:t xml:space="preserve">   </w:t>
            </w:r>
          </w:p>
        </w:tc>
      </w:tr>
      <w:tr w:rsidR="00F91461" w:rsidRPr="007950CC" w14:paraId="61BDEE2B" w14:textId="77777777" w:rsidTr="00F91461">
        <w:tc>
          <w:tcPr>
            <w:tcW w:w="868" w:type="dxa"/>
            <w:vMerge/>
          </w:tcPr>
          <w:p w14:paraId="567FB8D3" w14:textId="77777777" w:rsidR="00F91461" w:rsidRPr="007950CC" w:rsidRDefault="00F91461" w:rsidP="00F91461">
            <w:pPr>
              <w:tabs>
                <w:tab w:val="left" w:pos="1276"/>
              </w:tabs>
              <w:jc w:val="center"/>
              <w:rPr>
                <w:b/>
                <w:bCs/>
                <w:sz w:val="20"/>
                <w:szCs w:val="20"/>
              </w:rPr>
            </w:pPr>
          </w:p>
        </w:tc>
        <w:tc>
          <w:tcPr>
            <w:tcW w:w="7984" w:type="dxa"/>
          </w:tcPr>
          <w:p w14:paraId="7CE25C67" w14:textId="386A13D1" w:rsidR="00F91461" w:rsidRPr="007950CC" w:rsidRDefault="00F91461" w:rsidP="00F91461">
            <w:pPr>
              <w:tabs>
                <w:tab w:val="left" w:pos="1276"/>
              </w:tabs>
              <w:rPr>
                <w:b/>
                <w:sz w:val="20"/>
                <w:szCs w:val="20"/>
              </w:rPr>
            </w:pPr>
            <w:r w:rsidRPr="007950CC">
              <w:rPr>
                <w:b/>
                <w:sz w:val="20"/>
                <w:szCs w:val="20"/>
              </w:rPr>
              <w:t>IWST 5. Consultation on the implementation</w:t>
            </w:r>
            <w:r w:rsidRPr="007950CC">
              <w:rPr>
                <w:sz w:val="20"/>
                <w:szCs w:val="20"/>
              </w:rPr>
              <w:t xml:space="preserve"> </w:t>
            </w:r>
            <w:r w:rsidRPr="007950CC">
              <w:rPr>
                <w:b/>
                <w:bCs/>
                <w:sz w:val="20"/>
                <w:szCs w:val="20"/>
              </w:rPr>
              <w:t>of IWS 4.</w:t>
            </w:r>
          </w:p>
        </w:tc>
        <w:tc>
          <w:tcPr>
            <w:tcW w:w="928" w:type="dxa"/>
          </w:tcPr>
          <w:p w14:paraId="12FFCEE3" w14:textId="20ECB428" w:rsidR="00F91461" w:rsidRPr="007950CC" w:rsidRDefault="00F91461" w:rsidP="00F91461">
            <w:pPr>
              <w:tabs>
                <w:tab w:val="left" w:pos="1276"/>
              </w:tabs>
              <w:jc w:val="center"/>
              <w:rPr>
                <w:sz w:val="20"/>
                <w:szCs w:val="20"/>
              </w:rPr>
            </w:pPr>
            <w:r w:rsidRPr="007950CC">
              <w:rPr>
                <w:sz w:val="20"/>
                <w:szCs w:val="20"/>
              </w:rPr>
              <w:t>1</w:t>
            </w:r>
          </w:p>
        </w:tc>
        <w:tc>
          <w:tcPr>
            <w:tcW w:w="729" w:type="dxa"/>
          </w:tcPr>
          <w:p w14:paraId="7AB08A7E" w14:textId="77777777" w:rsidR="00F91461" w:rsidRPr="007950CC" w:rsidRDefault="00F91461" w:rsidP="00F91461">
            <w:pPr>
              <w:tabs>
                <w:tab w:val="left" w:pos="1276"/>
              </w:tabs>
              <w:jc w:val="center"/>
              <w:rPr>
                <w:sz w:val="20"/>
                <w:szCs w:val="20"/>
              </w:rPr>
            </w:pPr>
          </w:p>
        </w:tc>
      </w:tr>
      <w:tr w:rsidR="00F91461" w:rsidRPr="007950CC" w14:paraId="46DF2DAD" w14:textId="77777777" w:rsidTr="00F91461">
        <w:tc>
          <w:tcPr>
            <w:tcW w:w="868" w:type="dxa"/>
          </w:tcPr>
          <w:p w14:paraId="4E66E520" w14:textId="77777777" w:rsidR="00F91461" w:rsidRPr="007950CC" w:rsidRDefault="00F91461" w:rsidP="00F91461">
            <w:pPr>
              <w:tabs>
                <w:tab w:val="left" w:pos="1276"/>
              </w:tabs>
              <w:jc w:val="center"/>
              <w:rPr>
                <w:b/>
                <w:bCs/>
                <w:sz w:val="20"/>
                <w:szCs w:val="20"/>
              </w:rPr>
            </w:pPr>
            <w:r w:rsidRPr="007950CC">
              <w:rPr>
                <w:b/>
                <w:bCs/>
                <w:sz w:val="20"/>
                <w:szCs w:val="20"/>
              </w:rPr>
              <w:t>14</w:t>
            </w:r>
          </w:p>
        </w:tc>
        <w:tc>
          <w:tcPr>
            <w:tcW w:w="7984" w:type="dxa"/>
          </w:tcPr>
          <w:p w14:paraId="5957CC32" w14:textId="77777777" w:rsidR="00DD62EA" w:rsidRPr="00345E65" w:rsidRDefault="00F91461" w:rsidP="00DD62EA">
            <w:pPr>
              <w:rPr>
                <w:b/>
                <w:u w:val="single"/>
                <w:lang w:val="en-US" w:eastAsia="ru-RU"/>
              </w:rPr>
            </w:pPr>
            <w:r w:rsidRPr="00F236FF">
              <w:rPr>
                <w:b/>
              </w:rPr>
              <w:t>ПЗ</w:t>
            </w:r>
            <w:r w:rsidRPr="00F236FF">
              <w:rPr>
                <w:b/>
                <w:lang w:val="en-US"/>
              </w:rPr>
              <w:t>14:</w:t>
            </w:r>
            <w:r w:rsidRPr="00F236FF">
              <w:rPr>
                <w:b/>
                <w:spacing w:val="-10"/>
                <w:lang w:val="en-US"/>
              </w:rPr>
              <w:t xml:space="preserve"> </w:t>
            </w:r>
            <w:r w:rsidR="00DD62EA" w:rsidRPr="00345E65">
              <w:rPr>
                <w:b/>
                <w:u w:val="single"/>
                <w:lang w:val="en-US" w:eastAsia="ru-RU"/>
              </w:rPr>
              <w:t xml:space="preserve">In an ideal world… </w:t>
            </w:r>
          </w:p>
          <w:p w14:paraId="184174C1" w14:textId="77777777" w:rsidR="00DD62EA" w:rsidRPr="00345E65" w:rsidRDefault="00DD62EA" w:rsidP="00DD62EA">
            <w:pPr>
              <w:rPr>
                <w:lang w:val="en-US" w:eastAsia="ru-RU"/>
              </w:rPr>
            </w:pPr>
            <w:r w:rsidRPr="00345E65">
              <w:rPr>
                <w:b/>
                <w:lang w:val="en-US" w:eastAsia="ru-RU"/>
              </w:rPr>
              <w:t xml:space="preserve">Grammar: </w:t>
            </w:r>
            <w:r w:rsidRPr="00345E65">
              <w:rPr>
                <w:lang w:val="en-US" w:eastAsia="ru-RU"/>
              </w:rPr>
              <w:t>second conditional;</w:t>
            </w:r>
          </w:p>
          <w:p w14:paraId="2228DABE" w14:textId="77777777" w:rsidR="00DD62EA" w:rsidRPr="00345E65" w:rsidRDefault="00DD62EA" w:rsidP="00DD62EA">
            <w:pPr>
              <w:rPr>
                <w:lang w:val="en-US" w:eastAsia="ru-RU"/>
              </w:rPr>
            </w:pPr>
            <w:r w:rsidRPr="00345E65">
              <w:rPr>
                <w:lang w:val="en-US" w:eastAsia="ru-RU"/>
              </w:rPr>
              <w:t>Aim: Presentation and consolidation.</w:t>
            </w:r>
          </w:p>
          <w:p w14:paraId="145C8192" w14:textId="77777777" w:rsidR="00DD62EA" w:rsidRPr="00345E65" w:rsidRDefault="00DD62EA" w:rsidP="00DD62EA">
            <w:pPr>
              <w:rPr>
                <w:lang w:val="kk-KZ" w:eastAsia="ru-RU"/>
              </w:rPr>
            </w:pPr>
            <w:r w:rsidRPr="00345E65">
              <w:rPr>
                <w:b/>
                <w:lang w:val="en-US" w:eastAsia="ru-RU"/>
              </w:rPr>
              <w:t xml:space="preserve">Vocabulary: </w:t>
            </w:r>
            <w:r w:rsidRPr="00345E65">
              <w:rPr>
                <w:lang w:val="en-US" w:eastAsia="ru-RU"/>
              </w:rPr>
              <w:t>houses.</w:t>
            </w:r>
          </w:p>
          <w:p w14:paraId="3BE369A6" w14:textId="77777777" w:rsidR="00DD62EA" w:rsidRPr="00345E65" w:rsidRDefault="00DD62EA" w:rsidP="00DD62EA">
            <w:pPr>
              <w:rPr>
                <w:lang w:val="en-US" w:eastAsia="ru-RU"/>
              </w:rPr>
            </w:pPr>
            <w:r w:rsidRPr="00345E65">
              <w:rPr>
                <w:b/>
                <w:lang w:val="en-US" w:eastAsia="ru-RU"/>
              </w:rPr>
              <w:t>Reading. Aim:</w:t>
            </w:r>
            <w:r w:rsidRPr="00345E65">
              <w:rPr>
                <w:lang w:val="en-US" w:eastAsia="ru-RU"/>
              </w:rPr>
              <w:t xml:space="preserve"> to read and discuss the given text.</w:t>
            </w:r>
          </w:p>
          <w:p w14:paraId="1E58D435" w14:textId="77777777" w:rsidR="00DD62EA" w:rsidRPr="00345E65" w:rsidRDefault="00DD62EA" w:rsidP="00DD62EA">
            <w:pPr>
              <w:rPr>
                <w:lang w:val="en-US" w:eastAsia="ru-RU"/>
              </w:rPr>
            </w:pPr>
            <w:r w:rsidRPr="00345E65">
              <w:rPr>
                <w:b/>
                <w:lang w:val="en-US" w:eastAsia="ru-RU"/>
              </w:rPr>
              <w:t>Text:</w:t>
            </w:r>
            <w:r w:rsidRPr="00345E65">
              <w:rPr>
                <w:lang w:val="en-US" w:eastAsia="ru-RU"/>
              </w:rPr>
              <w:t xml:space="preserve"> Houses you’ll never forget.</w:t>
            </w:r>
          </w:p>
          <w:p w14:paraId="50D1B2FE" w14:textId="77777777" w:rsidR="00DD62EA" w:rsidRPr="00345E65" w:rsidRDefault="00DD62EA" w:rsidP="00DD62EA">
            <w:pPr>
              <w:rPr>
                <w:lang w:val="en-US" w:eastAsia="ru-RU"/>
              </w:rPr>
            </w:pPr>
            <w:r w:rsidRPr="00345E65">
              <w:rPr>
                <w:b/>
                <w:lang w:val="en-US" w:eastAsia="ru-RU"/>
              </w:rPr>
              <w:t>Reading. Aim:</w:t>
            </w:r>
            <w:r w:rsidRPr="00345E65">
              <w:rPr>
                <w:lang w:val="en-US" w:eastAsia="ru-RU"/>
              </w:rPr>
              <w:t xml:space="preserve"> to read and discuss special text.</w:t>
            </w:r>
          </w:p>
          <w:p w14:paraId="17CCADE4" w14:textId="77777777" w:rsidR="00DD62EA" w:rsidRPr="00345E65" w:rsidRDefault="00DD62EA" w:rsidP="00DD62EA">
            <w:pPr>
              <w:rPr>
                <w:color w:val="000000"/>
                <w:spacing w:val="-3"/>
                <w:lang w:val="en-US" w:eastAsia="ru-RU"/>
              </w:rPr>
            </w:pPr>
            <w:r w:rsidRPr="00345E65">
              <w:rPr>
                <w:b/>
                <w:lang w:val="en-US" w:eastAsia="ru-RU"/>
              </w:rPr>
              <w:t xml:space="preserve">Reading: </w:t>
            </w:r>
            <w:r w:rsidRPr="00345E65">
              <w:rPr>
                <w:lang w:val="en-US" w:eastAsia="ru-RU"/>
              </w:rPr>
              <w:t xml:space="preserve">Lesson 14.  </w:t>
            </w:r>
            <w:r w:rsidRPr="00345E65">
              <w:rPr>
                <w:bCs/>
                <w:lang w:eastAsia="ru-RU"/>
              </w:rPr>
              <w:t>В</w:t>
            </w:r>
            <w:r w:rsidRPr="00345E65">
              <w:rPr>
                <w:bCs/>
                <w:lang w:val="en-US" w:eastAsia="ru-RU"/>
              </w:rPr>
              <w:t>.</w:t>
            </w:r>
            <w:r w:rsidRPr="00345E65">
              <w:rPr>
                <w:bCs/>
                <w:lang w:eastAsia="ru-RU"/>
              </w:rPr>
              <w:t>М</w:t>
            </w:r>
            <w:r w:rsidRPr="00345E65">
              <w:rPr>
                <w:bCs/>
                <w:lang w:val="en-US" w:eastAsia="ru-RU"/>
              </w:rPr>
              <w:t>. Turasheva</w:t>
            </w:r>
            <w:r w:rsidRPr="00345E65">
              <w:rPr>
                <w:color w:val="000000"/>
                <w:spacing w:val="-3"/>
                <w:lang w:val="en-US" w:eastAsia="ru-RU"/>
              </w:rPr>
              <w:t xml:space="preserve"> English for Physicists (Kazakh Department)</w:t>
            </w:r>
          </w:p>
          <w:p w14:paraId="7F341B5A" w14:textId="7FEBA1E9" w:rsidR="00DD62EA" w:rsidRPr="000A62A7" w:rsidRDefault="00DD62EA" w:rsidP="000A62A7">
            <w:pPr>
              <w:pStyle w:val="3"/>
              <w:shd w:val="clear" w:color="auto" w:fill="FFFFFF"/>
              <w:spacing w:before="0"/>
              <w:rPr>
                <w:lang w:val="en-US"/>
              </w:rPr>
            </w:pPr>
            <w:r>
              <w:rPr>
                <w:sz w:val="24"/>
                <w:szCs w:val="24"/>
                <w:lang w:val="en-US" w:eastAsia="ru-RU"/>
              </w:rPr>
              <w:t>SSW</w:t>
            </w:r>
            <w:r w:rsidRPr="00345E65">
              <w:rPr>
                <w:sz w:val="24"/>
                <w:szCs w:val="24"/>
                <w:lang w:val="en-US" w:eastAsia="ru-RU"/>
              </w:rPr>
              <w:t xml:space="preserve"> </w:t>
            </w:r>
            <w:r w:rsidR="008A00E6">
              <w:rPr>
                <w:lang w:val="en-US" w:eastAsia="ru-RU"/>
              </w:rPr>
              <w:t>3</w:t>
            </w:r>
            <w:r w:rsidR="000A62A7" w:rsidRPr="005D31DA">
              <w:rPr>
                <w:lang w:val="en-US"/>
              </w:rPr>
              <w:t xml:space="preserve"> </w:t>
            </w:r>
            <w:r w:rsidR="008A00E6">
              <w:rPr>
                <w:lang w:val="en-US"/>
              </w:rPr>
              <w:t>My vision of the World</w:t>
            </w:r>
          </w:p>
          <w:p w14:paraId="5C70DFFA" w14:textId="1222F9E2" w:rsidR="00F91461" w:rsidRPr="007950CC" w:rsidRDefault="00F91461" w:rsidP="00F91461">
            <w:pPr>
              <w:tabs>
                <w:tab w:val="left" w:pos="1276"/>
              </w:tabs>
              <w:rPr>
                <w:b/>
                <w:sz w:val="20"/>
                <w:szCs w:val="20"/>
              </w:rPr>
            </w:pPr>
          </w:p>
        </w:tc>
        <w:tc>
          <w:tcPr>
            <w:tcW w:w="928" w:type="dxa"/>
          </w:tcPr>
          <w:p w14:paraId="714D747A" w14:textId="73CD7BC3" w:rsidR="00F91461" w:rsidRPr="007950CC" w:rsidRDefault="004916DB" w:rsidP="00F91461">
            <w:pPr>
              <w:tabs>
                <w:tab w:val="left" w:pos="1276"/>
              </w:tabs>
              <w:jc w:val="center"/>
              <w:rPr>
                <w:sz w:val="20"/>
                <w:szCs w:val="20"/>
              </w:rPr>
            </w:pPr>
            <w:r>
              <w:rPr>
                <w:sz w:val="20"/>
                <w:szCs w:val="20"/>
              </w:rPr>
              <w:t>3</w:t>
            </w:r>
          </w:p>
        </w:tc>
        <w:tc>
          <w:tcPr>
            <w:tcW w:w="729" w:type="dxa"/>
          </w:tcPr>
          <w:p w14:paraId="437A536C" w14:textId="298106EF" w:rsidR="00F91461" w:rsidRPr="007950CC" w:rsidRDefault="004916DB" w:rsidP="00F91461">
            <w:pPr>
              <w:tabs>
                <w:tab w:val="left" w:pos="1276"/>
              </w:tabs>
              <w:jc w:val="center"/>
              <w:rPr>
                <w:sz w:val="20"/>
                <w:szCs w:val="20"/>
              </w:rPr>
            </w:pPr>
            <w:r>
              <w:rPr>
                <w:sz w:val="20"/>
                <w:szCs w:val="20"/>
              </w:rPr>
              <w:t>10</w:t>
            </w:r>
          </w:p>
        </w:tc>
      </w:tr>
      <w:tr w:rsidR="00F91461" w:rsidRPr="007950CC" w14:paraId="7832860F" w14:textId="77777777" w:rsidTr="00F91461">
        <w:tc>
          <w:tcPr>
            <w:tcW w:w="868" w:type="dxa"/>
          </w:tcPr>
          <w:p w14:paraId="0D01B8A4" w14:textId="77777777" w:rsidR="00F91461" w:rsidRPr="007950CC" w:rsidRDefault="00F91461" w:rsidP="00F91461">
            <w:pPr>
              <w:tabs>
                <w:tab w:val="left" w:pos="1276"/>
              </w:tabs>
              <w:jc w:val="center"/>
              <w:rPr>
                <w:b/>
                <w:sz w:val="20"/>
                <w:szCs w:val="20"/>
              </w:rPr>
            </w:pPr>
            <w:r w:rsidRPr="007950CC">
              <w:rPr>
                <w:b/>
                <w:sz w:val="20"/>
                <w:szCs w:val="20"/>
              </w:rPr>
              <w:t>15</w:t>
            </w:r>
          </w:p>
        </w:tc>
        <w:tc>
          <w:tcPr>
            <w:tcW w:w="7984" w:type="dxa"/>
          </w:tcPr>
          <w:p w14:paraId="00C37B7E" w14:textId="77777777" w:rsidR="00F91461" w:rsidRPr="00F236FF" w:rsidRDefault="00F91461" w:rsidP="00F91461">
            <w:pPr>
              <w:pStyle w:val="TableParagraph"/>
              <w:spacing w:line="267" w:lineRule="exact"/>
              <w:ind w:left="115"/>
              <w:rPr>
                <w:sz w:val="24"/>
                <w:szCs w:val="24"/>
                <w:lang w:val="en-US"/>
              </w:rPr>
            </w:pPr>
            <w:r w:rsidRPr="00F236FF">
              <w:rPr>
                <w:b/>
                <w:sz w:val="24"/>
                <w:szCs w:val="24"/>
              </w:rPr>
              <w:t>ПЗ</w:t>
            </w:r>
            <w:r w:rsidRPr="00F236FF">
              <w:rPr>
                <w:b/>
                <w:sz w:val="24"/>
                <w:szCs w:val="24"/>
                <w:lang w:val="en-US"/>
              </w:rPr>
              <w:t>15:</w:t>
            </w:r>
            <w:r w:rsidRPr="00F236FF">
              <w:rPr>
                <w:b/>
                <w:spacing w:val="-3"/>
                <w:sz w:val="24"/>
                <w:szCs w:val="24"/>
                <w:lang w:val="en-US"/>
              </w:rPr>
              <w:t xml:space="preserve"> </w:t>
            </w:r>
            <w:r w:rsidRPr="00F236FF">
              <w:rPr>
                <w:sz w:val="24"/>
                <w:szCs w:val="24"/>
                <w:lang w:val="en-US"/>
              </w:rPr>
              <w:t>Final control work on Negotiations and \diplomacy</w:t>
            </w:r>
          </w:p>
          <w:p w14:paraId="66652F58" w14:textId="77777777" w:rsidR="00F91461" w:rsidRPr="00F236FF" w:rsidRDefault="00F91461" w:rsidP="00F91461">
            <w:pPr>
              <w:pStyle w:val="TableParagraph"/>
              <w:spacing w:line="274" w:lineRule="exact"/>
              <w:ind w:left="115"/>
              <w:rPr>
                <w:sz w:val="24"/>
                <w:szCs w:val="24"/>
                <w:lang w:val="en-US"/>
              </w:rPr>
            </w:pPr>
            <w:r w:rsidRPr="00F236FF">
              <w:rPr>
                <w:b/>
                <w:sz w:val="24"/>
                <w:szCs w:val="24"/>
                <w:lang w:val="en-US"/>
              </w:rPr>
              <w:t>Big</w:t>
            </w:r>
            <w:r w:rsidRPr="00F236FF">
              <w:rPr>
                <w:b/>
                <w:spacing w:val="1"/>
                <w:sz w:val="24"/>
                <w:szCs w:val="24"/>
                <w:lang w:val="en-US"/>
              </w:rPr>
              <w:t xml:space="preserve"> </w:t>
            </w:r>
            <w:r w:rsidRPr="00F236FF">
              <w:rPr>
                <w:b/>
                <w:sz w:val="24"/>
                <w:szCs w:val="24"/>
                <w:lang w:val="en-US"/>
              </w:rPr>
              <w:t>news</w:t>
            </w:r>
            <w:r w:rsidRPr="00F236FF">
              <w:rPr>
                <w:sz w:val="24"/>
                <w:szCs w:val="24"/>
                <w:lang w:val="en-US"/>
              </w:rPr>
              <w:t>-a</w:t>
            </w:r>
            <w:r w:rsidRPr="00F236FF">
              <w:rPr>
                <w:spacing w:val="-1"/>
                <w:sz w:val="24"/>
                <w:szCs w:val="24"/>
                <w:lang w:val="en-US"/>
              </w:rPr>
              <w:t xml:space="preserve"> </w:t>
            </w:r>
            <w:r w:rsidRPr="00F236FF">
              <w:rPr>
                <w:sz w:val="24"/>
                <w:szCs w:val="24"/>
                <w:lang w:val="en-US"/>
              </w:rPr>
              <w:t>very</w:t>
            </w:r>
            <w:r w:rsidRPr="00F236FF">
              <w:rPr>
                <w:spacing w:val="-13"/>
                <w:sz w:val="24"/>
                <w:szCs w:val="24"/>
                <w:lang w:val="en-US"/>
              </w:rPr>
              <w:t xml:space="preserve"> </w:t>
            </w:r>
            <w:r w:rsidRPr="00F236FF">
              <w:rPr>
                <w:sz w:val="24"/>
                <w:szCs w:val="24"/>
                <w:lang w:val="en-US"/>
              </w:rPr>
              <w:t>vital</w:t>
            </w:r>
            <w:r w:rsidRPr="00F236FF">
              <w:rPr>
                <w:spacing w:val="-3"/>
                <w:sz w:val="24"/>
                <w:szCs w:val="24"/>
                <w:lang w:val="en-US"/>
              </w:rPr>
              <w:t xml:space="preserve"> </w:t>
            </w:r>
            <w:r w:rsidRPr="00F236FF">
              <w:rPr>
                <w:sz w:val="24"/>
                <w:szCs w:val="24"/>
                <w:lang w:val="en-US"/>
              </w:rPr>
              <w:t>news</w:t>
            </w:r>
            <w:r w:rsidRPr="00F236FF">
              <w:rPr>
                <w:spacing w:val="-2"/>
                <w:sz w:val="24"/>
                <w:szCs w:val="24"/>
                <w:lang w:val="en-US"/>
              </w:rPr>
              <w:t xml:space="preserve"> </w:t>
            </w:r>
            <w:r w:rsidRPr="00F236FF">
              <w:rPr>
                <w:sz w:val="24"/>
                <w:szCs w:val="24"/>
                <w:lang w:val="en-US"/>
              </w:rPr>
              <w:t>prepared by</w:t>
            </w:r>
            <w:r w:rsidRPr="00F236FF">
              <w:rPr>
                <w:spacing w:val="-14"/>
                <w:sz w:val="24"/>
                <w:szCs w:val="24"/>
                <w:lang w:val="en-US"/>
              </w:rPr>
              <w:t xml:space="preserve"> </w:t>
            </w:r>
            <w:r w:rsidRPr="00F236FF">
              <w:rPr>
                <w:sz w:val="24"/>
                <w:szCs w:val="24"/>
                <w:lang w:val="en-US"/>
              </w:rPr>
              <w:t>one student.</w:t>
            </w:r>
          </w:p>
          <w:p w14:paraId="52D62101" w14:textId="77777777" w:rsidR="00F91461" w:rsidRPr="00F236FF" w:rsidRDefault="00F91461" w:rsidP="00F91461">
            <w:pPr>
              <w:pStyle w:val="TableParagraph"/>
              <w:spacing w:line="242" w:lineRule="auto"/>
              <w:ind w:left="115" w:right="174"/>
              <w:rPr>
                <w:sz w:val="24"/>
                <w:szCs w:val="24"/>
                <w:lang w:val="en-US"/>
              </w:rPr>
            </w:pPr>
            <w:r w:rsidRPr="00F236FF">
              <w:rPr>
                <w:sz w:val="24"/>
                <w:szCs w:val="24"/>
                <w:lang w:val="en-US"/>
              </w:rPr>
              <w:t>3.</w:t>
            </w:r>
            <w:r w:rsidRPr="00F236FF">
              <w:rPr>
                <w:spacing w:val="33"/>
                <w:sz w:val="24"/>
                <w:szCs w:val="24"/>
                <w:lang w:val="en-US"/>
              </w:rPr>
              <w:t xml:space="preserve"> </w:t>
            </w:r>
            <w:r w:rsidRPr="00F236FF">
              <w:rPr>
                <w:sz w:val="24"/>
                <w:szCs w:val="24"/>
                <w:lang w:val="en-US"/>
              </w:rPr>
              <w:t>News</w:t>
            </w:r>
            <w:r w:rsidRPr="00F236FF">
              <w:rPr>
                <w:spacing w:val="29"/>
                <w:sz w:val="24"/>
                <w:szCs w:val="24"/>
                <w:lang w:val="en-US"/>
              </w:rPr>
              <w:t xml:space="preserve"> </w:t>
            </w:r>
            <w:r w:rsidRPr="00F236FF">
              <w:rPr>
                <w:sz w:val="24"/>
                <w:szCs w:val="24"/>
                <w:lang w:val="en-US"/>
              </w:rPr>
              <w:t>Round</w:t>
            </w:r>
            <w:r w:rsidRPr="00F236FF">
              <w:rPr>
                <w:spacing w:val="36"/>
                <w:sz w:val="24"/>
                <w:szCs w:val="24"/>
                <w:lang w:val="en-US"/>
              </w:rPr>
              <w:t xml:space="preserve"> </w:t>
            </w:r>
            <w:r w:rsidRPr="00F236FF">
              <w:rPr>
                <w:sz w:val="24"/>
                <w:szCs w:val="24"/>
                <w:lang w:val="en-US"/>
              </w:rPr>
              <w:t>–up</w:t>
            </w:r>
            <w:r w:rsidRPr="00F236FF">
              <w:rPr>
                <w:b/>
                <w:sz w:val="24"/>
                <w:szCs w:val="24"/>
                <w:lang w:val="en-US"/>
              </w:rPr>
              <w:t>.</w:t>
            </w:r>
            <w:r w:rsidRPr="00F236FF">
              <w:rPr>
                <w:b/>
                <w:spacing w:val="39"/>
                <w:sz w:val="24"/>
                <w:szCs w:val="24"/>
                <w:lang w:val="en-US"/>
              </w:rPr>
              <w:t xml:space="preserve"> </w:t>
            </w:r>
            <w:r w:rsidRPr="00F236FF">
              <w:rPr>
                <w:sz w:val="24"/>
                <w:szCs w:val="24"/>
                <w:lang w:val="en-US"/>
              </w:rPr>
              <w:t>Rendering</w:t>
            </w:r>
            <w:r w:rsidRPr="00F236FF">
              <w:rPr>
                <w:spacing w:val="31"/>
                <w:sz w:val="24"/>
                <w:szCs w:val="24"/>
                <w:lang w:val="en-US"/>
              </w:rPr>
              <w:t xml:space="preserve"> </w:t>
            </w:r>
            <w:r w:rsidRPr="00F236FF">
              <w:rPr>
                <w:sz w:val="24"/>
                <w:szCs w:val="24"/>
                <w:lang w:val="en-US"/>
              </w:rPr>
              <w:t>and</w:t>
            </w:r>
            <w:r w:rsidRPr="00F236FF">
              <w:rPr>
                <w:spacing w:val="32"/>
                <w:sz w:val="24"/>
                <w:szCs w:val="24"/>
                <w:lang w:val="en-US"/>
              </w:rPr>
              <w:t xml:space="preserve"> </w:t>
            </w:r>
            <w:r w:rsidRPr="00F236FF">
              <w:rPr>
                <w:sz w:val="24"/>
                <w:szCs w:val="24"/>
                <w:lang w:val="en-US"/>
              </w:rPr>
              <w:t>Commenting</w:t>
            </w:r>
            <w:r w:rsidRPr="00F236FF">
              <w:rPr>
                <w:spacing w:val="33"/>
                <w:sz w:val="24"/>
                <w:szCs w:val="24"/>
                <w:lang w:val="en-US"/>
              </w:rPr>
              <w:t xml:space="preserve"> </w:t>
            </w:r>
            <w:r w:rsidRPr="00F236FF">
              <w:rPr>
                <w:sz w:val="24"/>
                <w:szCs w:val="24"/>
                <w:lang w:val="en-US"/>
              </w:rPr>
              <w:t>of</w:t>
            </w:r>
            <w:r w:rsidRPr="00F236FF">
              <w:rPr>
                <w:spacing w:val="-9"/>
                <w:sz w:val="24"/>
                <w:szCs w:val="24"/>
                <w:lang w:val="en-US"/>
              </w:rPr>
              <w:t xml:space="preserve"> </w:t>
            </w:r>
            <w:r w:rsidRPr="00F236FF">
              <w:rPr>
                <w:sz w:val="24"/>
                <w:szCs w:val="24"/>
                <w:lang w:val="en-US"/>
              </w:rPr>
              <w:t>a</w:t>
            </w:r>
            <w:r w:rsidRPr="00F236FF">
              <w:rPr>
                <w:spacing w:val="31"/>
                <w:sz w:val="24"/>
                <w:szCs w:val="24"/>
                <w:lang w:val="en-US"/>
              </w:rPr>
              <w:t xml:space="preserve"> </w:t>
            </w:r>
            <w:r w:rsidRPr="00F236FF">
              <w:rPr>
                <w:sz w:val="24"/>
                <w:szCs w:val="24"/>
                <w:lang w:val="en-US"/>
              </w:rPr>
              <w:t>newspaper</w:t>
            </w:r>
            <w:r w:rsidRPr="00F236FF">
              <w:rPr>
                <w:spacing w:val="-57"/>
                <w:sz w:val="24"/>
                <w:szCs w:val="24"/>
                <w:lang w:val="en-US"/>
              </w:rPr>
              <w:t xml:space="preserve"> </w:t>
            </w:r>
            <w:r w:rsidRPr="00F236FF">
              <w:rPr>
                <w:sz w:val="24"/>
                <w:szCs w:val="24"/>
                <w:lang w:val="en-US"/>
              </w:rPr>
              <w:t>article on</w:t>
            </w:r>
            <w:r w:rsidRPr="00F236FF">
              <w:rPr>
                <w:spacing w:val="-3"/>
                <w:sz w:val="24"/>
                <w:szCs w:val="24"/>
                <w:lang w:val="en-US"/>
              </w:rPr>
              <w:t xml:space="preserve"> </w:t>
            </w:r>
            <w:r w:rsidRPr="00F236FF">
              <w:rPr>
                <w:sz w:val="24"/>
                <w:szCs w:val="24"/>
                <w:lang w:val="en-US"/>
              </w:rPr>
              <w:t>the</w:t>
            </w:r>
            <w:r w:rsidRPr="00F236FF">
              <w:rPr>
                <w:spacing w:val="1"/>
                <w:sz w:val="24"/>
                <w:szCs w:val="24"/>
                <w:lang w:val="en-US"/>
              </w:rPr>
              <w:t xml:space="preserve"> </w:t>
            </w:r>
            <w:r w:rsidRPr="00F236FF">
              <w:rPr>
                <w:sz w:val="24"/>
                <w:szCs w:val="24"/>
                <w:lang w:val="en-US"/>
              </w:rPr>
              <w:t>current</w:t>
            </w:r>
            <w:r w:rsidRPr="00F236FF">
              <w:rPr>
                <w:spacing w:val="1"/>
                <w:sz w:val="24"/>
                <w:szCs w:val="24"/>
                <w:lang w:val="en-US"/>
              </w:rPr>
              <w:t xml:space="preserve"> </w:t>
            </w:r>
            <w:r w:rsidRPr="00F236FF">
              <w:rPr>
                <w:sz w:val="24"/>
                <w:szCs w:val="24"/>
                <w:lang w:val="en-US"/>
              </w:rPr>
              <w:t>global</w:t>
            </w:r>
            <w:r w:rsidRPr="00F236FF">
              <w:rPr>
                <w:spacing w:val="-3"/>
                <w:sz w:val="24"/>
                <w:szCs w:val="24"/>
                <w:lang w:val="en-US"/>
              </w:rPr>
              <w:t xml:space="preserve"> </w:t>
            </w:r>
            <w:r w:rsidRPr="00F236FF">
              <w:rPr>
                <w:sz w:val="24"/>
                <w:szCs w:val="24"/>
                <w:lang w:val="en-US"/>
              </w:rPr>
              <w:t>issues</w:t>
            </w:r>
          </w:p>
          <w:p w14:paraId="16151EC2" w14:textId="0C61032D" w:rsidR="00F91461" w:rsidRPr="001E276F" w:rsidRDefault="00F91461" w:rsidP="00F91461">
            <w:pPr>
              <w:tabs>
                <w:tab w:val="left" w:pos="1276"/>
              </w:tabs>
              <w:rPr>
                <w:b/>
                <w:sz w:val="20"/>
                <w:szCs w:val="20"/>
                <w:lang w:val="en-US"/>
              </w:rPr>
            </w:pPr>
          </w:p>
        </w:tc>
        <w:tc>
          <w:tcPr>
            <w:tcW w:w="928" w:type="dxa"/>
          </w:tcPr>
          <w:p w14:paraId="4349AE46" w14:textId="03F1A448" w:rsidR="00F91461" w:rsidRPr="007950CC" w:rsidRDefault="004916DB" w:rsidP="00F91461">
            <w:pPr>
              <w:tabs>
                <w:tab w:val="left" w:pos="1276"/>
              </w:tabs>
              <w:jc w:val="center"/>
              <w:rPr>
                <w:sz w:val="20"/>
                <w:szCs w:val="20"/>
              </w:rPr>
            </w:pPr>
            <w:r>
              <w:rPr>
                <w:sz w:val="20"/>
                <w:szCs w:val="20"/>
              </w:rPr>
              <w:t>3</w:t>
            </w:r>
          </w:p>
        </w:tc>
        <w:tc>
          <w:tcPr>
            <w:tcW w:w="729" w:type="dxa"/>
          </w:tcPr>
          <w:p w14:paraId="7CAF9D4D" w14:textId="2F3EE7C3" w:rsidR="00F91461" w:rsidRPr="007950CC" w:rsidRDefault="004916DB" w:rsidP="00F91461">
            <w:pPr>
              <w:tabs>
                <w:tab w:val="left" w:pos="1276"/>
              </w:tabs>
              <w:jc w:val="center"/>
              <w:rPr>
                <w:sz w:val="20"/>
                <w:szCs w:val="20"/>
              </w:rPr>
            </w:pPr>
            <w:r>
              <w:rPr>
                <w:sz w:val="20"/>
                <w:szCs w:val="20"/>
              </w:rPr>
              <w:t>10</w:t>
            </w:r>
          </w:p>
        </w:tc>
      </w:tr>
      <w:tr w:rsidR="00F91461" w:rsidRPr="007950CC" w14:paraId="7BE267F2" w14:textId="77777777" w:rsidTr="00F91461">
        <w:tc>
          <w:tcPr>
            <w:tcW w:w="9780" w:type="dxa"/>
            <w:gridSpan w:val="3"/>
          </w:tcPr>
          <w:p w14:paraId="7FC4D7E2" w14:textId="05E2A673" w:rsidR="00F91461" w:rsidRPr="007950CC" w:rsidRDefault="00F91461" w:rsidP="00F91461">
            <w:pPr>
              <w:tabs>
                <w:tab w:val="left" w:pos="1276"/>
              </w:tabs>
              <w:rPr>
                <w:b/>
                <w:sz w:val="20"/>
                <w:szCs w:val="20"/>
              </w:rPr>
            </w:pPr>
            <w:r w:rsidRPr="007950CC">
              <w:rPr>
                <w:b/>
                <w:sz w:val="20"/>
                <w:szCs w:val="20"/>
                <w:lang w:val="en-US"/>
              </w:rPr>
              <w:t xml:space="preserve">Midterm </w:t>
            </w:r>
            <w:r w:rsidRPr="007950CC">
              <w:rPr>
                <w:b/>
                <w:sz w:val="20"/>
                <w:szCs w:val="20"/>
                <w:lang w:val="kk-KZ"/>
              </w:rPr>
              <w:t>control 2</w:t>
            </w:r>
          </w:p>
        </w:tc>
        <w:tc>
          <w:tcPr>
            <w:tcW w:w="729" w:type="dxa"/>
          </w:tcPr>
          <w:p w14:paraId="3D9AEF7D" w14:textId="77777777" w:rsidR="00F91461" w:rsidRPr="007950CC" w:rsidRDefault="00F91461" w:rsidP="00F91461">
            <w:pPr>
              <w:tabs>
                <w:tab w:val="left" w:pos="1276"/>
              </w:tabs>
              <w:jc w:val="center"/>
              <w:rPr>
                <w:b/>
                <w:sz w:val="20"/>
                <w:szCs w:val="20"/>
              </w:rPr>
            </w:pPr>
            <w:r w:rsidRPr="007950CC">
              <w:rPr>
                <w:b/>
                <w:sz w:val="20"/>
                <w:szCs w:val="20"/>
              </w:rPr>
              <w:t>100</w:t>
            </w:r>
          </w:p>
        </w:tc>
      </w:tr>
      <w:tr w:rsidR="00F91461" w:rsidRPr="007950CC" w14:paraId="1035FFB7" w14:textId="77777777" w:rsidTr="00F91461">
        <w:tc>
          <w:tcPr>
            <w:tcW w:w="9780" w:type="dxa"/>
            <w:gridSpan w:val="3"/>
            <w:shd w:val="clear" w:color="auto" w:fill="FFFFFF" w:themeFill="background1"/>
          </w:tcPr>
          <w:p w14:paraId="4D0C3304" w14:textId="2DCAE1F7" w:rsidR="00F91461" w:rsidRPr="007950CC" w:rsidRDefault="00F91461" w:rsidP="00F91461">
            <w:pPr>
              <w:tabs>
                <w:tab w:val="left" w:pos="1276"/>
              </w:tabs>
              <w:rPr>
                <w:b/>
                <w:sz w:val="20"/>
                <w:szCs w:val="20"/>
              </w:rPr>
            </w:pPr>
            <w:r w:rsidRPr="007950CC">
              <w:rPr>
                <w:b/>
                <w:sz w:val="20"/>
                <w:szCs w:val="20"/>
              </w:rPr>
              <w:t>Final control (exam)</w:t>
            </w:r>
          </w:p>
        </w:tc>
        <w:tc>
          <w:tcPr>
            <w:tcW w:w="729" w:type="dxa"/>
            <w:shd w:val="clear" w:color="auto" w:fill="FFFFFF" w:themeFill="background1"/>
          </w:tcPr>
          <w:p w14:paraId="37BAB171" w14:textId="6631F2A7" w:rsidR="00F91461" w:rsidRPr="007950CC" w:rsidRDefault="00F91461" w:rsidP="00F91461">
            <w:pPr>
              <w:tabs>
                <w:tab w:val="left" w:pos="1276"/>
              </w:tabs>
              <w:jc w:val="center"/>
              <w:rPr>
                <w:b/>
                <w:sz w:val="20"/>
                <w:szCs w:val="20"/>
              </w:rPr>
            </w:pPr>
            <w:r w:rsidRPr="007950CC">
              <w:rPr>
                <w:b/>
                <w:sz w:val="20"/>
                <w:szCs w:val="20"/>
              </w:rPr>
              <w:t>100</w:t>
            </w:r>
          </w:p>
        </w:tc>
      </w:tr>
      <w:tr w:rsidR="00F91461" w:rsidRPr="007950CC" w14:paraId="2C6BC3B7" w14:textId="77777777" w:rsidTr="00F91461">
        <w:tc>
          <w:tcPr>
            <w:tcW w:w="9780" w:type="dxa"/>
            <w:gridSpan w:val="3"/>
            <w:shd w:val="clear" w:color="auto" w:fill="FFFFFF" w:themeFill="background1"/>
          </w:tcPr>
          <w:p w14:paraId="2A32EB92" w14:textId="0CFEC480" w:rsidR="00F91461" w:rsidRPr="007950CC" w:rsidRDefault="00F91461" w:rsidP="00F91461">
            <w:pPr>
              <w:tabs>
                <w:tab w:val="left" w:pos="1276"/>
              </w:tabs>
              <w:rPr>
                <w:b/>
                <w:sz w:val="20"/>
                <w:szCs w:val="20"/>
              </w:rPr>
            </w:pPr>
            <w:r w:rsidRPr="007950CC">
              <w:rPr>
                <w:b/>
                <w:sz w:val="20"/>
                <w:szCs w:val="20"/>
              </w:rPr>
              <w:t xml:space="preserve">TOTAL for </w:t>
            </w:r>
            <w:r w:rsidRPr="007950CC">
              <w:rPr>
                <w:b/>
                <w:sz w:val="20"/>
                <w:szCs w:val="20"/>
                <w:lang w:val="en-US"/>
              </w:rPr>
              <w:t>course</w:t>
            </w:r>
          </w:p>
        </w:tc>
        <w:tc>
          <w:tcPr>
            <w:tcW w:w="729" w:type="dxa"/>
            <w:shd w:val="clear" w:color="auto" w:fill="FFFFFF" w:themeFill="background1"/>
          </w:tcPr>
          <w:p w14:paraId="7E8416CD" w14:textId="46F6C861" w:rsidR="00F91461" w:rsidRPr="007950CC" w:rsidRDefault="00F91461" w:rsidP="00F91461">
            <w:pPr>
              <w:tabs>
                <w:tab w:val="left" w:pos="1276"/>
              </w:tabs>
              <w:jc w:val="center"/>
              <w:rPr>
                <w:b/>
                <w:sz w:val="20"/>
                <w:szCs w:val="20"/>
              </w:rPr>
            </w:pPr>
            <w:r w:rsidRPr="007950C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6E474AFD" w14:textId="77777777" w:rsidR="002D6B70" w:rsidRDefault="002D6B70">
      <w:pPr>
        <w:jc w:val="both"/>
        <w:rPr>
          <w:b/>
          <w:szCs w:val="20"/>
        </w:rPr>
      </w:pPr>
    </w:p>
    <w:p w14:paraId="5604C61C" w14:textId="76402AD0" w:rsidR="00A72D3C" w:rsidRDefault="0076614C">
      <w:pPr>
        <w:jc w:val="both"/>
        <w:rPr>
          <w:b/>
          <w:szCs w:val="20"/>
        </w:rPr>
      </w:pPr>
      <w:r w:rsidRPr="0076614C">
        <w:rPr>
          <w:b/>
          <w:szCs w:val="20"/>
        </w:rPr>
        <w:t>Dea</w:t>
      </w:r>
      <w:r w:rsidR="007C63E3">
        <w:rPr>
          <w:b/>
          <w:szCs w:val="20"/>
        </w:rPr>
        <w:t>n of International Relations Faculty</w:t>
      </w:r>
      <w:r w:rsidRPr="0076614C">
        <w:rPr>
          <w:b/>
          <w:szCs w:val="20"/>
        </w:rPr>
        <w:t xml:space="preserve"> </w:t>
      </w:r>
      <w:r>
        <w:rPr>
          <w:b/>
          <w:szCs w:val="20"/>
        </w:rPr>
        <w:t xml:space="preserve">                   </w:t>
      </w:r>
      <w:r w:rsidR="00B62D16">
        <w:rPr>
          <w:b/>
          <w:szCs w:val="20"/>
        </w:rPr>
        <w:t xml:space="preserve">                          </w:t>
      </w:r>
      <w:r w:rsidR="000A62A7">
        <w:rPr>
          <w:b/>
          <w:szCs w:val="20"/>
        </w:rPr>
        <w:t>Sairambayeva Zh.T.</w:t>
      </w:r>
    </w:p>
    <w:p w14:paraId="6122B78A" w14:textId="0BE80DC4" w:rsidR="00D73384" w:rsidRDefault="00D73384">
      <w:pPr>
        <w:jc w:val="both"/>
        <w:rPr>
          <w:b/>
          <w:szCs w:val="20"/>
        </w:rPr>
      </w:pPr>
    </w:p>
    <w:p w14:paraId="6064C981" w14:textId="0FB9170C" w:rsidR="00D73384" w:rsidRDefault="00B62D16">
      <w:pPr>
        <w:jc w:val="both"/>
        <w:rPr>
          <w:b/>
          <w:szCs w:val="20"/>
        </w:rPr>
      </w:pPr>
      <w:r>
        <w:rPr>
          <w:b/>
          <w:szCs w:val="20"/>
        </w:rPr>
        <w:t xml:space="preserve">Chairperson of the Academic Committee on </w:t>
      </w:r>
    </w:p>
    <w:p w14:paraId="4AB5E16E" w14:textId="658DDF71" w:rsidR="00B62D16" w:rsidRPr="0076614C" w:rsidRDefault="00B62D16">
      <w:pPr>
        <w:jc w:val="both"/>
        <w:rPr>
          <w:b/>
          <w:szCs w:val="20"/>
        </w:rPr>
      </w:pPr>
      <w:r>
        <w:rPr>
          <w:b/>
          <w:szCs w:val="20"/>
        </w:rPr>
        <w:t>Quality of Learning and Teaching                                                        Yerimpasheva A.T.</w:t>
      </w:r>
    </w:p>
    <w:p w14:paraId="669D6C02" w14:textId="77777777" w:rsidR="00345A90" w:rsidRPr="0076614C" w:rsidRDefault="00345A90" w:rsidP="00345A90">
      <w:pPr>
        <w:jc w:val="both"/>
        <w:rPr>
          <w:b/>
          <w:sz w:val="32"/>
          <w:lang w:val="en-US"/>
        </w:rPr>
      </w:pPr>
    </w:p>
    <w:p w14:paraId="404565EE" w14:textId="4D624E7D" w:rsidR="00345A90" w:rsidRPr="00BD7A0A" w:rsidRDefault="00345A90" w:rsidP="00345A90">
      <w:pPr>
        <w:jc w:val="both"/>
        <w:rPr>
          <w:b/>
          <w:lang w:val="en-US"/>
        </w:rPr>
      </w:pPr>
      <w:r w:rsidRPr="00BD7A0A">
        <w:rPr>
          <w:b/>
          <w:lang w:val="en-US"/>
        </w:rPr>
        <w:t>Head of Diplomatic Translation Department</w:t>
      </w:r>
      <w:r w:rsidRPr="00BD7A0A">
        <w:rPr>
          <w:b/>
          <w:lang w:val="en-US"/>
        </w:rPr>
        <w:tab/>
      </w:r>
      <w:r w:rsidRPr="00BD7A0A">
        <w:rPr>
          <w:b/>
          <w:lang w:val="en-US"/>
        </w:rPr>
        <w:tab/>
        <w:t xml:space="preserve">                 </w:t>
      </w:r>
      <w:r w:rsidR="0076614C">
        <w:rPr>
          <w:b/>
          <w:lang w:val="en-US"/>
        </w:rPr>
        <w:t xml:space="preserve"> </w:t>
      </w:r>
      <w:r w:rsidR="000A62A7">
        <w:rPr>
          <w:b/>
          <w:lang w:val="en-US"/>
        </w:rPr>
        <w:t>Murzagaliyeva M.K.</w:t>
      </w:r>
    </w:p>
    <w:p w14:paraId="41642484" w14:textId="77777777" w:rsidR="00345A90" w:rsidRPr="00BD7A0A" w:rsidRDefault="00345A90" w:rsidP="00345A90">
      <w:pPr>
        <w:jc w:val="both"/>
        <w:rPr>
          <w:b/>
          <w:lang w:val="en-US"/>
        </w:rPr>
      </w:pPr>
    </w:p>
    <w:p w14:paraId="39D9B99D" w14:textId="7E0853DD" w:rsidR="00345A90" w:rsidRDefault="00305D79" w:rsidP="00345A90">
      <w:pPr>
        <w:jc w:val="both"/>
        <w:rPr>
          <w:b/>
          <w:lang w:val="en-US"/>
        </w:rPr>
      </w:pPr>
      <w:r>
        <w:rPr>
          <w:b/>
          <w:lang w:val="en-US"/>
        </w:rPr>
        <w:t xml:space="preserve">Senior </w:t>
      </w:r>
      <w:r w:rsidR="00345A90" w:rsidRPr="00BD7A0A">
        <w:rPr>
          <w:b/>
          <w:lang w:val="en-US"/>
        </w:rPr>
        <w:t xml:space="preserve">Lecturer                                                                </w:t>
      </w:r>
      <w:r>
        <w:rPr>
          <w:b/>
          <w:lang w:val="en-US"/>
        </w:rPr>
        <w:t xml:space="preserve">                      </w:t>
      </w:r>
      <w:r w:rsidR="0076614C">
        <w:rPr>
          <w:b/>
          <w:lang w:val="en-US"/>
        </w:rPr>
        <w:t xml:space="preserve"> </w:t>
      </w:r>
      <w:r w:rsidR="001E276F">
        <w:rPr>
          <w:b/>
          <w:lang w:val="en-US"/>
        </w:rPr>
        <w:t>Karipbayeva G.A.</w:t>
      </w:r>
    </w:p>
    <w:p w14:paraId="74B9F663" w14:textId="1D2E3931" w:rsidR="002D6B70" w:rsidRDefault="002D6B70" w:rsidP="00345A90">
      <w:pPr>
        <w:jc w:val="both"/>
        <w:rPr>
          <w:b/>
          <w:lang w:val="en-US"/>
        </w:rPr>
      </w:pPr>
    </w:p>
    <w:p w14:paraId="1154BEC8" w14:textId="7B27B80C" w:rsidR="002D6B70" w:rsidRDefault="002D6B70" w:rsidP="00345A90">
      <w:pPr>
        <w:jc w:val="both"/>
        <w:rPr>
          <w:b/>
          <w:lang w:val="en-US"/>
        </w:rPr>
      </w:pPr>
    </w:p>
    <w:p w14:paraId="01FA4705" w14:textId="2CD1CF2A" w:rsidR="002D6B70" w:rsidRDefault="002D6B70" w:rsidP="000A62A7">
      <w:pPr>
        <w:tabs>
          <w:tab w:val="left" w:pos="3750"/>
        </w:tabs>
        <w:jc w:val="both"/>
        <w:rPr>
          <w:b/>
          <w:lang w:val="en-US"/>
        </w:rPr>
      </w:pPr>
    </w:p>
    <w:p w14:paraId="3D359B2F" w14:textId="4C8F3C01" w:rsidR="002D6B70" w:rsidRDefault="002D6B70" w:rsidP="00345A90">
      <w:pPr>
        <w:jc w:val="both"/>
        <w:rPr>
          <w:b/>
          <w:lang w:val="en-US"/>
        </w:rPr>
      </w:pPr>
    </w:p>
    <w:p w14:paraId="407C65B4" w14:textId="6BA6EB8C" w:rsidR="002D6B70" w:rsidRDefault="002D6B70" w:rsidP="00345A90">
      <w:pPr>
        <w:jc w:val="both"/>
        <w:rPr>
          <w:b/>
          <w:lang w:val="en-US"/>
        </w:rPr>
      </w:pPr>
    </w:p>
    <w:p w14:paraId="32725BC2" w14:textId="6836E62F" w:rsidR="002D6B70" w:rsidRDefault="002D6B70" w:rsidP="00345A90">
      <w:pPr>
        <w:jc w:val="both"/>
        <w:rPr>
          <w:b/>
          <w:lang w:val="en-US"/>
        </w:rPr>
      </w:pPr>
    </w:p>
    <w:p w14:paraId="2FC7AE39" w14:textId="77777777" w:rsidR="001B7248" w:rsidRPr="002655B7" w:rsidRDefault="001B7248" w:rsidP="003C6B04">
      <w:pPr>
        <w:pStyle w:val="paragraph"/>
        <w:spacing w:before="0" w:beforeAutospacing="0" w:after="0" w:afterAutospacing="0"/>
        <w:textAlignment w:val="baseline"/>
        <w:rPr>
          <w:rStyle w:val="normaltextrun"/>
          <w:b/>
          <w:bCs/>
          <w:color w:val="FF0000"/>
          <w:sz w:val="20"/>
          <w:szCs w:val="20"/>
          <w:lang w:val="en-US"/>
        </w:rPr>
        <w:sectPr w:rsidR="001B7248" w:rsidRPr="002655B7" w:rsidSect="007A6C82">
          <w:pgSz w:w="11906" w:h="16838"/>
          <w:pgMar w:top="568" w:right="850" w:bottom="1418" w:left="1701" w:header="708" w:footer="708" w:gutter="0"/>
          <w:pgNumType w:start="1"/>
          <w:cols w:space="720"/>
        </w:sectPr>
      </w:pPr>
    </w:p>
    <w:p w14:paraId="3AEA711E" w14:textId="6A5DFC00" w:rsidR="003C4664" w:rsidRPr="009F73F6" w:rsidRDefault="009F73F6" w:rsidP="003C6B04">
      <w:pPr>
        <w:pStyle w:val="paragraph"/>
        <w:spacing w:before="0" w:beforeAutospacing="0" w:after="0" w:afterAutospacing="0"/>
        <w:textAlignment w:val="baseline"/>
        <w:rPr>
          <w:b/>
          <w:szCs w:val="20"/>
          <w:lang w:val="en-US"/>
        </w:rPr>
      </w:pPr>
      <w:r w:rsidRPr="009F73F6">
        <w:rPr>
          <w:b/>
          <w:szCs w:val="20"/>
          <w:lang w:val="en-US"/>
        </w:rPr>
        <w:lastRenderedPageBreak/>
        <w:t xml:space="preserve">THE </w:t>
      </w:r>
      <w:r w:rsidR="003C4664" w:rsidRPr="009F73F6">
        <w:rPr>
          <w:b/>
          <w:szCs w:val="20"/>
          <w:lang w:val="en-US"/>
        </w:rPr>
        <w:t>RUBRIC</w:t>
      </w:r>
      <w:r w:rsidRPr="009F73F6">
        <w:rPr>
          <w:b/>
          <w:szCs w:val="20"/>
          <w:lang w:val="en-US"/>
        </w:rPr>
        <w:t>ATOR</w:t>
      </w:r>
      <w:r w:rsidR="003C4664" w:rsidRPr="009F73F6">
        <w:rPr>
          <w:b/>
          <w:szCs w:val="20"/>
          <w:lang w:val="en-US"/>
        </w:rPr>
        <w:t xml:space="preserve"> OF SUMMATIVE ASSESSMENT OF IWS </w:t>
      </w:r>
      <w:r w:rsidRPr="009F73F6">
        <w:rPr>
          <w:b/>
          <w:szCs w:val="20"/>
          <w:lang w:val="en-US"/>
        </w:rPr>
        <w:t xml:space="preserve">IN </w:t>
      </w:r>
      <w:r w:rsidR="003C4664" w:rsidRPr="009F73F6">
        <w:rPr>
          <w:b/>
          <w:szCs w:val="20"/>
          <w:lang w:val="en-US"/>
        </w:rPr>
        <w:t>THE FORM OF A PRESENTATION (25% of 100% MC)</w:t>
      </w:r>
    </w:p>
    <w:p w14:paraId="4FEA9AEE" w14:textId="77777777" w:rsidR="003C6B04" w:rsidRPr="003C4664" w:rsidRDefault="003C6B04" w:rsidP="003C6B04">
      <w:pPr>
        <w:tabs>
          <w:tab w:val="left" w:pos="1276"/>
        </w:tabs>
        <w:jc w:val="both"/>
        <w:rPr>
          <w:b/>
          <w:sz w:val="20"/>
          <w:szCs w:val="20"/>
          <w:lang w:val="en-US"/>
        </w:rPr>
      </w:pPr>
      <w:r w:rsidRPr="003C4664">
        <w:rPr>
          <w:rStyle w:val="normaltextrun"/>
          <w:b/>
          <w:bCs/>
          <w:sz w:val="20"/>
          <w:szCs w:val="20"/>
          <w:lang w:val="en-U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3C6B04" w:rsidRPr="00BF4583" w14:paraId="7882C432"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764671BA" w14:textId="054FC8D9" w:rsidR="003C6B04" w:rsidRPr="00BF4583" w:rsidRDefault="009F73F6" w:rsidP="002655B7">
            <w:pPr>
              <w:pStyle w:val="paragraph"/>
              <w:spacing w:before="0" w:beforeAutospacing="0" w:after="0" w:afterAutospacing="0"/>
              <w:textAlignment w:val="baseline"/>
              <w:rPr>
                <w:sz w:val="20"/>
                <w:szCs w:val="20"/>
              </w:rPr>
            </w:pPr>
            <w:r>
              <w:rPr>
                <w:rStyle w:val="normaltextrun"/>
                <w:b/>
                <w:bCs/>
                <w:color w:val="000000"/>
                <w:sz w:val="20"/>
                <w:szCs w:val="20"/>
              </w:rPr>
              <w:t xml:space="preserve">Criteria </w:t>
            </w:r>
            <w:r w:rsidR="003C6B04" w:rsidRPr="00BF4583">
              <w:rPr>
                <w:rStyle w:val="normaltextrun"/>
                <w:b/>
                <w:bCs/>
                <w:color w:val="000000"/>
                <w:sz w:val="20"/>
                <w:szCs w:val="20"/>
              </w:rPr>
              <w:t> </w:t>
            </w:r>
            <w:r w:rsidR="003C6B04" w:rsidRPr="00BF4583">
              <w:rPr>
                <w:rStyle w:val="normaltextrun"/>
                <w:color w:val="000000"/>
                <w:sz w:val="20"/>
                <w:szCs w:val="20"/>
              </w:rPr>
              <w:t> </w:t>
            </w:r>
            <w:r w:rsidR="003C6B04"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785E18A" w14:textId="2CDE8BE3" w:rsidR="003C6B04" w:rsidRPr="00F76949" w:rsidRDefault="003C6B04" w:rsidP="002655B7">
            <w:pPr>
              <w:pStyle w:val="paragraph"/>
              <w:spacing w:before="0" w:beforeAutospacing="0" w:after="0" w:afterAutospacing="0"/>
              <w:textAlignment w:val="baseline"/>
              <w:rPr>
                <w:sz w:val="20"/>
                <w:szCs w:val="20"/>
              </w:rPr>
            </w:pPr>
            <w:r w:rsidRPr="00F76949">
              <w:rPr>
                <w:rStyle w:val="normaltextrun"/>
                <w:b/>
                <w:bCs/>
                <w:color w:val="000000"/>
                <w:sz w:val="20"/>
                <w:szCs w:val="20"/>
              </w:rPr>
              <w:t>«</w:t>
            </w:r>
            <w:r w:rsidR="009F73F6">
              <w:rPr>
                <w:rStyle w:val="normaltextrun"/>
                <w:b/>
                <w:bCs/>
                <w:color w:val="000000"/>
                <w:sz w:val="20"/>
                <w:szCs w:val="20"/>
              </w:rPr>
              <w:t>Excellent</w:t>
            </w:r>
            <w:r w:rsidRPr="00F76949">
              <w:rPr>
                <w:rStyle w:val="normaltextrun"/>
                <w:b/>
                <w:bCs/>
                <w:color w:val="000000"/>
                <w:sz w:val="20"/>
                <w:szCs w:val="20"/>
              </w:rPr>
              <w:t>» </w:t>
            </w:r>
            <w:r w:rsidRPr="00F76949">
              <w:rPr>
                <w:rStyle w:val="normaltextrun"/>
                <w:color w:val="000000"/>
                <w:sz w:val="20"/>
                <w:szCs w:val="20"/>
              </w:rPr>
              <w:t> </w:t>
            </w:r>
            <w:r w:rsidRPr="00F76949">
              <w:rPr>
                <w:rStyle w:val="eop"/>
                <w:color w:val="000000"/>
                <w:sz w:val="20"/>
                <w:szCs w:val="20"/>
              </w:rPr>
              <w:t> </w:t>
            </w:r>
          </w:p>
          <w:p w14:paraId="362A0D14" w14:textId="77777777" w:rsidR="003C6B04" w:rsidRPr="00BF4583" w:rsidRDefault="003C6B04" w:rsidP="002655B7">
            <w:pPr>
              <w:pStyle w:val="paragraph"/>
              <w:spacing w:before="0" w:beforeAutospacing="0" w:after="0" w:afterAutospacing="0"/>
              <w:textAlignment w:val="baseline"/>
              <w:rPr>
                <w:sz w:val="20"/>
                <w:szCs w:val="20"/>
              </w:rPr>
            </w:pPr>
            <w:r w:rsidRPr="00F76949">
              <w:rPr>
                <w:rStyle w:val="normaltextrun"/>
                <w:sz w:val="20"/>
                <w:szCs w:val="20"/>
              </w:rPr>
              <w:t>25-30%</w:t>
            </w:r>
            <w:r w:rsidRPr="00F76949">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44769C" w14:textId="361CB02C" w:rsidR="003C6B04" w:rsidRPr="00F76949" w:rsidRDefault="003C6B04" w:rsidP="002655B7">
            <w:pPr>
              <w:pStyle w:val="paragraph"/>
              <w:spacing w:before="0" w:beforeAutospacing="0" w:after="0" w:afterAutospacing="0"/>
              <w:textAlignment w:val="baseline"/>
              <w:rPr>
                <w:sz w:val="20"/>
                <w:szCs w:val="20"/>
              </w:rPr>
            </w:pPr>
            <w:r w:rsidRPr="00F76949">
              <w:rPr>
                <w:rStyle w:val="normaltextrun"/>
                <w:b/>
                <w:bCs/>
                <w:color w:val="000000"/>
                <w:sz w:val="20"/>
                <w:szCs w:val="20"/>
              </w:rPr>
              <w:t>«</w:t>
            </w:r>
            <w:r w:rsidR="009F73F6">
              <w:rPr>
                <w:rStyle w:val="normaltextrun"/>
                <w:b/>
                <w:bCs/>
                <w:color w:val="000000"/>
                <w:sz w:val="20"/>
                <w:szCs w:val="20"/>
              </w:rPr>
              <w:t>Good</w:t>
            </w:r>
            <w:r w:rsidRPr="00F76949">
              <w:rPr>
                <w:rStyle w:val="normaltextrun"/>
                <w:b/>
                <w:bCs/>
                <w:color w:val="000000"/>
                <w:sz w:val="20"/>
                <w:szCs w:val="20"/>
              </w:rPr>
              <w:t>» </w:t>
            </w:r>
            <w:r w:rsidRPr="00F76949">
              <w:rPr>
                <w:rStyle w:val="normaltextrun"/>
                <w:color w:val="000000"/>
                <w:sz w:val="20"/>
                <w:szCs w:val="20"/>
              </w:rPr>
              <w:t> </w:t>
            </w:r>
            <w:r w:rsidRPr="00F76949">
              <w:rPr>
                <w:rStyle w:val="eop"/>
                <w:color w:val="000000"/>
                <w:sz w:val="20"/>
                <w:szCs w:val="20"/>
              </w:rPr>
              <w:t> </w:t>
            </w:r>
          </w:p>
          <w:p w14:paraId="0B86F6F2" w14:textId="77777777" w:rsidR="003C6B04" w:rsidRPr="00BF4583" w:rsidRDefault="003C6B04" w:rsidP="002655B7">
            <w:pPr>
              <w:pStyle w:val="paragraph"/>
              <w:spacing w:before="0" w:beforeAutospacing="0" w:after="0" w:afterAutospacing="0"/>
              <w:textAlignment w:val="baseline"/>
              <w:rPr>
                <w:sz w:val="20"/>
                <w:szCs w:val="20"/>
              </w:rPr>
            </w:pPr>
            <w:r w:rsidRPr="00F76949">
              <w:rPr>
                <w:rStyle w:val="normaltextrun"/>
                <w:sz w:val="20"/>
                <w:szCs w:val="20"/>
              </w:rPr>
              <w:t>20-20%</w:t>
            </w:r>
            <w:r w:rsidRPr="00F76949">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BC6533" w14:textId="2AE84F56" w:rsidR="003C6B04" w:rsidRPr="00F76949" w:rsidRDefault="003C6B04" w:rsidP="002655B7">
            <w:pPr>
              <w:pStyle w:val="paragraph"/>
              <w:spacing w:before="0" w:beforeAutospacing="0" w:after="0" w:afterAutospacing="0"/>
              <w:textAlignment w:val="baseline"/>
              <w:rPr>
                <w:sz w:val="20"/>
                <w:szCs w:val="20"/>
              </w:rPr>
            </w:pPr>
            <w:r w:rsidRPr="00F76949">
              <w:rPr>
                <w:rStyle w:val="normaltextrun"/>
                <w:b/>
                <w:bCs/>
                <w:color w:val="000000"/>
                <w:sz w:val="20"/>
                <w:szCs w:val="20"/>
              </w:rPr>
              <w:t>«</w:t>
            </w:r>
            <w:r w:rsidR="009F73F6">
              <w:rPr>
                <w:rStyle w:val="normaltextrun"/>
                <w:b/>
                <w:bCs/>
                <w:color w:val="000000"/>
                <w:sz w:val="20"/>
                <w:szCs w:val="20"/>
              </w:rPr>
              <w:t>Satisfactory</w:t>
            </w:r>
            <w:r w:rsidRPr="00F76949">
              <w:rPr>
                <w:rStyle w:val="normaltextrun"/>
                <w:b/>
                <w:bCs/>
                <w:color w:val="000000"/>
                <w:sz w:val="20"/>
                <w:szCs w:val="20"/>
              </w:rPr>
              <w:t>»</w:t>
            </w:r>
            <w:r w:rsidRPr="00F76949">
              <w:rPr>
                <w:rStyle w:val="normaltextrun"/>
                <w:color w:val="000000"/>
                <w:sz w:val="20"/>
                <w:szCs w:val="20"/>
              </w:rPr>
              <w:t> </w:t>
            </w:r>
            <w:r w:rsidRPr="00F76949">
              <w:rPr>
                <w:rStyle w:val="eop"/>
                <w:color w:val="000000"/>
                <w:sz w:val="20"/>
                <w:szCs w:val="20"/>
              </w:rPr>
              <w:t> </w:t>
            </w:r>
          </w:p>
          <w:p w14:paraId="7D8333B5" w14:textId="77777777" w:rsidR="003C6B04" w:rsidRPr="00BF4583" w:rsidRDefault="003C6B04" w:rsidP="002655B7">
            <w:pPr>
              <w:pStyle w:val="paragraph"/>
              <w:spacing w:before="0" w:beforeAutospacing="0" w:after="0" w:afterAutospacing="0"/>
              <w:textAlignment w:val="baseline"/>
              <w:rPr>
                <w:sz w:val="20"/>
                <w:szCs w:val="20"/>
              </w:rPr>
            </w:pPr>
            <w:r w:rsidRPr="00F76949">
              <w:rPr>
                <w:rStyle w:val="normaltextrun"/>
                <w:color w:val="000000"/>
                <w:sz w:val="20"/>
                <w:szCs w:val="20"/>
              </w:rPr>
              <w:t>15-20%</w:t>
            </w:r>
            <w:r w:rsidRPr="00F76949">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D63B352" w14:textId="7084E702" w:rsidR="003C6B04" w:rsidRPr="00F76949" w:rsidRDefault="003C6B04" w:rsidP="002655B7">
            <w:pPr>
              <w:pStyle w:val="paragraph"/>
              <w:spacing w:before="0" w:beforeAutospacing="0" w:after="0" w:afterAutospacing="0"/>
              <w:textAlignment w:val="baseline"/>
              <w:rPr>
                <w:sz w:val="20"/>
                <w:szCs w:val="20"/>
              </w:rPr>
            </w:pPr>
            <w:r w:rsidRPr="00F76949">
              <w:rPr>
                <w:rStyle w:val="normaltextrun"/>
                <w:b/>
                <w:bCs/>
                <w:color w:val="000000"/>
                <w:sz w:val="20"/>
                <w:szCs w:val="20"/>
              </w:rPr>
              <w:t>«</w:t>
            </w:r>
            <w:r w:rsidR="007419F2">
              <w:rPr>
                <w:rStyle w:val="normaltextrun"/>
                <w:b/>
                <w:bCs/>
                <w:color w:val="000000"/>
                <w:sz w:val="20"/>
                <w:szCs w:val="20"/>
              </w:rPr>
              <w:t>Unsatisfactory</w:t>
            </w:r>
            <w:r w:rsidRPr="00F76949">
              <w:rPr>
                <w:rStyle w:val="normaltextrun"/>
                <w:b/>
                <w:bCs/>
                <w:color w:val="000000"/>
                <w:sz w:val="20"/>
                <w:szCs w:val="20"/>
              </w:rPr>
              <w:t>»</w:t>
            </w:r>
            <w:r w:rsidRPr="00F76949">
              <w:rPr>
                <w:rStyle w:val="normaltextrun"/>
                <w:color w:val="000000"/>
                <w:sz w:val="20"/>
                <w:szCs w:val="20"/>
              </w:rPr>
              <w:t> </w:t>
            </w:r>
            <w:r w:rsidRPr="00F76949">
              <w:rPr>
                <w:rStyle w:val="eop"/>
                <w:color w:val="000000"/>
                <w:sz w:val="20"/>
                <w:szCs w:val="20"/>
              </w:rPr>
              <w:t> </w:t>
            </w:r>
          </w:p>
          <w:p w14:paraId="64E32156" w14:textId="77777777" w:rsidR="003C6B04" w:rsidRPr="00BF4583" w:rsidRDefault="003C6B04" w:rsidP="002655B7">
            <w:pPr>
              <w:pStyle w:val="paragraph"/>
              <w:spacing w:before="0" w:beforeAutospacing="0" w:after="0" w:afterAutospacing="0"/>
              <w:textAlignment w:val="baseline"/>
              <w:rPr>
                <w:sz w:val="20"/>
                <w:szCs w:val="20"/>
              </w:rPr>
            </w:pPr>
            <w:r w:rsidRPr="00F76949">
              <w:rPr>
                <w:rStyle w:val="normaltextrun"/>
                <w:color w:val="000000"/>
                <w:sz w:val="20"/>
                <w:szCs w:val="20"/>
              </w:rPr>
              <w:t>0 – 15%</w:t>
            </w:r>
            <w:r w:rsidRPr="00F76949">
              <w:rPr>
                <w:rStyle w:val="eop"/>
                <w:color w:val="000000"/>
                <w:sz w:val="20"/>
                <w:szCs w:val="20"/>
              </w:rPr>
              <w:t> </w:t>
            </w:r>
          </w:p>
        </w:tc>
      </w:tr>
      <w:tr w:rsidR="003C6B04" w:rsidRPr="00D42D3E" w14:paraId="7F437083"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BAD97D7" w14:textId="08443C7C" w:rsidR="00FB61AE" w:rsidRPr="00FB61AE" w:rsidRDefault="00FB61AE" w:rsidP="002655B7">
            <w:pPr>
              <w:pStyle w:val="paragraph"/>
              <w:spacing w:before="0" w:beforeAutospacing="0" w:after="0" w:afterAutospacing="0"/>
              <w:textAlignment w:val="baseline"/>
              <w:rPr>
                <w:sz w:val="22"/>
                <w:szCs w:val="22"/>
                <w:lang w:val="en-US"/>
              </w:rPr>
            </w:pPr>
            <w:r w:rsidRPr="00FB61AE">
              <w:rPr>
                <w:sz w:val="22"/>
                <w:szCs w:val="22"/>
                <w:lang w:val="en-US"/>
              </w:rPr>
              <w:t>Clarity of the purpose and objectives of the presentation</w:t>
            </w:r>
          </w:p>
        </w:tc>
        <w:tc>
          <w:tcPr>
            <w:tcW w:w="2835" w:type="dxa"/>
            <w:tcBorders>
              <w:top w:val="single" w:sz="6" w:space="0" w:color="auto"/>
              <w:left w:val="single" w:sz="6" w:space="0" w:color="auto"/>
              <w:bottom w:val="single" w:sz="6" w:space="0" w:color="auto"/>
              <w:right w:val="single" w:sz="6" w:space="0" w:color="auto"/>
            </w:tcBorders>
            <w:hideMark/>
          </w:tcPr>
          <w:p w14:paraId="5DA6FFAD" w14:textId="4DCB728D" w:rsidR="003C6B04" w:rsidRPr="00D42D3E" w:rsidRDefault="00D42D3E" w:rsidP="00733450">
            <w:pPr>
              <w:pStyle w:val="paragraph"/>
              <w:spacing w:before="0" w:beforeAutospacing="0" w:after="0" w:afterAutospacing="0"/>
              <w:textAlignment w:val="baseline"/>
              <w:rPr>
                <w:sz w:val="22"/>
                <w:szCs w:val="22"/>
                <w:lang w:val="en-US"/>
              </w:rPr>
            </w:pPr>
            <w:r w:rsidRPr="00D42D3E">
              <w:rPr>
                <w:rStyle w:val="eop"/>
                <w:sz w:val="22"/>
                <w:szCs w:val="22"/>
                <w:lang w:val="en-US"/>
              </w:rPr>
              <w:t xml:space="preserve">The purpose and objectives of presentation are clearly formulated, </w:t>
            </w:r>
            <w:r w:rsidR="00733450">
              <w:rPr>
                <w:rStyle w:val="eop"/>
                <w:sz w:val="22"/>
                <w:szCs w:val="22"/>
                <w:lang w:val="en-US"/>
              </w:rPr>
              <w:t>clear</w:t>
            </w:r>
            <w:r w:rsidRPr="00D42D3E">
              <w:rPr>
                <w:rStyle w:val="eop"/>
                <w:sz w:val="22"/>
                <w:szCs w:val="22"/>
                <w:lang w:val="en-US"/>
              </w:rPr>
              <w:t xml:space="preserve"> to all members of the audience, and leave no doubt.</w:t>
            </w:r>
          </w:p>
        </w:tc>
        <w:tc>
          <w:tcPr>
            <w:tcW w:w="3260" w:type="dxa"/>
            <w:tcBorders>
              <w:top w:val="single" w:sz="6" w:space="0" w:color="auto"/>
              <w:left w:val="single" w:sz="6" w:space="0" w:color="auto"/>
              <w:bottom w:val="single" w:sz="6" w:space="0" w:color="auto"/>
              <w:right w:val="single" w:sz="6" w:space="0" w:color="auto"/>
            </w:tcBorders>
            <w:hideMark/>
          </w:tcPr>
          <w:p w14:paraId="6AAB7141" w14:textId="58FFD7EE" w:rsidR="003C6B04" w:rsidRPr="00D42D3E" w:rsidRDefault="003C6B04" w:rsidP="002655B7">
            <w:pPr>
              <w:pStyle w:val="paragraph"/>
              <w:spacing w:before="0" w:beforeAutospacing="0" w:after="0" w:afterAutospacing="0"/>
              <w:textAlignment w:val="baseline"/>
              <w:rPr>
                <w:sz w:val="22"/>
                <w:szCs w:val="22"/>
                <w:lang w:val="en-US"/>
              </w:rPr>
            </w:pPr>
            <w:r w:rsidRPr="00D42D3E">
              <w:rPr>
                <w:rStyle w:val="normaltextrun"/>
                <w:b/>
                <w:bCs/>
                <w:sz w:val="22"/>
                <w:szCs w:val="22"/>
                <w:lang w:val="en-US"/>
              </w:rPr>
              <w:t> </w:t>
            </w:r>
            <w:r w:rsidRPr="00D42D3E">
              <w:rPr>
                <w:rStyle w:val="normaltextrun"/>
                <w:sz w:val="22"/>
                <w:szCs w:val="22"/>
                <w:lang w:val="en-US"/>
              </w:rPr>
              <w:t> </w:t>
            </w:r>
            <w:r w:rsidR="00D42D3E" w:rsidRPr="00D42D3E">
              <w:rPr>
                <w:rStyle w:val="eop"/>
                <w:sz w:val="22"/>
                <w:szCs w:val="22"/>
                <w:lang w:val="en-US"/>
              </w:rPr>
              <w:t>The purpose and objectives of the presentation are expressed, but may be somewhat vague or not clear enough to fully understand.</w:t>
            </w:r>
          </w:p>
        </w:tc>
        <w:tc>
          <w:tcPr>
            <w:tcW w:w="3118" w:type="dxa"/>
            <w:tcBorders>
              <w:top w:val="single" w:sz="6" w:space="0" w:color="auto"/>
              <w:left w:val="single" w:sz="6" w:space="0" w:color="auto"/>
              <w:bottom w:val="single" w:sz="6" w:space="0" w:color="auto"/>
              <w:right w:val="single" w:sz="6" w:space="0" w:color="auto"/>
            </w:tcBorders>
            <w:hideMark/>
          </w:tcPr>
          <w:p w14:paraId="4E24A98C" w14:textId="756FAA0F" w:rsidR="003C6B04" w:rsidRPr="00D42D3E" w:rsidRDefault="003C6B04" w:rsidP="002655B7">
            <w:pPr>
              <w:pStyle w:val="paragraph"/>
              <w:spacing w:before="0" w:beforeAutospacing="0" w:after="0" w:afterAutospacing="0"/>
              <w:textAlignment w:val="baseline"/>
              <w:rPr>
                <w:sz w:val="22"/>
                <w:szCs w:val="22"/>
                <w:lang w:val="en-US"/>
              </w:rPr>
            </w:pPr>
            <w:r w:rsidRPr="00D42D3E">
              <w:rPr>
                <w:rStyle w:val="normaltextrun"/>
                <w:b/>
                <w:bCs/>
                <w:sz w:val="22"/>
                <w:szCs w:val="22"/>
                <w:lang w:val="en-US"/>
              </w:rPr>
              <w:t> </w:t>
            </w:r>
            <w:r w:rsidRPr="00D42D3E">
              <w:rPr>
                <w:rStyle w:val="normaltextrun"/>
                <w:sz w:val="22"/>
                <w:szCs w:val="22"/>
                <w:lang w:val="en-US"/>
              </w:rPr>
              <w:t> </w:t>
            </w:r>
            <w:r w:rsidRPr="000B1FE7">
              <w:rPr>
                <w:rStyle w:val="eop"/>
                <w:sz w:val="22"/>
                <w:szCs w:val="22"/>
              </w:rPr>
              <w:t> </w:t>
            </w:r>
            <w:r w:rsidR="00D42D3E" w:rsidRPr="00D42D3E">
              <w:rPr>
                <w:rStyle w:val="eop"/>
                <w:sz w:val="22"/>
                <w:szCs w:val="22"/>
                <w:lang w:val="en-US"/>
              </w:rPr>
              <w:t>The purpose and objectives of the presentation are not clearly formulated, making it difficult to understand the main intention of the speaker.</w:t>
            </w:r>
          </w:p>
        </w:tc>
        <w:tc>
          <w:tcPr>
            <w:tcW w:w="3503" w:type="dxa"/>
            <w:tcBorders>
              <w:top w:val="single" w:sz="6" w:space="0" w:color="auto"/>
              <w:left w:val="single" w:sz="6" w:space="0" w:color="auto"/>
              <w:bottom w:val="single" w:sz="6" w:space="0" w:color="auto"/>
              <w:right w:val="single" w:sz="6" w:space="0" w:color="auto"/>
            </w:tcBorders>
            <w:hideMark/>
          </w:tcPr>
          <w:p w14:paraId="6F893F04" w14:textId="29D3C6F5" w:rsidR="003C6B04" w:rsidRPr="00D42D3E" w:rsidRDefault="003C6B04" w:rsidP="002655B7">
            <w:pPr>
              <w:pStyle w:val="paragraph"/>
              <w:spacing w:before="0" w:beforeAutospacing="0" w:after="0" w:afterAutospacing="0"/>
              <w:textAlignment w:val="baseline"/>
              <w:rPr>
                <w:sz w:val="22"/>
                <w:szCs w:val="22"/>
                <w:lang w:val="en-US"/>
              </w:rPr>
            </w:pPr>
            <w:r w:rsidRPr="00D42D3E">
              <w:rPr>
                <w:rStyle w:val="normaltextrun"/>
                <w:b/>
                <w:bCs/>
                <w:sz w:val="22"/>
                <w:szCs w:val="22"/>
                <w:lang w:val="en-US"/>
              </w:rPr>
              <w:t> </w:t>
            </w:r>
            <w:r w:rsidRPr="00D42D3E">
              <w:rPr>
                <w:rStyle w:val="normaltextrun"/>
                <w:sz w:val="22"/>
                <w:szCs w:val="22"/>
                <w:lang w:val="en-US"/>
              </w:rPr>
              <w:t> </w:t>
            </w:r>
            <w:r w:rsidR="00D42D3E" w:rsidRPr="00D42D3E">
              <w:rPr>
                <w:rStyle w:val="eop"/>
                <w:sz w:val="22"/>
                <w:szCs w:val="22"/>
                <w:lang w:val="en-US"/>
              </w:rPr>
              <w:t>The lack of a clear statement of the purpose and objectives of the presentation.</w:t>
            </w:r>
          </w:p>
        </w:tc>
      </w:tr>
      <w:tr w:rsidR="00EA0392" w:rsidRPr="00D42D3E" w14:paraId="1BA150A4"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7E9C9708" w14:textId="3F93ECD5" w:rsidR="00EA0392" w:rsidRPr="00FB61AE" w:rsidRDefault="00EA0392" w:rsidP="002655B7">
            <w:pPr>
              <w:pStyle w:val="paragraph"/>
              <w:spacing w:before="0" w:beforeAutospacing="0" w:after="0" w:afterAutospacing="0"/>
              <w:textAlignment w:val="baseline"/>
              <w:rPr>
                <w:sz w:val="22"/>
                <w:szCs w:val="22"/>
                <w:lang w:val="en-US"/>
              </w:rPr>
            </w:pPr>
            <w:r>
              <w:rPr>
                <w:sz w:val="22"/>
                <w:szCs w:val="22"/>
                <w:lang w:val="en-US"/>
              </w:rPr>
              <w:t xml:space="preserve">Lexical and grammar competence </w:t>
            </w:r>
          </w:p>
        </w:tc>
        <w:tc>
          <w:tcPr>
            <w:tcW w:w="2835" w:type="dxa"/>
            <w:tcBorders>
              <w:top w:val="single" w:sz="6" w:space="0" w:color="auto"/>
              <w:left w:val="single" w:sz="6" w:space="0" w:color="auto"/>
              <w:bottom w:val="single" w:sz="6" w:space="0" w:color="auto"/>
              <w:right w:val="single" w:sz="6" w:space="0" w:color="auto"/>
            </w:tcBorders>
          </w:tcPr>
          <w:p w14:paraId="585B11C7" w14:textId="16F72674" w:rsidR="00EA0392" w:rsidRPr="00D42D3E" w:rsidRDefault="00873590" w:rsidP="004947B5">
            <w:pPr>
              <w:pStyle w:val="paragraph"/>
              <w:spacing w:before="0" w:beforeAutospacing="0" w:after="0" w:afterAutospacing="0"/>
              <w:textAlignment w:val="baseline"/>
              <w:rPr>
                <w:rStyle w:val="eop"/>
                <w:sz w:val="22"/>
                <w:szCs w:val="22"/>
                <w:lang w:val="en-US"/>
              </w:rPr>
            </w:pPr>
            <w:r>
              <w:rPr>
                <w:rStyle w:val="eop"/>
                <w:sz w:val="22"/>
                <w:szCs w:val="22"/>
                <w:lang w:val="en-US"/>
              </w:rPr>
              <w:t xml:space="preserve">Topical lexical and grammatical structures are actively used in </w:t>
            </w:r>
            <w:r w:rsidR="004947B5">
              <w:rPr>
                <w:rStyle w:val="eop"/>
                <w:sz w:val="22"/>
                <w:szCs w:val="22"/>
                <w:lang w:val="en-US"/>
              </w:rPr>
              <w:t>a proper and correct manner</w:t>
            </w:r>
            <w:r>
              <w:rPr>
                <w:rStyle w:val="eop"/>
                <w:sz w:val="22"/>
                <w:szCs w:val="22"/>
                <w:lang w:val="en-US"/>
              </w:rPr>
              <w:t>.</w:t>
            </w:r>
          </w:p>
        </w:tc>
        <w:tc>
          <w:tcPr>
            <w:tcW w:w="3260" w:type="dxa"/>
            <w:tcBorders>
              <w:top w:val="single" w:sz="6" w:space="0" w:color="auto"/>
              <w:left w:val="single" w:sz="6" w:space="0" w:color="auto"/>
              <w:bottom w:val="single" w:sz="6" w:space="0" w:color="auto"/>
              <w:right w:val="single" w:sz="6" w:space="0" w:color="auto"/>
            </w:tcBorders>
          </w:tcPr>
          <w:p w14:paraId="38C5F382" w14:textId="35CE9B6A" w:rsidR="00EA0392" w:rsidRPr="00D42D3E" w:rsidRDefault="004947B5" w:rsidP="00F36722">
            <w:pPr>
              <w:pStyle w:val="paragraph"/>
              <w:spacing w:before="0" w:beforeAutospacing="0" w:after="0" w:afterAutospacing="0"/>
              <w:textAlignment w:val="baseline"/>
              <w:rPr>
                <w:rStyle w:val="normaltextrun"/>
                <w:b/>
                <w:bCs/>
                <w:sz w:val="22"/>
                <w:szCs w:val="22"/>
                <w:lang w:val="en-US"/>
              </w:rPr>
            </w:pPr>
            <w:r>
              <w:rPr>
                <w:rStyle w:val="eop"/>
                <w:sz w:val="22"/>
                <w:szCs w:val="22"/>
                <w:lang w:val="en-US"/>
              </w:rPr>
              <w:t xml:space="preserve">Topical lexical and grammatical structures are used </w:t>
            </w:r>
            <w:r w:rsidR="00F36722">
              <w:rPr>
                <w:rStyle w:val="eop"/>
                <w:sz w:val="22"/>
                <w:szCs w:val="22"/>
                <w:lang w:val="en-US"/>
              </w:rPr>
              <w:t xml:space="preserve">partially </w:t>
            </w:r>
            <w:r>
              <w:rPr>
                <w:rStyle w:val="eop"/>
                <w:sz w:val="22"/>
                <w:szCs w:val="22"/>
                <w:lang w:val="en-US"/>
              </w:rPr>
              <w:t>in a proper and correct manner</w:t>
            </w:r>
            <w:r w:rsidR="00F36722">
              <w:rPr>
                <w:rStyle w:val="eop"/>
                <w:sz w:val="22"/>
                <w:szCs w:val="22"/>
                <w:lang w:val="en-US"/>
              </w:rPr>
              <w:t xml:space="preserve"> with limited degree of misusage</w:t>
            </w:r>
            <w:r w:rsidR="001B1452">
              <w:rPr>
                <w:rStyle w:val="eop"/>
                <w:sz w:val="22"/>
                <w:szCs w:val="22"/>
                <w:lang w:val="en-US"/>
              </w:rPr>
              <w:t>.</w:t>
            </w:r>
          </w:p>
        </w:tc>
        <w:tc>
          <w:tcPr>
            <w:tcW w:w="3118" w:type="dxa"/>
            <w:tcBorders>
              <w:top w:val="single" w:sz="6" w:space="0" w:color="auto"/>
              <w:left w:val="single" w:sz="6" w:space="0" w:color="auto"/>
              <w:bottom w:val="single" w:sz="6" w:space="0" w:color="auto"/>
              <w:right w:val="single" w:sz="6" w:space="0" w:color="auto"/>
            </w:tcBorders>
          </w:tcPr>
          <w:p w14:paraId="1D1B9181" w14:textId="64C0A86E" w:rsidR="00EA0392" w:rsidRPr="00D42D3E" w:rsidRDefault="00C0669A" w:rsidP="002655B7">
            <w:pPr>
              <w:pStyle w:val="paragraph"/>
              <w:spacing w:before="0" w:beforeAutospacing="0" w:after="0" w:afterAutospacing="0"/>
              <w:textAlignment w:val="baseline"/>
              <w:rPr>
                <w:rStyle w:val="normaltextrun"/>
                <w:b/>
                <w:bCs/>
                <w:sz w:val="22"/>
                <w:szCs w:val="22"/>
                <w:lang w:val="en-US"/>
              </w:rPr>
            </w:pPr>
            <w:r>
              <w:rPr>
                <w:rStyle w:val="eop"/>
                <w:sz w:val="22"/>
                <w:szCs w:val="22"/>
                <w:lang w:val="en-US"/>
              </w:rPr>
              <w:t>A few topical lexical and grammatical structures are used with a number of mistakes.</w:t>
            </w:r>
          </w:p>
        </w:tc>
        <w:tc>
          <w:tcPr>
            <w:tcW w:w="3503" w:type="dxa"/>
            <w:tcBorders>
              <w:top w:val="single" w:sz="6" w:space="0" w:color="auto"/>
              <w:left w:val="single" w:sz="6" w:space="0" w:color="auto"/>
              <w:bottom w:val="single" w:sz="6" w:space="0" w:color="auto"/>
              <w:right w:val="single" w:sz="6" w:space="0" w:color="auto"/>
            </w:tcBorders>
          </w:tcPr>
          <w:p w14:paraId="45A9BC15" w14:textId="14CE5AB6" w:rsidR="00EA0392" w:rsidRPr="00D42D3E" w:rsidRDefault="00C0669A" w:rsidP="002655B7">
            <w:pPr>
              <w:pStyle w:val="paragraph"/>
              <w:spacing w:before="0" w:beforeAutospacing="0" w:after="0" w:afterAutospacing="0"/>
              <w:textAlignment w:val="baseline"/>
              <w:rPr>
                <w:rStyle w:val="normaltextrun"/>
                <w:b/>
                <w:bCs/>
                <w:sz w:val="22"/>
                <w:szCs w:val="22"/>
                <w:lang w:val="en-US"/>
              </w:rPr>
            </w:pPr>
            <w:r>
              <w:rPr>
                <w:rStyle w:val="eop"/>
                <w:sz w:val="22"/>
                <w:szCs w:val="22"/>
                <w:lang w:val="en-US"/>
              </w:rPr>
              <w:t>No topical lexical and grammatical structures are used with a great number of grammar and lexical mistakes.</w:t>
            </w:r>
          </w:p>
        </w:tc>
      </w:tr>
      <w:tr w:rsidR="003C6B04" w:rsidRPr="0062582B" w14:paraId="7DE04CE8"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59405FBA" w14:textId="07E225BA" w:rsidR="003C6B04" w:rsidRPr="001722FB" w:rsidRDefault="00F82F1C" w:rsidP="001722FB">
            <w:pPr>
              <w:pStyle w:val="paragraph"/>
              <w:spacing w:before="0" w:beforeAutospacing="0" w:after="0" w:afterAutospacing="0"/>
              <w:textAlignment w:val="baseline"/>
              <w:rPr>
                <w:rStyle w:val="normaltextrun"/>
                <w:b/>
                <w:bCs/>
                <w:sz w:val="22"/>
                <w:szCs w:val="22"/>
                <w:lang w:val="en-US"/>
              </w:rPr>
            </w:pPr>
            <w:r>
              <w:rPr>
                <w:sz w:val="22"/>
                <w:szCs w:val="22"/>
                <w:lang w:val="en-US"/>
              </w:rPr>
              <w:t>Analysis</w:t>
            </w:r>
            <w:r w:rsidR="001722FB">
              <w:rPr>
                <w:sz w:val="22"/>
                <w:szCs w:val="22"/>
                <w:lang w:val="en-US"/>
              </w:rPr>
              <w:t xml:space="preserve"> skills and presentation of main ideas </w:t>
            </w:r>
            <w:r w:rsidRPr="001722FB">
              <w:rPr>
                <w:sz w:val="22"/>
                <w:szCs w:val="22"/>
                <w:lang w:val="en-US"/>
              </w:rPr>
              <w:t xml:space="preserve"> </w:t>
            </w:r>
            <w:r w:rsidR="003C6B04" w:rsidRPr="001722FB">
              <w:rPr>
                <w:sz w:val="22"/>
                <w:szCs w:val="22"/>
                <w:lang w:val="en-US"/>
              </w:rPr>
              <w:t xml:space="preserve"> </w:t>
            </w:r>
          </w:p>
        </w:tc>
        <w:tc>
          <w:tcPr>
            <w:tcW w:w="2835" w:type="dxa"/>
            <w:tcBorders>
              <w:top w:val="single" w:sz="6" w:space="0" w:color="auto"/>
              <w:left w:val="single" w:sz="6" w:space="0" w:color="auto"/>
              <w:bottom w:val="single" w:sz="6" w:space="0" w:color="auto"/>
              <w:right w:val="single" w:sz="6" w:space="0" w:color="auto"/>
            </w:tcBorders>
          </w:tcPr>
          <w:p w14:paraId="15A55271" w14:textId="5794CDDD" w:rsidR="003C6B04" w:rsidRPr="001E32F8" w:rsidRDefault="001E32F8" w:rsidP="001E32F8">
            <w:pPr>
              <w:pStyle w:val="paragraph"/>
              <w:spacing w:before="0" w:beforeAutospacing="0" w:after="0" w:afterAutospacing="0"/>
              <w:textAlignment w:val="baseline"/>
              <w:rPr>
                <w:rStyle w:val="normaltextrun"/>
                <w:b/>
                <w:bCs/>
                <w:sz w:val="22"/>
                <w:szCs w:val="22"/>
                <w:lang w:val="en-US"/>
              </w:rPr>
            </w:pPr>
            <w:r w:rsidRPr="001E32F8">
              <w:rPr>
                <w:sz w:val="22"/>
                <w:szCs w:val="22"/>
                <w:lang w:val="en-US"/>
              </w:rPr>
              <w:t xml:space="preserve">In-depth analysis of main ideas, detailed presentation of material with </w:t>
            </w:r>
            <w:r>
              <w:rPr>
                <w:sz w:val="22"/>
                <w:szCs w:val="22"/>
                <w:lang w:val="en-US"/>
              </w:rPr>
              <w:t xml:space="preserve">additional aspects of the topic, brief and visualized </w:t>
            </w:r>
            <w:r w:rsidR="00D2635F">
              <w:rPr>
                <w:sz w:val="22"/>
                <w:szCs w:val="22"/>
                <w:lang w:val="en-US"/>
              </w:rPr>
              <w:t>information using pics, photos, diagrams, charts, tables, bullet points, etc.</w:t>
            </w:r>
          </w:p>
        </w:tc>
        <w:tc>
          <w:tcPr>
            <w:tcW w:w="3260" w:type="dxa"/>
            <w:tcBorders>
              <w:top w:val="single" w:sz="6" w:space="0" w:color="auto"/>
              <w:left w:val="single" w:sz="6" w:space="0" w:color="auto"/>
              <w:bottom w:val="single" w:sz="6" w:space="0" w:color="auto"/>
              <w:right w:val="single" w:sz="6" w:space="0" w:color="auto"/>
            </w:tcBorders>
          </w:tcPr>
          <w:p w14:paraId="025873CC" w14:textId="245BC750" w:rsidR="00D2635F" w:rsidRPr="00D2635F" w:rsidRDefault="00D2635F" w:rsidP="00EA0392">
            <w:pPr>
              <w:pStyle w:val="paragraph"/>
              <w:spacing w:before="0" w:beforeAutospacing="0" w:after="0" w:afterAutospacing="0"/>
              <w:textAlignment w:val="baseline"/>
              <w:rPr>
                <w:rStyle w:val="normaltextrun"/>
                <w:sz w:val="22"/>
                <w:szCs w:val="22"/>
                <w:lang w:val="en-US"/>
              </w:rPr>
            </w:pPr>
            <w:r w:rsidRPr="00D2635F">
              <w:rPr>
                <w:rStyle w:val="normaltextrun"/>
                <w:sz w:val="22"/>
                <w:szCs w:val="22"/>
                <w:lang w:val="en-US"/>
              </w:rPr>
              <w:t>A good analysis with presentation of key aspects, but more details or specific examples may be needed.</w:t>
            </w:r>
            <w:r w:rsidR="000743DC">
              <w:rPr>
                <w:rStyle w:val="normaltextrun"/>
                <w:sz w:val="22"/>
                <w:szCs w:val="22"/>
                <w:lang w:val="en-US"/>
              </w:rPr>
              <w:t xml:space="preserve"> A few visual tools </w:t>
            </w:r>
            <w:r w:rsidR="00EA0392">
              <w:rPr>
                <w:rStyle w:val="normaltextrun"/>
                <w:sz w:val="22"/>
                <w:szCs w:val="22"/>
                <w:lang w:val="en-US"/>
              </w:rPr>
              <w:t xml:space="preserve">are </w:t>
            </w:r>
            <w:r w:rsidR="000743DC">
              <w:rPr>
                <w:rStyle w:val="normaltextrun"/>
                <w:sz w:val="22"/>
                <w:szCs w:val="22"/>
                <w:lang w:val="en-US"/>
              </w:rPr>
              <w:t>used.</w:t>
            </w:r>
          </w:p>
        </w:tc>
        <w:tc>
          <w:tcPr>
            <w:tcW w:w="3118" w:type="dxa"/>
            <w:tcBorders>
              <w:top w:val="single" w:sz="6" w:space="0" w:color="auto"/>
              <w:left w:val="single" w:sz="6" w:space="0" w:color="auto"/>
              <w:bottom w:val="single" w:sz="6" w:space="0" w:color="auto"/>
              <w:right w:val="single" w:sz="6" w:space="0" w:color="auto"/>
            </w:tcBorders>
          </w:tcPr>
          <w:p w14:paraId="165F1C2C" w14:textId="19EA67EA" w:rsidR="003C6B04" w:rsidRPr="000743DC" w:rsidRDefault="000743DC" w:rsidP="00EA0392">
            <w:pPr>
              <w:pStyle w:val="paragraph"/>
              <w:spacing w:before="0" w:beforeAutospacing="0" w:after="0" w:afterAutospacing="0"/>
              <w:textAlignment w:val="baseline"/>
              <w:rPr>
                <w:rStyle w:val="normaltextrun"/>
                <w:b/>
                <w:bCs/>
                <w:sz w:val="22"/>
                <w:szCs w:val="22"/>
                <w:lang w:val="en-US"/>
              </w:rPr>
            </w:pPr>
            <w:r w:rsidRPr="000743DC">
              <w:rPr>
                <w:sz w:val="22"/>
                <w:szCs w:val="22"/>
                <w:lang w:val="en-US"/>
              </w:rPr>
              <w:t>Limited analysis of main ideas, presentation of fragmentary information.</w:t>
            </w:r>
            <w:r>
              <w:rPr>
                <w:sz w:val="22"/>
                <w:szCs w:val="22"/>
                <w:lang w:val="en-US"/>
              </w:rPr>
              <w:t xml:space="preserve"> </w:t>
            </w:r>
            <w:r w:rsidR="0062582B">
              <w:rPr>
                <w:rStyle w:val="normaltextrun"/>
              </w:rPr>
              <w:t>F</w:t>
            </w:r>
            <w:r w:rsidR="0062582B">
              <w:rPr>
                <w:rStyle w:val="normaltextrun"/>
                <w:sz w:val="22"/>
                <w:szCs w:val="22"/>
                <w:lang w:val="en-US"/>
              </w:rPr>
              <w:t xml:space="preserve">ew visual tools </w:t>
            </w:r>
            <w:r w:rsidR="00EA0392">
              <w:rPr>
                <w:rStyle w:val="normaltextrun"/>
                <w:sz w:val="22"/>
                <w:szCs w:val="22"/>
                <w:lang w:val="en-US"/>
              </w:rPr>
              <w:t xml:space="preserve">are </w:t>
            </w:r>
            <w:r w:rsidR="0062582B">
              <w:rPr>
                <w:rStyle w:val="normaltextrun"/>
                <w:sz w:val="22"/>
                <w:szCs w:val="22"/>
                <w:lang w:val="en-US"/>
              </w:rPr>
              <w:t>used.</w:t>
            </w:r>
          </w:p>
        </w:tc>
        <w:tc>
          <w:tcPr>
            <w:tcW w:w="3503" w:type="dxa"/>
            <w:tcBorders>
              <w:top w:val="single" w:sz="6" w:space="0" w:color="auto"/>
              <w:left w:val="single" w:sz="6" w:space="0" w:color="auto"/>
              <w:bottom w:val="single" w:sz="6" w:space="0" w:color="auto"/>
              <w:right w:val="single" w:sz="6" w:space="0" w:color="auto"/>
            </w:tcBorders>
          </w:tcPr>
          <w:p w14:paraId="59C88D44" w14:textId="21A1E734" w:rsidR="003C6B04" w:rsidRPr="0062582B" w:rsidRDefault="0062582B" w:rsidP="0062582B">
            <w:pPr>
              <w:pStyle w:val="paragraph"/>
              <w:spacing w:before="0" w:beforeAutospacing="0" w:after="0" w:afterAutospacing="0"/>
              <w:textAlignment w:val="baseline"/>
              <w:rPr>
                <w:rStyle w:val="normaltextrun"/>
                <w:sz w:val="22"/>
                <w:szCs w:val="22"/>
                <w:lang w:val="en-US"/>
              </w:rPr>
            </w:pPr>
            <w:r w:rsidRPr="0062582B">
              <w:rPr>
                <w:rStyle w:val="normaltextrun"/>
                <w:sz w:val="22"/>
                <w:szCs w:val="22"/>
                <w:lang w:val="en-US"/>
              </w:rPr>
              <w:t>Lack of analysis, presentation is superficial and unintelligible</w:t>
            </w:r>
            <w:r>
              <w:rPr>
                <w:rStyle w:val="normaltextrun"/>
                <w:sz w:val="22"/>
                <w:szCs w:val="22"/>
                <w:lang w:val="en-US"/>
              </w:rPr>
              <w:t xml:space="preserve">. Visually it includes only text with no special tools like </w:t>
            </w:r>
            <w:r>
              <w:rPr>
                <w:sz w:val="22"/>
                <w:szCs w:val="22"/>
                <w:lang w:val="en-US"/>
              </w:rPr>
              <w:t>pics, diagrams, bullet points, etc</w:t>
            </w:r>
            <w:r w:rsidR="00EA0392">
              <w:rPr>
                <w:sz w:val="22"/>
                <w:szCs w:val="22"/>
                <w:lang w:val="en-US"/>
              </w:rPr>
              <w:t>.</w:t>
            </w:r>
          </w:p>
        </w:tc>
      </w:tr>
      <w:tr w:rsidR="003C6B04" w:rsidRPr="002D410B" w14:paraId="28943B7F"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20F34D01" w14:textId="0A6A590F" w:rsidR="00F82F1C" w:rsidRPr="001722FB" w:rsidRDefault="001722FB" w:rsidP="002655B7">
            <w:pPr>
              <w:pStyle w:val="paragraph"/>
              <w:spacing w:before="0" w:beforeAutospacing="0" w:after="0" w:afterAutospacing="0"/>
              <w:textAlignment w:val="baseline"/>
              <w:rPr>
                <w:rStyle w:val="normaltextrun"/>
                <w:bCs/>
                <w:sz w:val="22"/>
                <w:szCs w:val="22"/>
                <w:lang w:val="en-US"/>
              </w:rPr>
            </w:pPr>
            <w:r w:rsidRPr="001722FB">
              <w:rPr>
                <w:rStyle w:val="normaltextrun"/>
                <w:bCs/>
                <w:sz w:val="22"/>
                <w:szCs w:val="22"/>
                <w:lang w:val="en-US"/>
              </w:rPr>
              <w:t>Relevance</w:t>
            </w:r>
            <w:r w:rsidR="00F82F1C" w:rsidRPr="001722FB">
              <w:rPr>
                <w:rStyle w:val="normaltextrun"/>
                <w:bCs/>
                <w:sz w:val="22"/>
                <w:szCs w:val="22"/>
                <w:lang w:val="en-US"/>
              </w:rPr>
              <w:t xml:space="preserve"> and accuracy of the information provided</w:t>
            </w:r>
          </w:p>
        </w:tc>
        <w:tc>
          <w:tcPr>
            <w:tcW w:w="2835" w:type="dxa"/>
            <w:tcBorders>
              <w:top w:val="single" w:sz="6" w:space="0" w:color="auto"/>
              <w:left w:val="single" w:sz="6" w:space="0" w:color="auto"/>
              <w:bottom w:val="single" w:sz="6" w:space="0" w:color="auto"/>
              <w:right w:val="single" w:sz="6" w:space="0" w:color="auto"/>
            </w:tcBorders>
          </w:tcPr>
          <w:p w14:paraId="30DDE86B" w14:textId="094CEFD0" w:rsidR="003C6B04" w:rsidRPr="00887DFD" w:rsidRDefault="00887DFD" w:rsidP="00887DFD">
            <w:pPr>
              <w:pStyle w:val="paragraph"/>
              <w:spacing w:before="0" w:beforeAutospacing="0" w:after="0" w:afterAutospacing="0"/>
              <w:textAlignment w:val="baseline"/>
              <w:rPr>
                <w:rStyle w:val="normaltextrun"/>
                <w:b/>
                <w:bCs/>
                <w:sz w:val="22"/>
                <w:szCs w:val="22"/>
                <w:lang w:val="en-US"/>
              </w:rPr>
            </w:pPr>
            <w:r w:rsidRPr="00887DFD">
              <w:rPr>
                <w:sz w:val="22"/>
                <w:szCs w:val="22"/>
                <w:lang w:val="en-US"/>
              </w:rPr>
              <w:t>All the information</w:t>
            </w:r>
            <w:r>
              <w:rPr>
                <w:sz w:val="22"/>
                <w:szCs w:val="22"/>
                <w:lang w:val="en-US"/>
              </w:rPr>
              <w:t xml:space="preserve"> provided is complete, accurate, relevant </w:t>
            </w:r>
            <w:r w:rsidRPr="00887DFD">
              <w:rPr>
                <w:sz w:val="22"/>
                <w:szCs w:val="22"/>
                <w:lang w:val="en-US"/>
              </w:rPr>
              <w:t>and fully consistent with the topic of presentation.</w:t>
            </w:r>
          </w:p>
        </w:tc>
        <w:tc>
          <w:tcPr>
            <w:tcW w:w="3260" w:type="dxa"/>
            <w:tcBorders>
              <w:top w:val="single" w:sz="6" w:space="0" w:color="auto"/>
              <w:left w:val="single" w:sz="6" w:space="0" w:color="auto"/>
              <w:bottom w:val="single" w:sz="6" w:space="0" w:color="auto"/>
              <w:right w:val="single" w:sz="6" w:space="0" w:color="auto"/>
            </w:tcBorders>
          </w:tcPr>
          <w:p w14:paraId="4C2A2E88" w14:textId="52A73640" w:rsidR="003C6B04" w:rsidRPr="00887DFD" w:rsidRDefault="00887DFD" w:rsidP="002655B7">
            <w:pPr>
              <w:pStyle w:val="paragraph"/>
              <w:spacing w:before="0" w:beforeAutospacing="0" w:after="0" w:afterAutospacing="0"/>
              <w:textAlignment w:val="baseline"/>
              <w:rPr>
                <w:rStyle w:val="normaltextrun"/>
                <w:b/>
                <w:bCs/>
                <w:sz w:val="22"/>
                <w:szCs w:val="22"/>
                <w:lang w:val="en-US"/>
              </w:rPr>
            </w:pPr>
            <w:r w:rsidRPr="00887DFD">
              <w:rPr>
                <w:sz w:val="22"/>
                <w:szCs w:val="22"/>
                <w:lang w:val="en-US"/>
              </w:rPr>
              <w:t>The information is presented in general, but there are small gaps or inaccuracies.</w:t>
            </w:r>
            <w:r>
              <w:rPr>
                <w:sz w:val="22"/>
                <w:szCs w:val="22"/>
                <w:lang w:val="en-US"/>
              </w:rPr>
              <w:t xml:space="preserve"> Partially relevant to the topic.</w:t>
            </w:r>
          </w:p>
        </w:tc>
        <w:tc>
          <w:tcPr>
            <w:tcW w:w="3118" w:type="dxa"/>
            <w:tcBorders>
              <w:top w:val="single" w:sz="6" w:space="0" w:color="auto"/>
              <w:left w:val="single" w:sz="6" w:space="0" w:color="auto"/>
              <w:bottom w:val="single" w:sz="6" w:space="0" w:color="auto"/>
              <w:right w:val="single" w:sz="6" w:space="0" w:color="auto"/>
            </w:tcBorders>
          </w:tcPr>
          <w:p w14:paraId="0947F332" w14:textId="3230BF1E" w:rsidR="003C6B04" w:rsidRPr="00887DFD" w:rsidRDefault="00887DFD" w:rsidP="002655B7">
            <w:pPr>
              <w:pStyle w:val="paragraph"/>
              <w:spacing w:before="0" w:beforeAutospacing="0" w:after="0" w:afterAutospacing="0"/>
              <w:textAlignment w:val="baseline"/>
              <w:rPr>
                <w:rStyle w:val="normaltextrun"/>
                <w:sz w:val="22"/>
                <w:szCs w:val="22"/>
                <w:lang w:val="en-US"/>
              </w:rPr>
            </w:pPr>
            <w:r w:rsidRPr="00887DFD">
              <w:rPr>
                <w:rStyle w:val="normaltextrun"/>
                <w:sz w:val="22"/>
                <w:szCs w:val="22"/>
                <w:lang w:val="en-US"/>
              </w:rPr>
              <w:t>There are significant omissions or inaccuracies in the information provided</w:t>
            </w:r>
            <w:r w:rsidR="002D410B">
              <w:rPr>
                <w:rStyle w:val="normaltextrun"/>
                <w:sz w:val="22"/>
                <w:szCs w:val="22"/>
                <w:lang w:val="en-US"/>
              </w:rPr>
              <w:t>. Most parts of the presentation are irrelevant to the topic.</w:t>
            </w:r>
          </w:p>
        </w:tc>
        <w:tc>
          <w:tcPr>
            <w:tcW w:w="3503" w:type="dxa"/>
            <w:tcBorders>
              <w:top w:val="single" w:sz="6" w:space="0" w:color="auto"/>
              <w:left w:val="single" w:sz="6" w:space="0" w:color="auto"/>
              <w:bottom w:val="single" w:sz="6" w:space="0" w:color="auto"/>
              <w:right w:val="single" w:sz="6" w:space="0" w:color="auto"/>
            </w:tcBorders>
          </w:tcPr>
          <w:p w14:paraId="28498C33" w14:textId="48E6B9B2" w:rsidR="003C6B04" w:rsidRPr="002D410B" w:rsidRDefault="002D410B" w:rsidP="002D410B">
            <w:pPr>
              <w:pStyle w:val="paragraph"/>
              <w:spacing w:before="0" w:beforeAutospacing="0" w:after="0" w:afterAutospacing="0"/>
              <w:textAlignment w:val="baseline"/>
              <w:rPr>
                <w:rStyle w:val="normaltextrun"/>
                <w:sz w:val="22"/>
                <w:szCs w:val="22"/>
                <w:lang w:val="en-US"/>
              </w:rPr>
            </w:pPr>
            <w:r w:rsidRPr="002D410B">
              <w:rPr>
                <w:rStyle w:val="normaltextrun"/>
                <w:sz w:val="22"/>
                <w:szCs w:val="22"/>
                <w:lang w:val="en-US"/>
              </w:rPr>
              <w:t xml:space="preserve">The information provided is fragmentary and does not meet the requirements of the </w:t>
            </w:r>
            <w:r>
              <w:rPr>
                <w:rStyle w:val="normaltextrun"/>
                <w:sz w:val="22"/>
                <w:szCs w:val="22"/>
                <w:lang w:val="en-US"/>
              </w:rPr>
              <w:t>assignment. No relevance to the topic at all.</w:t>
            </w:r>
          </w:p>
        </w:tc>
      </w:tr>
      <w:tr w:rsidR="00B465B8" w:rsidRPr="00BF4583" w14:paraId="2435493C"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59BB4F1A" w14:textId="67C7DDB0" w:rsidR="00B465B8" w:rsidRPr="002D410B" w:rsidRDefault="00FB61AE" w:rsidP="00B465B8">
            <w:pPr>
              <w:pStyle w:val="paragraph"/>
              <w:spacing w:before="0" w:beforeAutospacing="0" w:after="0" w:afterAutospacing="0"/>
              <w:textAlignment w:val="baseline"/>
              <w:rPr>
                <w:rStyle w:val="normaltextrun"/>
                <w:b/>
                <w:bCs/>
                <w:sz w:val="22"/>
                <w:szCs w:val="22"/>
                <w:lang w:val="en-US"/>
              </w:rPr>
            </w:pPr>
            <w:r>
              <w:rPr>
                <w:rStyle w:val="normaltextrun"/>
                <w:sz w:val="22"/>
                <w:szCs w:val="22"/>
              </w:rPr>
              <w:t xml:space="preserve">Public speaking skills </w:t>
            </w:r>
          </w:p>
        </w:tc>
        <w:tc>
          <w:tcPr>
            <w:tcW w:w="2835" w:type="dxa"/>
            <w:tcBorders>
              <w:top w:val="single" w:sz="6" w:space="0" w:color="auto"/>
              <w:left w:val="single" w:sz="6" w:space="0" w:color="auto"/>
              <w:bottom w:val="single" w:sz="6" w:space="0" w:color="auto"/>
              <w:right w:val="single" w:sz="6" w:space="0" w:color="auto"/>
            </w:tcBorders>
          </w:tcPr>
          <w:p w14:paraId="01D67BBB" w14:textId="12E86253" w:rsidR="00B465B8" w:rsidRPr="003A1565" w:rsidRDefault="003A1565" w:rsidP="0060233C">
            <w:pPr>
              <w:pStyle w:val="paragraph"/>
              <w:spacing w:before="0" w:beforeAutospacing="0" w:after="0" w:afterAutospacing="0"/>
              <w:textAlignment w:val="baseline"/>
              <w:rPr>
                <w:rStyle w:val="normaltextrun"/>
                <w:sz w:val="22"/>
                <w:szCs w:val="22"/>
                <w:lang w:val="en-US"/>
              </w:rPr>
            </w:pPr>
            <w:r w:rsidRPr="003A1565">
              <w:rPr>
                <w:rStyle w:val="normaltextrun"/>
                <w:sz w:val="22"/>
                <w:szCs w:val="22"/>
                <w:lang w:val="en-US"/>
              </w:rPr>
              <w:t>Confident, professional and effective performance with excellent use of voice, gestures and audience contact.</w:t>
            </w:r>
            <w:r w:rsidR="0060233C">
              <w:rPr>
                <w:rStyle w:val="normaltextrun"/>
                <w:sz w:val="22"/>
                <w:szCs w:val="22"/>
                <w:lang w:val="en-US"/>
              </w:rPr>
              <w:t xml:space="preserve"> Excellent diction and pronunciation.</w:t>
            </w:r>
          </w:p>
        </w:tc>
        <w:tc>
          <w:tcPr>
            <w:tcW w:w="3260" w:type="dxa"/>
            <w:tcBorders>
              <w:top w:val="single" w:sz="6" w:space="0" w:color="auto"/>
              <w:left w:val="single" w:sz="6" w:space="0" w:color="auto"/>
              <w:bottom w:val="single" w:sz="6" w:space="0" w:color="auto"/>
              <w:right w:val="single" w:sz="6" w:space="0" w:color="auto"/>
            </w:tcBorders>
          </w:tcPr>
          <w:p w14:paraId="1C555BE6" w14:textId="4329F663" w:rsidR="00B465B8" w:rsidRPr="003A1565" w:rsidRDefault="003A1565" w:rsidP="0060233C">
            <w:pPr>
              <w:pStyle w:val="paragraph"/>
              <w:spacing w:before="0" w:beforeAutospacing="0" w:after="0" w:afterAutospacing="0"/>
              <w:textAlignment w:val="baseline"/>
              <w:rPr>
                <w:rStyle w:val="normaltextrun"/>
                <w:sz w:val="22"/>
                <w:szCs w:val="22"/>
                <w:lang w:val="en-US"/>
              </w:rPr>
            </w:pPr>
            <w:r w:rsidRPr="003A1565">
              <w:rPr>
                <w:rStyle w:val="normaltextrun"/>
                <w:sz w:val="22"/>
                <w:szCs w:val="22"/>
                <w:lang w:val="en-US"/>
              </w:rPr>
              <w:t>Speaking is effective, but some work may be needed to improve communication skills.</w:t>
            </w:r>
            <w:r w:rsidR="0060233C">
              <w:rPr>
                <w:sz w:val="22"/>
                <w:szCs w:val="22"/>
                <w:lang w:val="en-US"/>
              </w:rPr>
              <w:t xml:space="preserve"> </w:t>
            </w:r>
            <w:r w:rsidR="0060233C">
              <w:rPr>
                <w:rStyle w:val="normaltextrun"/>
              </w:rPr>
              <w:t>Good</w:t>
            </w:r>
            <w:r w:rsidR="0060233C">
              <w:rPr>
                <w:rStyle w:val="normaltextrun"/>
                <w:sz w:val="22"/>
                <w:szCs w:val="22"/>
                <w:lang w:val="en-US"/>
              </w:rPr>
              <w:t xml:space="preserve"> diction and pronunciation with some phonetic mistakes.</w:t>
            </w:r>
          </w:p>
        </w:tc>
        <w:tc>
          <w:tcPr>
            <w:tcW w:w="3118" w:type="dxa"/>
            <w:tcBorders>
              <w:top w:val="single" w:sz="6" w:space="0" w:color="auto"/>
              <w:left w:val="single" w:sz="6" w:space="0" w:color="auto"/>
              <w:bottom w:val="single" w:sz="6" w:space="0" w:color="auto"/>
              <w:right w:val="single" w:sz="6" w:space="0" w:color="auto"/>
            </w:tcBorders>
          </w:tcPr>
          <w:p w14:paraId="26610F94" w14:textId="18566C2F" w:rsidR="00B465B8" w:rsidRPr="003A1565" w:rsidRDefault="003A1565" w:rsidP="000D0405">
            <w:pPr>
              <w:pStyle w:val="paragraph"/>
              <w:spacing w:before="0" w:beforeAutospacing="0" w:after="0" w:afterAutospacing="0"/>
              <w:textAlignment w:val="baseline"/>
              <w:rPr>
                <w:rStyle w:val="normaltextrun"/>
                <w:sz w:val="22"/>
                <w:szCs w:val="22"/>
                <w:lang w:val="en-US"/>
              </w:rPr>
            </w:pPr>
            <w:r w:rsidRPr="003A1565">
              <w:rPr>
                <w:rStyle w:val="normaltextrun"/>
                <w:sz w:val="22"/>
                <w:szCs w:val="22"/>
                <w:lang w:val="en-US"/>
              </w:rPr>
              <w:t>Public speaking skills require major improvements.</w:t>
            </w:r>
            <w:r w:rsidR="0060233C">
              <w:t xml:space="preserve"> </w:t>
            </w:r>
            <w:r w:rsidR="0060233C">
              <w:rPr>
                <w:rStyle w:val="normaltextrun"/>
              </w:rPr>
              <w:t>Poor</w:t>
            </w:r>
            <w:r w:rsidR="0060233C">
              <w:rPr>
                <w:rStyle w:val="normaltextrun"/>
                <w:sz w:val="22"/>
                <w:szCs w:val="22"/>
                <w:lang w:val="en-US"/>
              </w:rPr>
              <w:t xml:space="preserve"> diction and pronunciation with </w:t>
            </w:r>
            <w:r w:rsidR="000D0405">
              <w:rPr>
                <w:rStyle w:val="normaltextrun"/>
                <w:sz w:val="22"/>
                <w:szCs w:val="22"/>
                <w:lang w:val="en-US"/>
              </w:rPr>
              <w:t>plenty of</w:t>
            </w:r>
            <w:r w:rsidR="0060233C">
              <w:rPr>
                <w:rStyle w:val="normaltextrun"/>
                <w:sz w:val="22"/>
                <w:szCs w:val="22"/>
                <w:lang w:val="en-US"/>
              </w:rPr>
              <w:t xml:space="preserve"> phonetic mistakes.</w:t>
            </w:r>
          </w:p>
        </w:tc>
        <w:tc>
          <w:tcPr>
            <w:tcW w:w="3503" w:type="dxa"/>
            <w:tcBorders>
              <w:top w:val="single" w:sz="6" w:space="0" w:color="auto"/>
              <w:left w:val="single" w:sz="6" w:space="0" w:color="auto"/>
              <w:bottom w:val="single" w:sz="6" w:space="0" w:color="auto"/>
              <w:right w:val="single" w:sz="6" w:space="0" w:color="auto"/>
            </w:tcBorders>
          </w:tcPr>
          <w:p w14:paraId="749F7415" w14:textId="6EA8C605" w:rsidR="00B465B8" w:rsidRPr="000B1FE7" w:rsidRDefault="003A1565" w:rsidP="000D0405">
            <w:pPr>
              <w:pStyle w:val="paragraph"/>
              <w:spacing w:before="0" w:beforeAutospacing="0" w:after="0" w:afterAutospacing="0"/>
              <w:textAlignment w:val="baseline"/>
              <w:rPr>
                <w:rStyle w:val="normaltextrun"/>
                <w:sz w:val="22"/>
                <w:szCs w:val="22"/>
              </w:rPr>
            </w:pPr>
            <w:r w:rsidRPr="003A1565">
              <w:rPr>
                <w:rStyle w:val="normaltextrun"/>
                <w:sz w:val="22"/>
                <w:szCs w:val="22"/>
                <w:lang w:val="en-US"/>
              </w:rPr>
              <w:t>The performance is unsuccessful, making it difficult for audience to understand and engage</w:t>
            </w:r>
            <w:r w:rsidR="00B465B8" w:rsidRPr="003A1565">
              <w:rPr>
                <w:rStyle w:val="normaltextrun"/>
                <w:sz w:val="22"/>
                <w:szCs w:val="22"/>
                <w:lang w:val="en-US"/>
              </w:rPr>
              <w:t>.</w:t>
            </w:r>
            <w:r w:rsidR="000D0405">
              <w:rPr>
                <w:sz w:val="22"/>
                <w:szCs w:val="22"/>
                <w:lang w:val="en-US"/>
              </w:rPr>
              <w:t xml:space="preserve"> </w:t>
            </w:r>
          </w:p>
        </w:tc>
      </w:tr>
      <w:tr w:rsidR="00B465B8" w:rsidRPr="003444E5" w14:paraId="6E2F4FA5"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2B474329" w14:textId="7180DB98" w:rsidR="00B465B8" w:rsidRPr="000B1FE7" w:rsidRDefault="00F82F1C" w:rsidP="00FB61AE">
            <w:pPr>
              <w:pStyle w:val="paragraph"/>
              <w:spacing w:before="0" w:beforeAutospacing="0" w:after="0" w:afterAutospacing="0"/>
              <w:textAlignment w:val="baseline"/>
              <w:rPr>
                <w:rStyle w:val="normaltextrun"/>
                <w:sz w:val="22"/>
                <w:szCs w:val="22"/>
              </w:rPr>
            </w:pPr>
            <w:r>
              <w:rPr>
                <w:rStyle w:val="normaltextrun"/>
                <w:sz w:val="22"/>
                <w:szCs w:val="22"/>
                <w:lang w:val="en-US"/>
              </w:rPr>
              <w:t>Critical thinking</w:t>
            </w:r>
            <w:r w:rsidR="00B465B8">
              <w:rPr>
                <w:rStyle w:val="normaltextrun"/>
                <w:sz w:val="22"/>
                <w:szCs w:val="22"/>
                <w:lang w:val="en-US"/>
              </w:rPr>
              <w:t xml:space="preserve"> skills and </w:t>
            </w:r>
            <w:r w:rsidR="00FB61AE">
              <w:rPr>
                <w:rStyle w:val="normaltextrun"/>
                <w:sz w:val="22"/>
                <w:szCs w:val="22"/>
                <w:lang w:val="en-US"/>
              </w:rPr>
              <w:t xml:space="preserve">own judgement </w:t>
            </w:r>
          </w:p>
        </w:tc>
        <w:tc>
          <w:tcPr>
            <w:tcW w:w="2835" w:type="dxa"/>
            <w:tcBorders>
              <w:top w:val="single" w:sz="6" w:space="0" w:color="auto"/>
              <w:left w:val="single" w:sz="6" w:space="0" w:color="auto"/>
              <w:bottom w:val="single" w:sz="6" w:space="0" w:color="auto"/>
              <w:right w:val="single" w:sz="6" w:space="0" w:color="auto"/>
            </w:tcBorders>
          </w:tcPr>
          <w:p w14:paraId="67E856DB" w14:textId="690C1E58" w:rsidR="00B465B8" w:rsidRPr="000D0405" w:rsidRDefault="000D0405" w:rsidP="000D0405">
            <w:pPr>
              <w:pStyle w:val="paragraph"/>
              <w:textAlignment w:val="baseline"/>
              <w:rPr>
                <w:rStyle w:val="normaltextrun"/>
                <w:sz w:val="22"/>
                <w:szCs w:val="22"/>
                <w:lang w:val="en-US"/>
              </w:rPr>
            </w:pPr>
            <w:r w:rsidRPr="000D0405">
              <w:rPr>
                <w:rStyle w:val="normaltextrun"/>
                <w:sz w:val="22"/>
                <w:szCs w:val="22"/>
                <w:lang w:val="en-US"/>
              </w:rPr>
              <w:t xml:space="preserve">The presentation contains deep and original conclusions, as well as clear </w:t>
            </w:r>
            <w:r>
              <w:rPr>
                <w:rStyle w:val="normaltextrun"/>
                <w:sz w:val="22"/>
                <w:szCs w:val="22"/>
                <w:lang w:val="en-US"/>
              </w:rPr>
              <w:t>demonstration of critical thinking</w:t>
            </w:r>
            <w:r w:rsidRPr="000D0405">
              <w:rPr>
                <w:rStyle w:val="normaltextrun"/>
                <w:sz w:val="22"/>
                <w:szCs w:val="22"/>
                <w:lang w:val="en-US"/>
              </w:rPr>
              <w:t>.</w:t>
            </w:r>
          </w:p>
        </w:tc>
        <w:tc>
          <w:tcPr>
            <w:tcW w:w="3260" w:type="dxa"/>
            <w:tcBorders>
              <w:top w:val="single" w:sz="6" w:space="0" w:color="auto"/>
              <w:left w:val="single" w:sz="6" w:space="0" w:color="auto"/>
              <w:bottom w:val="single" w:sz="6" w:space="0" w:color="auto"/>
              <w:right w:val="single" w:sz="6" w:space="0" w:color="auto"/>
            </w:tcBorders>
          </w:tcPr>
          <w:p w14:paraId="0BEFDDD9" w14:textId="4A0DA154" w:rsidR="00B465B8" w:rsidRPr="00D019D6" w:rsidRDefault="00D019D6" w:rsidP="00873590">
            <w:pPr>
              <w:pStyle w:val="paragraph"/>
              <w:spacing w:before="0" w:beforeAutospacing="0" w:after="0" w:afterAutospacing="0"/>
              <w:textAlignment w:val="baseline"/>
              <w:rPr>
                <w:rStyle w:val="normaltextrun"/>
                <w:sz w:val="22"/>
                <w:szCs w:val="22"/>
                <w:lang w:val="en-US"/>
              </w:rPr>
            </w:pPr>
            <w:r w:rsidRPr="00D019D6">
              <w:rPr>
                <w:rStyle w:val="normaltextrun"/>
                <w:sz w:val="22"/>
                <w:szCs w:val="22"/>
                <w:lang w:val="en-US"/>
              </w:rPr>
              <w:t xml:space="preserve">The main conclusions and </w:t>
            </w:r>
            <w:r w:rsidR="003444E5">
              <w:rPr>
                <w:rStyle w:val="normaltextrun"/>
                <w:sz w:val="22"/>
                <w:szCs w:val="22"/>
                <w:lang w:val="en-US"/>
              </w:rPr>
              <w:t>critical thinking</w:t>
            </w:r>
            <w:r w:rsidR="00873590">
              <w:rPr>
                <w:rStyle w:val="normaltextrun"/>
                <w:sz w:val="22"/>
                <w:szCs w:val="22"/>
                <w:lang w:val="en-US"/>
              </w:rPr>
              <w:t xml:space="preserve"> skills</w:t>
            </w:r>
            <w:r w:rsidRPr="00D019D6">
              <w:rPr>
                <w:rStyle w:val="normaltextrun"/>
                <w:sz w:val="22"/>
                <w:szCs w:val="22"/>
                <w:lang w:val="en-US"/>
              </w:rPr>
              <w:t xml:space="preserve"> are present, but they may be more </w:t>
            </w:r>
            <w:r w:rsidR="00873590">
              <w:rPr>
                <w:rStyle w:val="normaltextrun"/>
                <w:sz w:val="22"/>
                <w:szCs w:val="22"/>
                <w:lang w:val="en-US"/>
              </w:rPr>
              <w:t>improved</w:t>
            </w:r>
            <w:r w:rsidRPr="00D019D6">
              <w:rPr>
                <w:rStyle w:val="normaltextrun"/>
                <w:sz w:val="22"/>
                <w:szCs w:val="22"/>
                <w:lang w:val="en-US"/>
              </w:rPr>
              <w:t>.</w:t>
            </w:r>
          </w:p>
        </w:tc>
        <w:tc>
          <w:tcPr>
            <w:tcW w:w="3118" w:type="dxa"/>
            <w:tcBorders>
              <w:top w:val="single" w:sz="6" w:space="0" w:color="auto"/>
              <w:left w:val="single" w:sz="6" w:space="0" w:color="auto"/>
              <w:bottom w:val="single" w:sz="6" w:space="0" w:color="auto"/>
              <w:right w:val="single" w:sz="6" w:space="0" w:color="auto"/>
            </w:tcBorders>
          </w:tcPr>
          <w:p w14:paraId="0C1E7B51" w14:textId="23AE503E" w:rsidR="00B465B8" w:rsidRPr="003444E5" w:rsidRDefault="00873590" w:rsidP="00873590">
            <w:pPr>
              <w:pStyle w:val="paragraph"/>
              <w:spacing w:before="0" w:beforeAutospacing="0" w:after="0" w:afterAutospacing="0"/>
              <w:textAlignment w:val="baseline"/>
              <w:rPr>
                <w:rStyle w:val="normaltextrun"/>
                <w:sz w:val="22"/>
                <w:szCs w:val="22"/>
                <w:lang w:val="en-US"/>
              </w:rPr>
            </w:pPr>
            <w:r>
              <w:rPr>
                <w:rStyle w:val="normaltextrun"/>
                <w:sz w:val="22"/>
                <w:szCs w:val="22"/>
                <w:lang w:val="en-US"/>
              </w:rPr>
              <w:t xml:space="preserve">Conclusions </w:t>
            </w:r>
            <w:r w:rsidR="003444E5" w:rsidRPr="003444E5">
              <w:rPr>
                <w:rStyle w:val="normaltextrun"/>
                <w:sz w:val="22"/>
                <w:szCs w:val="22"/>
                <w:lang w:val="en-US"/>
              </w:rPr>
              <w:t>are available, but they are limited and may require additional development.</w:t>
            </w:r>
            <w:r>
              <w:rPr>
                <w:rStyle w:val="normaltextrun"/>
                <w:sz w:val="22"/>
                <w:szCs w:val="22"/>
                <w:lang w:val="en-US"/>
              </w:rPr>
              <w:t xml:space="preserve"> Poor critical thinking skills.</w:t>
            </w:r>
          </w:p>
        </w:tc>
        <w:tc>
          <w:tcPr>
            <w:tcW w:w="3503" w:type="dxa"/>
            <w:tcBorders>
              <w:top w:val="single" w:sz="6" w:space="0" w:color="auto"/>
              <w:left w:val="single" w:sz="6" w:space="0" w:color="auto"/>
              <w:bottom w:val="single" w:sz="6" w:space="0" w:color="auto"/>
              <w:right w:val="single" w:sz="6" w:space="0" w:color="auto"/>
            </w:tcBorders>
          </w:tcPr>
          <w:p w14:paraId="086D8FB9" w14:textId="18B0BC25" w:rsidR="00B465B8" w:rsidRPr="003444E5" w:rsidRDefault="003444E5" w:rsidP="003444E5">
            <w:pPr>
              <w:pStyle w:val="paragraph"/>
              <w:spacing w:before="0" w:beforeAutospacing="0" w:after="0" w:afterAutospacing="0"/>
              <w:jc w:val="both"/>
              <w:textAlignment w:val="baseline"/>
              <w:rPr>
                <w:rStyle w:val="normaltextrun"/>
                <w:sz w:val="22"/>
                <w:szCs w:val="22"/>
                <w:lang w:val="en-US"/>
              </w:rPr>
            </w:pPr>
            <w:r w:rsidRPr="003444E5">
              <w:rPr>
                <w:rStyle w:val="normaltextrun"/>
                <w:sz w:val="22"/>
                <w:szCs w:val="22"/>
                <w:lang w:val="en-US"/>
              </w:rPr>
              <w:t>Lack of own conclusions and recommendations.</w:t>
            </w:r>
          </w:p>
        </w:tc>
      </w:tr>
    </w:tbl>
    <w:p w14:paraId="1D298892" w14:textId="66DECF12" w:rsidR="002D6B70" w:rsidRDefault="002D6B70" w:rsidP="00345A90">
      <w:pPr>
        <w:jc w:val="both"/>
        <w:rPr>
          <w:b/>
          <w:lang w:val="en-US"/>
        </w:rPr>
      </w:pPr>
    </w:p>
    <w:p w14:paraId="0CBACEE4" w14:textId="77777777" w:rsidR="00C0669A" w:rsidRPr="003444E5" w:rsidRDefault="00C0669A" w:rsidP="00345A90">
      <w:pPr>
        <w:jc w:val="both"/>
        <w:rPr>
          <w:b/>
          <w:lang w:val="en-US"/>
        </w:rPr>
      </w:pPr>
    </w:p>
    <w:sectPr w:rsidR="00C0669A" w:rsidRPr="003444E5" w:rsidSect="001B7248">
      <w:pgSz w:w="16838" w:h="11906" w:orient="landscape"/>
      <w:pgMar w:top="1701" w:right="567" w:bottom="851"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4EEE5" w14:textId="77777777" w:rsidR="001B2F83" w:rsidRDefault="001B2F83" w:rsidP="004C6A23">
      <w:r>
        <w:separator/>
      </w:r>
    </w:p>
  </w:endnote>
  <w:endnote w:type="continuationSeparator" w:id="0">
    <w:p w14:paraId="06D7F5C2" w14:textId="77777777" w:rsidR="001B2F83" w:rsidRDefault="001B2F83" w:rsidP="004C6A23">
      <w:r>
        <w:continuationSeparator/>
      </w:r>
    </w:p>
  </w:endnote>
  <w:endnote w:type="continuationNotice" w:id="1">
    <w:p w14:paraId="44886D48" w14:textId="77777777" w:rsidR="001B2F83" w:rsidRDefault="001B2F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48099" w14:textId="77777777" w:rsidR="001B2F83" w:rsidRDefault="001B2F83" w:rsidP="004C6A23">
      <w:r>
        <w:separator/>
      </w:r>
    </w:p>
  </w:footnote>
  <w:footnote w:type="continuationSeparator" w:id="0">
    <w:p w14:paraId="28A65C22" w14:textId="77777777" w:rsidR="001B2F83" w:rsidRDefault="001B2F83" w:rsidP="004C6A23">
      <w:r>
        <w:continuationSeparator/>
      </w:r>
    </w:p>
  </w:footnote>
  <w:footnote w:type="continuationNotice" w:id="1">
    <w:p w14:paraId="77BF559F" w14:textId="77777777" w:rsidR="001B2F83" w:rsidRDefault="001B2F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1431"/>
    <w:multiLevelType w:val="hybridMultilevel"/>
    <w:tmpl w:val="93BAAA10"/>
    <w:lvl w:ilvl="0" w:tplc="DB861D3E">
      <w:start w:val="1"/>
      <w:numFmt w:val="decimal"/>
      <w:lvlText w:val="%1."/>
      <w:lvlJc w:val="left"/>
      <w:pPr>
        <w:ind w:left="359" w:hanging="245"/>
      </w:pPr>
      <w:rPr>
        <w:rFonts w:ascii="Times New Roman" w:eastAsia="Times New Roman" w:hAnsi="Times New Roman" w:cs="Times New Roman" w:hint="default"/>
        <w:w w:val="100"/>
        <w:sz w:val="24"/>
        <w:szCs w:val="24"/>
        <w:lang w:val="ru-RU" w:eastAsia="en-US" w:bidi="ar-SA"/>
      </w:rPr>
    </w:lvl>
    <w:lvl w:ilvl="1" w:tplc="466C2B9A">
      <w:numFmt w:val="bullet"/>
      <w:lvlText w:val="•"/>
      <w:lvlJc w:val="left"/>
      <w:pPr>
        <w:ind w:left="1188" w:hanging="245"/>
      </w:pPr>
      <w:rPr>
        <w:rFonts w:hint="default"/>
        <w:lang w:val="ru-RU" w:eastAsia="en-US" w:bidi="ar-SA"/>
      </w:rPr>
    </w:lvl>
    <w:lvl w:ilvl="2" w:tplc="3086D476">
      <w:numFmt w:val="bullet"/>
      <w:lvlText w:val="•"/>
      <w:lvlJc w:val="left"/>
      <w:pPr>
        <w:ind w:left="2016" w:hanging="245"/>
      </w:pPr>
      <w:rPr>
        <w:rFonts w:hint="default"/>
        <w:lang w:val="ru-RU" w:eastAsia="en-US" w:bidi="ar-SA"/>
      </w:rPr>
    </w:lvl>
    <w:lvl w:ilvl="3" w:tplc="67DA88AA">
      <w:numFmt w:val="bullet"/>
      <w:lvlText w:val="•"/>
      <w:lvlJc w:val="left"/>
      <w:pPr>
        <w:ind w:left="2844" w:hanging="245"/>
      </w:pPr>
      <w:rPr>
        <w:rFonts w:hint="default"/>
        <w:lang w:val="ru-RU" w:eastAsia="en-US" w:bidi="ar-SA"/>
      </w:rPr>
    </w:lvl>
    <w:lvl w:ilvl="4" w:tplc="5A362480">
      <w:numFmt w:val="bullet"/>
      <w:lvlText w:val="•"/>
      <w:lvlJc w:val="left"/>
      <w:pPr>
        <w:ind w:left="3673" w:hanging="245"/>
      </w:pPr>
      <w:rPr>
        <w:rFonts w:hint="default"/>
        <w:lang w:val="ru-RU" w:eastAsia="en-US" w:bidi="ar-SA"/>
      </w:rPr>
    </w:lvl>
    <w:lvl w:ilvl="5" w:tplc="84A8B58A">
      <w:numFmt w:val="bullet"/>
      <w:lvlText w:val="•"/>
      <w:lvlJc w:val="left"/>
      <w:pPr>
        <w:ind w:left="4501" w:hanging="245"/>
      </w:pPr>
      <w:rPr>
        <w:rFonts w:hint="default"/>
        <w:lang w:val="ru-RU" w:eastAsia="en-US" w:bidi="ar-SA"/>
      </w:rPr>
    </w:lvl>
    <w:lvl w:ilvl="6" w:tplc="074E7970">
      <w:numFmt w:val="bullet"/>
      <w:lvlText w:val="•"/>
      <w:lvlJc w:val="left"/>
      <w:pPr>
        <w:ind w:left="5329" w:hanging="245"/>
      </w:pPr>
      <w:rPr>
        <w:rFonts w:hint="default"/>
        <w:lang w:val="ru-RU" w:eastAsia="en-US" w:bidi="ar-SA"/>
      </w:rPr>
    </w:lvl>
    <w:lvl w:ilvl="7" w:tplc="2E606236">
      <w:numFmt w:val="bullet"/>
      <w:lvlText w:val="•"/>
      <w:lvlJc w:val="left"/>
      <w:pPr>
        <w:ind w:left="6158" w:hanging="245"/>
      </w:pPr>
      <w:rPr>
        <w:rFonts w:hint="default"/>
        <w:lang w:val="ru-RU" w:eastAsia="en-US" w:bidi="ar-SA"/>
      </w:rPr>
    </w:lvl>
    <w:lvl w:ilvl="8" w:tplc="09928850">
      <w:numFmt w:val="bullet"/>
      <w:lvlText w:val="•"/>
      <w:lvlJc w:val="left"/>
      <w:pPr>
        <w:ind w:left="6986" w:hanging="245"/>
      </w:pPr>
      <w:rPr>
        <w:rFonts w:hint="default"/>
        <w:lang w:val="ru-RU" w:eastAsia="en-US" w:bidi="ar-SA"/>
      </w:r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EE22E8"/>
    <w:multiLevelType w:val="hybridMultilevel"/>
    <w:tmpl w:val="F5787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8666117">
    <w:abstractNumId w:val="12"/>
  </w:num>
  <w:num w:numId="2" w16cid:durableId="702826801">
    <w:abstractNumId w:val="6"/>
  </w:num>
  <w:num w:numId="3" w16cid:durableId="1525902574">
    <w:abstractNumId w:val="5"/>
  </w:num>
  <w:num w:numId="4" w16cid:durableId="125664332">
    <w:abstractNumId w:val="2"/>
  </w:num>
  <w:num w:numId="5" w16cid:durableId="1891382464">
    <w:abstractNumId w:val="3"/>
  </w:num>
  <w:num w:numId="6" w16cid:durableId="772281150">
    <w:abstractNumId w:val="4"/>
  </w:num>
  <w:num w:numId="7" w16cid:durableId="2095860055">
    <w:abstractNumId w:val="7"/>
  </w:num>
  <w:num w:numId="8" w16cid:durableId="835537489">
    <w:abstractNumId w:val="1"/>
  </w:num>
  <w:num w:numId="9" w16cid:durableId="1028331832">
    <w:abstractNumId w:val="9"/>
  </w:num>
  <w:num w:numId="10" w16cid:durableId="1209410746">
    <w:abstractNumId w:val="11"/>
  </w:num>
  <w:num w:numId="11" w16cid:durableId="435251624">
    <w:abstractNumId w:val="10"/>
  </w:num>
  <w:num w:numId="12" w16cid:durableId="273559567">
    <w:abstractNumId w:val="8"/>
  </w:num>
  <w:num w:numId="13" w16cid:durableId="371199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DBF"/>
    <w:rsid w:val="00000E31"/>
    <w:rsid w:val="00001D00"/>
    <w:rsid w:val="000023AC"/>
    <w:rsid w:val="0000266D"/>
    <w:rsid w:val="00003C69"/>
    <w:rsid w:val="00010FAE"/>
    <w:rsid w:val="0001583E"/>
    <w:rsid w:val="00015A5E"/>
    <w:rsid w:val="00021CB8"/>
    <w:rsid w:val="00024786"/>
    <w:rsid w:val="000267FB"/>
    <w:rsid w:val="000309BA"/>
    <w:rsid w:val="0003132B"/>
    <w:rsid w:val="00033BCF"/>
    <w:rsid w:val="00033C04"/>
    <w:rsid w:val="00035CC8"/>
    <w:rsid w:val="0004510D"/>
    <w:rsid w:val="00051A37"/>
    <w:rsid w:val="000544CE"/>
    <w:rsid w:val="0005625E"/>
    <w:rsid w:val="00057983"/>
    <w:rsid w:val="00057ECB"/>
    <w:rsid w:val="0006202B"/>
    <w:rsid w:val="00062B20"/>
    <w:rsid w:val="000634C4"/>
    <w:rsid w:val="00063C75"/>
    <w:rsid w:val="00065FCD"/>
    <w:rsid w:val="00070DE9"/>
    <w:rsid w:val="00072014"/>
    <w:rsid w:val="000743DC"/>
    <w:rsid w:val="00076BBA"/>
    <w:rsid w:val="00077BE5"/>
    <w:rsid w:val="00080984"/>
    <w:rsid w:val="00080FF0"/>
    <w:rsid w:val="00090950"/>
    <w:rsid w:val="000936D2"/>
    <w:rsid w:val="000955E8"/>
    <w:rsid w:val="000A30E3"/>
    <w:rsid w:val="000A447E"/>
    <w:rsid w:val="000A48AD"/>
    <w:rsid w:val="000A62A7"/>
    <w:rsid w:val="000A64C4"/>
    <w:rsid w:val="000A6617"/>
    <w:rsid w:val="000B228A"/>
    <w:rsid w:val="000B254C"/>
    <w:rsid w:val="000B768C"/>
    <w:rsid w:val="000C24A3"/>
    <w:rsid w:val="000C29CE"/>
    <w:rsid w:val="000C2E1B"/>
    <w:rsid w:val="000C4543"/>
    <w:rsid w:val="000C4BEC"/>
    <w:rsid w:val="000C615F"/>
    <w:rsid w:val="000C68BD"/>
    <w:rsid w:val="000D0405"/>
    <w:rsid w:val="000D4D4A"/>
    <w:rsid w:val="000E048B"/>
    <w:rsid w:val="000E1932"/>
    <w:rsid w:val="000E1A39"/>
    <w:rsid w:val="000E3AA2"/>
    <w:rsid w:val="000E3B00"/>
    <w:rsid w:val="000E507B"/>
    <w:rsid w:val="000E5A3B"/>
    <w:rsid w:val="000E7B93"/>
    <w:rsid w:val="000F2D2E"/>
    <w:rsid w:val="0010667E"/>
    <w:rsid w:val="00113406"/>
    <w:rsid w:val="001173CE"/>
    <w:rsid w:val="001209A4"/>
    <w:rsid w:val="00122EF2"/>
    <w:rsid w:val="00125B10"/>
    <w:rsid w:val="00125FA7"/>
    <w:rsid w:val="001304F7"/>
    <w:rsid w:val="00131B1A"/>
    <w:rsid w:val="00132634"/>
    <w:rsid w:val="00132689"/>
    <w:rsid w:val="001347E4"/>
    <w:rsid w:val="00137205"/>
    <w:rsid w:val="0013795D"/>
    <w:rsid w:val="00137E5F"/>
    <w:rsid w:val="00143FEA"/>
    <w:rsid w:val="0015176D"/>
    <w:rsid w:val="001640C9"/>
    <w:rsid w:val="001679E6"/>
    <w:rsid w:val="001704D9"/>
    <w:rsid w:val="00170D18"/>
    <w:rsid w:val="001717D6"/>
    <w:rsid w:val="001722FB"/>
    <w:rsid w:val="001727D5"/>
    <w:rsid w:val="00174F19"/>
    <w:rsid w:val="00180AF4"/>
    <w:rsid w:val="00180F23"/>
    <w:rsid w:val="001815D6"/>
    <w:rsid w:val="00181A72"/>
    <w:rsid w:val="0018273A"/>
    <w:rsid w:val="0019289F"/>
    <w:rsid w:val="001A1046"/>
    <w:rsid w:val="001A4025"/>
    <w:rsid w:val="001A4B41"/>
    <w:rsid w:val="001A5411"/>
    <w:rsid w:val="001A7302"/>
    <w:rsid w:val="001B06C3"/>
    <w:rsid w:val="001B0F79"/>
    <w:rsid w:val="001B1452"/>
    <w:rsid w:val="001B2F83"/>
    <w:rsid w:val="001B7248"/>
    <w:rsid w:val="001B7B56"/>
    <w:rsid w:val="001C095F"/>
    <w:rsid w:val="001C1952"/>
    <w:rsid w:val="001C3867"/>
    <w:rsid w:val="001C3D29"/>
    <w:rsid w:val="001C67F5"/>
    <w:rsid w:val="001D34DC"/>
    <w:rsid w:val="001D4997"/>
    <w:rsid w:val="001D7F67"/>
    <w:rsid w:val="001E1E8B"/>
    <w:rsid w:val="001E276F"/>
    <w:rsid w:val="001E29DD"/>
    <w:rsid w:val="001E32F8"/>
    <w:rsid w:val="001E724B"/>
    <w:rsid w:val="001F0AF5"/>
    <w:rsid w:val="001F3EDD"/>
    <w:rsid w:val="001F5F52"/>
    <w:rsid w:val="001F74BF"/>
    <w:rsid w:val="00200490"/>
    <w:rsid w:val="00203226"/>
    <w:rsid w:val="00204F9C"/>
    <w:rsid w:val="00206E46"/>
    <w:rsid w:val="00207EC4"/>
    <w:rsid w:val="00216100"/>
    <w:rsid w:val="0022258E"/>
    <w:rsid w:val="0022591E"/>
    <w:rsid w:val="00227CD1"/>
    <w:rsid w:val="00227FC8"/>
    <w:rsid w:val="00231489"/>
    <w:rsid w:val="002418EC"/>
    <w:rsid w:val="00244437"/>
    <w:rsid w:val="002506A9"/>
    <w:rsid w:val="002514DB"/>
    <w:rsid w:val="00252D22"/>
    <w:rsid w:val="00254ABE"/>
    <w:rsid w:val="00256654"/>
    <w:rsid w:val="00261901"/>
    <w:rsid w:val="00263470"/>
    <w:rsid w:val="00265195"/>
    <w:rsid w:val="002655B7"/>
    <w:rsid w:val="002668F7"/>
    <w:rsid w:val="00267229"/>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2737"/>
    <w:rsid w:val="002B3FFB"/>
    <w:rsid w:val="002B4684"/>
    <w:rsid w:val="002B598E"/>
    <w:rsid w:val="002B69DB"/>
    <w:rsid w:val="002C05CD"/>
    <w:rsid w:val="002C0F20"/>
    <w:rsid w:val="002C1D33"/>
    <w:rsid w:val="002C7366"/>
    <w:rsid w:val="002C79B4"/>
    <w:rsid w:val="002D410B"/>
    <w:rsid w:val="002D6B70"/>
    <w:rsid w:val="002E28AC"/>
    <w:rsid w:val="002E5D5E"/>
    <w:rsid w:val="002E6297"/>
    <w:rsid w:val="002F1A09"/>
    <w:rsid w:val="002F2C36"/>
    <w:rsid w:val="002F4892"/>
    <w:rsid w:val="002F719E"/>
    <w:rsid w:val="002F7F65"/>
    <w:rsid w:val="0030037A"/>
    <w:rsid w:val="0030324B"/>
    <w:rsid w:val="00304CAE"/>
    <w:rsid w:val="00305D79"/>
    <w:rsid w:val="0030728E"/>
    <w:rsid w:val="00311121"/>
    <w:rsid w:val="003126D5"/>
    <w:rsid w:val="0031399E"/>
    <w:rsid w:val="003225BD"/>
    <w:rsid w:val="00323280"/>
    <w:rsid w:val="00323908"/>
    <w:rsid w:val="003244A5"/>
    <w:rsid w:val="00325521"/>
    <w:rsid w:val="00327B02"/>
    <w:rsid w:val="00330851"/>
    <w:rsid w:val="00334A17"/>
    <w:rsid w:val="00337B25"/>
    <w:rsid w:val="0034309A"/>
    <w:rsid w:val="003444E5"/>
    <w:rsid w:val="00345A90"/>
    <w:rsid w:val="00355CB2"/>
    <w:rsid w:val="00361A10"/>
    <w:rsid w:val="00365EF8"/>
    <w:rsid w:val="00366E25"/>
    <w:rsid w:val="0037020F"/>
    <w:rsid w:val="003706A8"/>
    <w:rsid w:val="003710E4"/>
    <w:rsid w:val="00373E69"/>
    <w:rsid w:val="003746E9"/>
    <w:rsid w:val="003762AA"/>
    <w:rsid w:val="00377B71"/>
    <w:rsid w:val="00380757"/>
    <w:rsid w:val="00384CD8"/>
    <w:rsid w:val="00385F64"/>
    <w:rsid w:val="003905E4"/>
    <w:rsid w:val="00395C7D"/>
    <w:rsid w:val="003962E9"/>
    <w:rsid w:val="003A1565"/>
    <w:rsid w:val="003A182C"/>
    <w:rsid w:val="003A4E0C"/>
    <w:rsid w:val="003A64E4"/>
    <w:rsid w:val="003B4589"/>
    <w:rsid w:val="003B57C0"/>
    <w:rsid w:val="003B65F5"/>
    <w:rsid w:val="003B7502"/>
    <w:rsid w:val="003C08C9"/>
    <w:rsid w:val="003C0BA8"/>
    <w:rsid w:val="003C1155"/>
    <w:rsid w:val="003C29AA"/>
    <w:rsid w:val="003C4664"/>
    <w:rsid w:val="003C6B04"/>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4F81"/>
    <w:rsid w:val="004065C8"/>
    <w:rsid w:val="00407938"/>
    <w:rsid w:val="00407F88"/>
    <w:rsid w:val="00410A74"/>
    <w:rsid w:val="0041235C"/>
    <w:rsid w:val="00420B05"/>
    <w:rsid w:val="0042466E"/>
    <w:rsid w:val="0042498E"/>
    <w:rsid w:val="004260D0"/>
    <w:rsid w:val="00430D42"/>
    <w:rsid w:val="004314BD"/>
    <w:rsid w:val="00434B98"/>
    <w:rsid w:val="00441994"/>
    <w:rsid w:val="00444557"/>
    <w:rsid w:val="00455784"/>
    <w:rsid w:val="00457207"/>
    <w:rsid w:val="00461714"/>
    <w:rsid w:val="00461900"/>
    <w:rsid w:val="004637B8"/>
    <w:rsid w:val="00467360"/>
    <w:rsid w:val="0047041B"/>
    <w:rsid w:val="00470429"/>
    <w:rsid w:val="00470BEA"/>
    <w:rsid w:val="00471A80"/>
    <w:rsid w:val="00472EEC"/>
    <w:rsid w:val="0047613E"/>
    <w:rsid w:val="004768BB"/>
    <w:rsid w:val="004777C9"/>
    <w:rsid w:val="004807B2"/>
    <w:rsid w:val="00481F4E"/>
    <w:rsid w:val="004827DD"/>
    <w:rsid w:val="00482C40"/>
    <w:rsid w:val="00483167"/>
    <w:rsid w:val="0048631C"/>
    <w:rsid w:val="00487209"/>
    <w:rsid w:val="004873CC"/>
    <w:rsid w:val="004916DB"/>
    <w:rsid w:val="004947B5"/>
    <w:rsid w:val="004947F8"/>
    <w:rsid w:val="00495679"/>
    <w:rsid w:val="0049675E"/>
    <w:rsid w:val="00496D8F"/>
    <w:rsid w:val="004A52AB"/>
    <w:rsid w:val="004B336E"/>
    <w:rsid w:val="004B4F12"/>
    <w:rsid w:val="004B5D2B"/>
    <w:rsid w:val="004C56A3"/>
    <w:rsid w:val="004C58AB"/>
    <w:rsid w:val="004C6373"/>
    <w:rsid w:val="004C6A23"/>
    <w:rsid w:val="004D1D6C"/>
    <w:rsid w:val="004D4F2C"/>
    <w:rsid w:val="004E1174"/>
    <w:rsid w:val="004E7FA2"/>
    <w:rsid w:val="004F1788"/>
    <w:rsid w:val="004F291E"/>
    <w:rsid w:val="004F3CB8"/>
    <w:rsid w:val="004F55A8"/>
    <w:rsid w:val="004F5EF4"/>
    <w:rsid w:val="00501106"/>
    <w:rsid w:val="00501B29"/>
    <w:rsid w:val="005129DC"/>
    <w:rsid w:val="005174A2"/>
    <w:rsid w:val="00517B82"/>
    <w:rsid w:val="00524EE3"/>
    <w:rsid w:val="00527C2A"/>
    <w:rsid w:val="00530C39"/>
    <w:rsid w:val="005326DC"/>
    <w:rsid w:val="00533B39"/>
    <w:rsid w:val="00533E60"/>
    <w:rsid w:val="0053541C"/>
    <w:rsid w:val="005360BE"/>
    <w:rsid w:val="005413B5"/>
    <w:rsid w:val="00541947"/>
    <w:rsid w:val="00541D7F"/>
    <w:rsid w:val="00541E7E"/>
    <w:rsid w:val="005445CC"/>
    <w:rsid w:val="00550A65"/>
    <w:rsid w:val="00551041"/>
    <w:rsid w:val="005511C2"/>
    <w:rsid w:val="005521D3"/>
    <w:rsid w:val="005563D0"/>
    <w:rsid w:val="005646A9"/>
    <w:rsid w:val="005650EE"/>
    <w:rsid w:val="005651BB"/>
    <w:rsid w:val="00567D23"/>
    <w:rsid w:val="00567F40"/>
    <w:rsid w:val="005754DB"/>
    <w:rsid w:val="0057652E"/>
    <w:rsid w:val="00583B1E"/>
    <w:rsid w:val="0058724E"/>
    <w:rsid w:val="00587717"/>
    <w:rsid w:val="00591BDF"/>
    <w:rsid w:val="00594573"/>
    <w:rsid w:val="00594DE6"/>
    <w:rsid w:val="00594F21"/>
    <w:rsid w:val="005954CC"/>
    <w:rsid w:val="00596514"/>
    <w:rsid w:val="005A0B74"/>
    <w:rsid w:val="005A1284"/>
    <w:rsid w:val="005A2291"/>
    <w:rsid w:val="005B69F9"/>
    <w:rsid w:val="005B6D3E"/>
    <w:rsid w:val="005B72B3"/>
    <w:rsid w:val="005C0EF6"/>
    <w:rsid w:val="005C26DF"/>
    <w:rsid w:val="005C5315"/>
    <w:rsid w:val="005C5690"/>
    <w:rsid w:val="005C6EFD"/>
    <w:rsid w:val="005D3CC1"/>
    <w:rsid w:val="005D6E0E"/>
    <w:rsid w:val="005D79E1"/>
    <w:rsid w:val="005E1BEA"/>
    <w:rsid w:val="005E2FF8"/>
    <w:rsid w:val="005E56BF"/>
    <w:rsid w:val="005E7456"/>
    <w:rsid w:val="005F0F19"/>
    <w:rsid w:val="005F518B"/>
    <w:rsid w:val="00600CB0"/>
    <w:rsid w:val="0060233C"/>
    <w:rsid w:val="006035C2"/>
    <w:rsid w:val="00604ED5"/>
    <w:rsid w:val="00607C12"/>
    <w:rsid w:val="006126F0"/>
    <w:rsid w:val="0061369D"/>
    <w:rsid w:val="00614544"/>
    <w:rsid w:val="00615C78"/>
    <w:rsid w:val="00615E49"/>
    <w:rsid w:val="00623D36"/>
    <w:rsid w:val="0062582B"/>
    <w:rsid w:val="0062740E"/>
    <w:rsid w:val="0063304C"/>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5602"/>
    <w:rsid w:val="006764A0"/>
    <w:rsid w:val="00677687"/>
    <w:rsid w:val="0068083B"/>
    <w:rsid w:val="00682808"/>
    <w:rsid w:val="00683317"/>
    <w:rsid w:val="006848B9"/>
    <w:rsid w:val="00685FBA"/>
    <w:rsid w:val="0069629C"/>
    <w:rsid w:val="00696C36"/>
    <w:rsid w:val="00697944"/>
    <w:rsid w:val="006A461D"/>
    <w:rsid w:val="006A5501"/>
    <w:rsid w:val="006A6C8C"/>
    <w:rsid w:val="006A7FC8"/>
    <w:rsid w:val="006B0510"/>
    <w:rsid w:val="006C2B71"/>
    <w:rsid w:val="006C54BB"/>
    <w:rsid w:val="006C56C2"/>
    <w:rsid w:val="006C6993"/>
    <w:rsid w:val="006C7E46"/>
    <w:rsid w:val="006D6901"/>
    <w:rsid w:val="006D70F3"/>
    <w:rsid w:val="006E163C"/>
    <w:rsid w:val="006E21D1"/>
    <w:rsid w:val="006E44D0"/>
    <w:rsid w:val="006F0081"/>
    <w:rsid w:val="006F43BE"/>
    <w:rsid w:val="006F58D2"/>
    <w:rsid w:val="00703145"/>
    <w:rsid w:val="00704937"/>
    <w:rsid w:val="00705778"/>
    <w:rsid w:val="00705E19"/>
    <w:rsid w:val="00707AF8"/>
    <w:rsid w:val="00711442"/>
    <w:rsid w:val="00713713"/>
    <w:rsid w:val="00714873"/>
    <w:rsid w:val="00720B12"/>
    <w:rsid w:val="00720F68"/>
    <w:rsid w:val="00723D2C"/>
    <w:rsid w:val="00723DFF"/>
    <w:rsid w:val="007271BF"/>
    <w:rsid w:val="00733450"/>
    <w:rsid w:val="007419F2"/>
    <w:rsid w:val="007451BB"/>
    <w:rsid w:val="00745E8E"/>
    <w:rsid w:val="00750D6B"/>
    <w:rsid w:val="00752D2A"/>
    <w:rsid w:val="00752D49"/>
    <w:rsid w:val="00753B50"/>
    <w:rsid w:val="00755D80"/>
    <w:rsid w:val="00757123"/>
    <w:rsid w:val="0076614C"/>
    <w:rsid w:val="007703A5"/>
    <w:rsid w:val="007738DF"/>
    <w:rsid w:val="00775307"/>
    <w:rsid w:val="0077543C"/>
    <w:rsid w:val="0078340B"/>
    <w:rsid w:val="00792E68"/>
    <w:rsid w:val="007950CC"/>
    <w:rsid w:val="00796885"/>
    <w:rsid w:val="007A26C4"/>
    <w:rsid w:val="007A68F5"/>
    <w:rsid w:val="007A6C82"/>
    <w:rsid w:val="007B6A6C"/>
    <w:rsid w:val="007C220D"/>
    <w:rsid w:val="007C3AF9"/>
    <w:rsid w:val="007C63E3"/>
    <w:rsid w:val="007D0F69"/>
    <w:rsid w:val="007D2F10"/>
    <w:rsid w:val="007D4804"/>
    <w:rsid w:val="007E0086"/>
    <w:rsid w:val="007E2188"/>
    <w:rsid w:val="007E2E2D"/>
    <w:rsid w:val="007E2E9C"/>
    <w:rsid w:val="007E49FF"/>
    <w:rsid w:val="007E6FAD"/>
    <w:rsid w:val="007E78D3"/>
    <w:rsid w:val="007F022B"/>
    <w:rsid w:val="007F34F2"/>
    <w:rsid w:val="007F4F36"/>
    <w:rsid w:val="007F6781"/>
    <w:rsid w:val="00800012"/>
    <w:rsid w:val="00801962"/>
    <w:rsid w:val="008053AD"/>
    <w:rsid w:val="008120F2"/>
    <w:rsid w:val="008124E3"/>
    <w:rsid w:val="0081360F"/>
    <w:rsid w:val="00813B7C"/>
    <w:rsid w:val="008172FE"/>
    <w:rsid w:val="00820CCC"/>
    <w:rsid w:val="00821976"/>
    <w:rsid w:val="00821BA3"/>
    <w:rsid w:val="0082339C"/>
    <w:rsid w:val="00823E41"/>
    <w:rsid w:val="00825930"/>
    <w:rsid w:val="00830F23"/>
    <w:rsid w:val="008358C3"/>
    <w:rsid w:val="00837F89"/>
    <w:rsid w:val="00840D8C"/>
    <w:rsid w:val="00843E3D"/>
    <w:rsid w:val="00844D39"/>
    <w:rsid w:val="00845971"/>
    <w:rsid w:val="0084687B"/>
    <w:rsid w:val="00847982"/>
    <w:rsid w:val="00851E33"/>
    <w:rsid w:val="00852424"/>
    <w:rsid w:val="00852FCB"/>
    <w:rsid w:val="00854136"/>
    <w:rsid w:val="00860255"/>
    <w:rsid w:val="008642A4"/>
    <w:rsid w:val="008677A1"/>
    <w:rsid w:val="00872B08"/>
    <w:rsid w:val="00872B1A"/>
    <w:rsid w:val="00873590"/>
    <w:rsid w:val="00875267"/>
    <w:rsid w:val="00876EB4"/>
    <w:rsid w:val="0088018E"/>
    <w:rsid w:val="00881BC6"/>
    <w:rsid w:val="00887042"/>
    <w:rsid w:val="00887DFD"/>
    <w:rsid w:val="008903D1"/>
    <w:rsid w:val="008913C1"/>
    <w:rsid w:val="008939ED"/>
    <w:rsid w:val="00894542"/>
    <w:rsid w:val="00894F02"/>
    <w:rsid w:val="0089776D"/>
    <w:rsid w:val="008A00E6"/>
    <w:rsid w:val="008A3D64"/>
    <w:rsid w:val="008A3DB2"/>
    <w:rsid w:val="008A4C8E"/>
    <w:rsid w:val="008B49DF"/>
    <w:rsid w:val="008B6044"/>
    <w:rsid w:val="008C05E2"/>
    <w:rsid w:val="008C07FC"/>
    <w:rsid w:val="008C180E"/>
    <w:rsid w:val="008C1D71"/>
    <w:rsid w:val="008C5DC7"/>
    <w:rsid w:val="008D18EC"/>
    <w:rsid w:val="008D1CCF"/>
    <w:rsid w:val="008D223A"/>
    <w:rsid w:val="008D2524"/>
    <w:rsid w:val="008D41C7"/>
    <w:rsid w:val="008D5E42"/>
    <w:rsid w:val="008E194B"/>
    <w:rsid w:val="008E251C"/>
    <w:rsid w:val="008E4702"/>
    <w:rsid w:val="008E4A4A"/>
    <w:rsid w:val="008E5972"/>
    <w:rsid w:val="008E6732"/>
    <w:rsid w:val="008E79AA"/>
    <w:rsid w:val="008F25AE"/>
    <w:rsid w:val="008F65F1"/>
    <w:rsid w:val="008F7138"/>
    <w:rsid w:val="00902A88"/>
    <w:rsid w:val="00911426"/>
    <w:rsid w:val="00916B94"/>
    <w:rsid w:val="00920458"/>
    <w:rsid w:val="00923A42"/>
    <w:rsid w:val="00923E03"/>
    <w:rsid w:val="0092481B"/>
    <w:rsid w:val="00925896"/>
    <w:rsid w:val="0092597A"/>
    <w:rsid w:val="00925A0F"/>
    <w:rsid w:val="00926A96"/>
    <w:rsid w:val="009349EE"/>
    <w:rsid w:val="00935F66"/>
    <w:rsid w:val="00941A7A"/>
    <w:rsid w:val="00944859"/>
    <w:rsid w:val="00950019"/>
    <w:rsid w:val="009504CF"/>
    <w:rsid w:val="0095117F"/>
    <w:rsid w:val="00953962"/>
    <w:rsid w:val="00954001"/>
    <w:rsid w:val="009556BB"/>
    <w:rsid w:val="0095638B"/>
    <w:rsid w:val="009563F1"/>
    <w:rsid w:val="0095677B"/>
    <w:rsid w:val="00964A43"/>
    <w:rsid w:val="0097441F"/>
    <w:rsid w:val="009746F5"/>
    <w:rsid w:val="00974B6A"/>
    <w:rsid w:val="00977EC4"/>
    <w:rsid w:val="00982C48"/>
    <w:rsid w:val="009866BE"/>
    <w:rsid w:val="009930CB"/>
    <w:rsid w:val="00995659"/>
    <w:rsid w:val="0099766F"/>
    <w:rsid w:val="009A3606"/>
    <w:rsid w:val="009A400A"/>
    <w:rsid w:val="009A44E4"/>
    <w:rsid w:val="009B218B"/>
    <w:rsid w:val="009B2AEE"/>
    <w:rsid w:val="009B6838"/>
    <w:rsid w:val="009B7A22"/>
    <w:rsid w:val="009B7F2B"/>
    <w:rsid w:val="009C0A94"/>
    <w:rsid w:val="009C0E8D"/>
    <w:rsid w:val="009C1790"/>
    <w:rsid w:val="009C29E7"/>
    <w:rsid w:val="009C2E5B"/>
    <w:rsid w:val="009C5E58"/>
    <w:rsid w:val="009C79D3"/>
    <w:rsid w:val="009E2A95"/>
    <w:rsid w:val="009E52CB"/>
    <w:rsid w:val="009E6ECA"/>
    <w:rsid w:val="009E72A8"/>
    <w:rsid w:val="009F42A4"/>
    <w:rsid w:val="009F73F6"/>
    <w:rsid w:val="00A02A85"/>
    <w:rsid w:val="00A04790"/>
    <w:rsid w:val="00A06AE9"/>
    <w:rsid w:val="00A10160"/>
    <w:rsid w:val="00A138AA"/>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378"/>
    <w:rsid w:val="00A615CB"/>
    <w:rsid w:val="00A6212D"/>
    <w:rsid w:val="00A62C0B"/>
    <w:rsid w:val="00A64305"/>
    <w:rsid w:val="00A645EF"/>
    <w:rsid w:val="00A70569"/>
    <w:rsid w:val="00A71530"/>
    <w:rsid w:val="00A72D3C"/>
    <w:rsid w:val="00A74824"/>
    <w:rsid w:val="00A77510"/>
    <w:rsid w:val="00A7770D"/>
    <w:rsid w:val="00A80FEB"/>
    <w:rsid w:val="00A85FCF"/>
    <w:rsid w:val="00A87411"/>
    <w:rsid w:val="00A87E41"/>
    <w:rsid w:val="00A9530A"/>
    <w:rsid w:val="00A955F4"/>
    <w:rsid w:val="00A97821"/>
    <w:rsid w:val="00AA398E"/>
    <w:rsid w:val="00AA5F92"/>
    <w:rsid w:val="00AA7BEC"/>
    <w:rsid w:val="00AB0852"/>
    <w:rsid w:val="00AB0C74"/>
    <w:rsid w:val="00AB0DBE"/>
    <w:rsid w:val="00AB438F"/>
    <w:rsid w:val="00AB6D3C"/>
    <w:rsid w:val="00AC0B9C"/>
    <w:rsid w:val="00AC0C46"/>
    <w:rsid w:val="00AC0EFC"/>
    <w:rsid w:val="00AC17E3"/>
    <w:rsid w:val="00AC1871"/>
    <w:rsid w:val="00AC307F"/>
    <w:rsid w:val="00AD4CDF"/>
    <w:rsid w:val="00AD5F6C"/>
    <w:rsid w:val="00AD6B19"/>
    <w:rsid w:val="00AE0026"/>
    <w:rsid w:val="00AE00DA"/>
    <w:rsid w:val="00AE41C2"/>
    <w:rsid w:val="00AF327F"/>
    <w:rsid w:val="00AF34B8"/>
    <w:rsid w:val="00AF6825"/>
    <w:rsid w:val="00B03473"/>
    <w:rsid w:val="00B04479"/>
    <w:rsid w:val="00B05314"/>
    <w:rsid w:val="00B057C0"/>
    <w:rsid w:val="00B13A87"/>
    <w:rsid w:val="00B14203"/>
    <w:rsid w:val="00B143AA"/>
    <w:rsid w:val="00B16817"/>
    <w:rsid w:val="00B17F3A"/>
    <w:rsid w:val="00B20215"/>
    <w:rsid w:val="00B20579"/>
    <w:rsid w:val="00B2541F"/>
    <w:rsid w:val="00B2590C"/>
    <w:rsid w:val="00B344A6"/>
    <w:rsid w:val="00B37BBB"/>
    <w:rsid w:val="00B41B1D"/>
    <w:rsid w:val="00B43A2C"/>
    <w:rsid w:val="00B44E6D"/>
    <w:rsid w:val="00B465B8"/>
    <w:rsid w:val="00B47160"/>
    <w:rsid w:val="00B47334"/>
    <w:rsid w:val="00B5347E"/>
    <w:rsid w:val="00B5382C"/>
    <w:rsid w:val="00B55B2B"/>
    <w:rsid w:val="00B5686A"/>
    <w:rsid w:val="00B6204F"/>
    <w:rsid w:val="00B62D16"/>
    <w:rsid w:val="00B651D1"/>
    <w:rsid w:val="00B67C9B"/>
    <w:rsid w:val="00B727B9"/>
    <w:rsid w:val="00B74F43"/>
    <w:rsid w:val="00B80391"/>
    <w:rsid w:val="00B817C0"/>
    <w:rsid w:val="00B81A6F"/>
    <w:rsid w:val="00B8414B"/>
    <w:rsid w:val="00B8539F"/>
    <w:rsid w:val="00B8693A"/>
    <w:rsid w:val="00BA4BDA"/>
    <w:rsid w:val="00BB1114"/>
    <w:rsid w:val="00BB26D0"/>
    <w:rsid w:val="00BB32DC"/>
    <w:rsid w:val="00BB6584"/>
    <w:rsid w:val="00BC444D"/>
    <w:rsid w:val="00BC4476"/>
    <w:rsid w:val="00BD09CB"/>
    <w:rsid w:val="00BD6DA7"/>
    <w:rsid w:val="00BE032E"/>
    <w:rsid w:val="00BE20D8"/>
    <w:rsid w:val="00BE22D3"/>
    <w:rsid w:val="00BE3F4E"/>
    <w:rsid w:val="00BE7ECE"/>
    <w:rsid w:val="00BF096C"/>
    <w:rsid w:val="00BF425C"/>
    <w:rsid w:val="00BF4583"/>
    <w:rsid w:val="00C002F1"/>
    <w:rsid w:val="00C037E1"/>
    <w:rsid w:val="00C03EF1"/>
    <w:rsid w:val="00C055D3"/>
    <w:rsid w:val="00C0669A"/>
    <w:rsid w:val="00C119D6"/>
    <w:rsid w:val="00C13132"/>
    <w:rsid w:val="00C21EA1"/>
    <w:rsid w:val="00C31074"/>
    <w:rsid w:val="00C323E6"/>
    <w:rsid w:val="00C41C08"/>
    <w:rsid w:val="00C438C4"/>
    <w:rsid w:val="00C46CAD"/>
    <w:rsid w:val="00C51662"/>
    <w:rsid w:val="00C56EA8"/>
    <w:rsid w:val="00C6051D"/>
    <w:rsid w:val="00C63EF6"/>
    <w:rsid w:val="00C651B9"/>
    <w:rsid w:val="00C65C6A"/>
    <w:rsid w:val="00C72C62"/>
    <w:rsid w:val="00C813D6"/>
    <w:rsid w:val="00C813DA"/>
    <w:rsid w:val="00C8267A"/>
    <w:rsid w:val="00C8457C"/>
    <w:rsid w:val="00C86741"/>
    <w:rsid w:val="00C8693B"/>
    <w:rsid w:val="00C90B04"/>
    <w:rsid w:val="00C91EC2"/>
    <w:rsid w:val="00C9271E"/>
    <w:rsid w:val="00C92FAF"/>
    <w:rsid w:val="00C95AA7"/>
    <w:rsid w:val="00C96A05"/>
    <w:rsid w:val="00CA458D"/>
    <w:rsid w:val="00CA4B30"/>
    <w:rsid w:val="00CB5A3B"/>
    <w:rsid w:val="00CB7634"/>
    <w:rsid w:val="00CC2911"/>
    <w:rsid w:val="00CC59D8"/>
    <w:rsid w:val="00CD0192"/>
    <w:rsid w:val="00CD7587"/>
    <w:rsid w:val="00CE626C"/>
    <w:rsid w:val="00CE642C"/>
    <w:rsid w:val="00CF26E9"/>
    <w:rsid w:val="00CF2E04"/>
    <w:rsid w:val="00D019D6"/>
    <w:rsid w:val="00D045E1"/>
    <w:rsid w:val="00D05162"/>
    <w:rsid w:val="00D07190"/>
    <w:rsid w:val="00D16061"/>
    <w:rsid w:val="00D204B8"/>
    <w:rsid w:val="00D21BFA"/>
    <w:rsid w:val="00D228A1"/>
    <w:rsid w:val="00D22FD3"/>
    <w:rsid w:val="00D2334A"/>
    <w:rsid w:val="00D25C7B"/>
    <w:rsid w:val="00D2635F"/>
    <w:rsid w:val="00D312C3"/>
    <w:rsid w:val="00D33690"/>
    <w:rsid w:val="00D3385E"/>
    <w:rsid w:val="00D34F1B"/>
    <w:rsid w:val="00D356BA"/>
    <w:rsid w:val="00D35D5A"/>
    <w:rsid w:val="00D36DBD"/>
    <w:rsid w:val="00D36E98"/>
    <w:rsid w:val="00D40411"/>
    <w:rsid w:val="00D42861"/>
    <w:rsid w:val="00D42D3E"/>
    <w:rsid w:val="00D44098"/>
    <w:rsid w:val="00D4478E"/>
    <w:rsid w:val="00D50E4D"/>
    <w:rsid w:val="00D51397"/>
    <w:rsid w:val="00D51F1A"/>
    <w:rsid w:val="00D534C1"/>
    <w:rsid w:val="00D55E3E"/>
    <w:rsid w:val="00D57BB2"/>
    <w:rsid w:val="00D6269D"/>
    <w:rsid w:val="00D62CCA"/>
    <w:rsid w:val="00D718B4"/>
    <w:rsid w:val="00D73188"/>
    <w:rsid w:val="00D73384"/>
    <w:rsid w:val="00D75D49"/>
    <w:rsid w:val="00D82768"/>
    <w:rsid w:val="00D827E8"/>
    <w:rsid w:val="00D82A1B"/>
    <w:rsid w:val="00D82B17"/>
    <w:rsid w:val="00D85871"/>
    <w:rsid w:val="00D86236"/>
    <w:rsid w:val="00D86DF1"/>
    <w:rsid w:val="00D90B92"/>
    <w:rsid w:val="00D9339B"/>
    <w:rsid w:val="00D95F86"/>
    <w:rsid w:val="00DA069F"/>
    <w:rsid w:val="00DA13F4"/>
    <w:rsid w:val="00DA2F7B"/>
    <w:rsid w:val="00DA782A"/>
    <w:rsid w:val="00DB06C9"/>
    <w:rsid w:val="00DB3F5E"/>
    <w:rsid w:val="00DB4723"/>
    <w:rsid w:val="00DB4D9C"/>
    <w:rsid w:val="00DB68C0"/>
    <w:rsid w:val="00DB76FD"/>
    <w:rsid w:val="00DD2802"/>
    <w:rsid w:val="00DD62EA"/>
    <w:rsid w:val="00DD75A4"/>
    <w:rsid w:val="00DD769E"/>
    <w:rsid w:val="00DE13EA"/>
    <w:rsid w:val="00DE1CF3"/>
    <w:rsid w:val="00DE20CD"/>
    <w:rsid w:val="00DE4C44"/>
    <w:rsid w:val="00DE556C"/>
    <w:rsid w:val="00DE78A0"/>
    <w:rsid w:val="00DF1E74"/>
    <w:rsid w:val="00DF4A44"/>
    <w:rsid w:val="00DF6EF1"/>
    <w:rsid w:val="00E00AE9"/>
    <w:rsid w:val="00E04166"/>
    <w:rsid w:val="00E06636"/>
    <w:rsid w:val="00E11617"/>
    <w:rsid w:val="00E11EE8"/>
    <w:rsid w:val="00E14561"/>
    <w:rsid w:val="00E14945"/>
    <w:rsid w:val="00E15E62"/>
    <w:rsid w:val="00E17B49"/>
    <w:rsid w:val="00E206A8"/>
    <w:rsid w:val="00E24B76"/>
    <w:rsid w:val="00E27026"/>
    <w:rsid w:val="00E33793"/>
    <w:rsid w:val="00E33B3A"/>
    <w:rsid w:val="00E36235"/>
    <w:rsid w:val="00E4280D"/>
    <w:rsid w:val="00E4282B"/>
    <w:rsid w:val="00E514D5"/>
    <w:rsid w:val="00E526F4"/>
    <w:rsid w:val="00E55C26"/>
    <w:rsid w:val="00E56DA6"/>
    <w:rsid w:val="00E56F4F"/>
    <w:rsid w:val="00E603D4"/>
    <w:rsid w:val="00E607F2"/>
    <w:rsid w:val="00E61EB4"/>
    <w:rsid w:val="00E62139"/>
    <w:rsid w:val="00E67940"/>
    <w:rsid w:val="00E67A4E"/>
    <w:rsid w:val="00E70542"/>
    <w:rsid w:val="00E8154F"/>
    <w:rsid w:val="00E81CB3"/>
    <w:rsid w:val="00E83D4B"/>
    <w:rsid w:val="00E84EED"/>
    <w:rsid w:val="00E91403"/>
    <w:rsid w:val="00E92930"/>
    <w:rsid w:val="00E92EDF"/>
    <w:rsid w:val="00E95617"/>
    <w:rsid w:val="00E9615B"/>
    <w:rsid w:val="00EA0392"/>
    <w:rsid w:val="00EA7ED8"/>
    <w:rsid w:val="00EB165C"/>
    <w:rsid w:val="00EB3AA7"/>
    <w:rsid w:val="00EB4295"/>
    <w:rsid w:val="00EB4621"/>
    <w:rsid w:val="00EB5722"/>
    <w:rsid w:val="00EB6E56"/>
    <w:rsid w:val="00EC08DD"/>
    <w:rsid w:val="00EC2901"/>
    <w:rsid w:val="00EC3989"/>
    <w:rsid w:val="00EC3CF4"/>
    <w:rsid w:val="00ED0089"/>
    <w:rsid w:val="00ED0B08"/>
    <w:rsid w:val="00ED0DD5"/>
    <w:rsid w:val="00ED104A"/>
    <w:rsid w:val="00ED23E8"/>
    <w:rsid w:val="00ED38C7"/>
    <w:rsid w:val="00ED59F6"/>
    <w:rsid w:val="00ED7803"/>
    <w:rsid w:val="00ED7C7F"/>
    <w:rsid w:val="00ED7FE6"/>
    <w:rsid w:val="00EE0F16"/>
    <w:rsid w:val="00EE7C98"/>
    <w:rsid w:val="00EF0873"/>
    <w:rsid w:val="00EF08C9"/>
    <w:rsid w:val="00EF2040"/>
    <w:rsid w:val="00EF5665"/>
    <w:rsid w:val="00F00FAB"/>
    <w:rsid w:val="00F0368A"/>
    <w:rsid w:val="00F03AAB"/>
    <w:rsid w:val="00F03C7E"/>
    <w:rsid w:val="00F06902"/>
    <w:rsid w:val="00F10360"/>
    <w:rsid w:val="00F13CFE"/>
    <w:rsid w:val="00F15560"/>
    <w:rsid w:val="00F204DC"/>
    <w:rsid w:val="00F20A5E"/>
    <w:rsid w:val="00F272EF"/>
    <w:rsid w:val="00F30DE3"/>
    <w:rsid w:val="00F33386"/>
    <w:rsid w:val="00F3540B"/>
    <w:rsid w:val="00F36722"/>
    <w:rsid w:val="00F401F2"/>
    <w:rsid w:val="00F45FD8"/>
    <w:rsid w:val="00F50C75"/>
    <w:rsid w:val="00F530A0"/>
    <w:rsid w:val="00F5360E"/>
    <w:rsid w:val="00F553C1"/>
    <w:rsid w:val="00F56189"/>
    <w:rsid w:val="00F562AE"/>
    <w:rsid w:val="00F57CBB"/>
    <w:rsid w:val="00F6159D"/>
    <w:rsid w:val="00F65683"/>
    <w:rsid w:val="00F71859"/>
    <w:rsid w:val="00F75C9F"/>
    <w:rsid w:val="00F76949"/>
    <w:rsid w:val="00F80213"/>
    <w:rsid w:val="00F82F1C"/>
    <w:rsid w:val="00F8439E"/>
    <w:rsid w:val="00F84930"/>
    <w:rsid w:val="00F91461"/>
    <w:rsid w:val="00F965A7"/>
    <w:rsid w:val="00FA73F3"/>
    <w:rsid w:val="00FB09ED"/>
    <w:rsid w:val="00FB11CB"/>
    <w:rsid w:val="00FB2276"/>
    <w:rsid w:val="00FB23B1"/>
    <w:rsid w:val="00FB3AEF"/>
    <w:rsid w:val="00FB3E74"/>
    <w:rsid w:val="00FB5477"/>
    <w:rsid w:val="00FB61AE"/>
    <w:rsid w:val="00FB7360"/>
    <w:rsid w:val="00FC031F"/>
    <w:rsid w:val="00FC1689"/>
    <w:rsid w:val="00FC411D"/>
    <w:rsid w:val="00FC4DAF"/>
    <w:rsid w:val="00FC6222"/>
    <w:rsid w:val="00FD0207"/>
    <w:rsid w:val="00FD0FA8"/>
    <w:rsid w:val="00FD34D0"/>
    <w:rsid w:val="00FD67A1"/>
    <w:rsid w:val="00FE5135"/>
    <w:rsid w:val="00FE62E0"/>
    <w:rsid w:val="00FE6E18"/>
    <w:rsid w:val="00FE6E28"/>
    <w:rsid w:val="00FE6F43"/>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25930"/>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paragraph" w:customStyle="1" w:styleId="TableParagraph">
    <w:name w:val="Table Paragraph"/>
    <w:basedOn w:val="a"/>
    <w:uiPriority w:val="1"/>
    <w:qFormat/>
    <w:rsid w:val="00D50E4D"/>
    <w:pPr>
      <w:widowControl w:val="0"/>
      <w:autoSpaceDE w:val="0"/>
      <w:autoSpaceDN w:val="0"/>
    </w:pPr>
    <w:rPr>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542594817">
      <w:bodyDiv w:val="1"/>
      <w:marLeft w:val="0"/>
      <w:marRight w:val="0"/>
      <w:marTop w:val="0"/>
      <w:marBottom w:val="0"/>
      <w:divBdr>
        <w:top w:val="none" w:sz="0" w:space="0" w:color="auto"/>
        <w:left w:val="none" w:sz="0" w:space="0" w:color="auto"/>
        <w:bottom w:val="none" w:sz="0" w:space="0" w:color="auto"/>
        <w:right w:val="none" w:sz="0" w:space="0" w:color="auto"/>
      </w:divBdr>
    </w:div>
    <w:div w:id="579679597">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244728478">
      <w:bodyDiv w:val="1"/>
      <w:marLeft w:val="0"/>
      <w:marRight w:val="0"/>
      <w:marTop w:val="0"/>
      <w:marBottom w:val="0"/>
      <w:divBdr>
        <w:top w:val="none" w:sz="0" w:space="0" w:color="auto"/>
        <w:left w:val="none" w:sz="0" w:space="0" w:color="auto"/>
        <w:bottom w:val="none" w:sz="0" w:space="0" w:color="auto"/>
        <w:right w:val="none" w:sz="0" w:space="0" w:color="auto"/>
      </w:divBdr>
    </w:div>
    <w:div w:id="13611285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74641436">
      <w:bodyDiv w:val="1"/>
      <w:marLeft w:val="0"/>
      <w:marRight w:val="0"/>
      <w:marTop w:val="0"/>
      <w:marBottom w:val="0"/>
      <w:divBdr>
        <w:top w:val="none" w:sz="0" w:space="0" w:color="auto"/>
        <w:left w:val="none" w:sz="0" w:space="0" w:color="auto"/>
        <w:bottom w:val="none" w:sz="0" w:space="0" w:color="auto"/>
        <w:right w:val="none" w:sz="0" w:space="0" w:color="auto"/>
      </w:divBdr>
    </w:div>
    <w:div w:id="1496804996">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7184493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ition.cnn.com/" TargetMode="External"/><Relationship Id="rId18" Type="http://schemas.openxmlformats.org/officeDocument/2006/relationships/hyperlink" Target="https://www.oxfordlearnersdictionaries.com/" TargetMode="External"/><Relationship Id="rId26" Type="http://schemas.openxmlformats.org/officeDocument/2006/relationships/hyperlink" Target="http://www.multitran.com/" TargetMode="External"/><Relationship Id="rId3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1" Type="http://schemas.openxmlformats.org/officeDocument/2006/relationships/hyperlink" Target="http://www.better-english-test.com/" TargetMode="External"/><Relationship Id="rId34" Type="http://schemas.openxmlformats.org/officeDocument/2006/relationships/hyperlink" Target="https://www.coursera.org/" TargetMode="External"/><Relationship Id="rId42" Type="http://schemas.openxmlformats.org/officeDocument/2006/relationships/hyperlink" Target="mailto:a.alipbayeva@gmail.com"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lingvolive.com/en-us" TargetMode="External"/><Relationship Id="rId20" Type="http://schemas.openxmlformats.org/officeDocument/2006/relationships/hyperlink" Target="http://www.business-english.com/" TargetMode="External"/><Relationship Id="rId29" Type="http://schemas.openxmlformats.org/officeDocument/2006/relationships/hyperlink" Target="https://www.oxfordlearnersdictionaries.com/" TargetMode="External"/><Relationship Id="rId41"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org/en/" TargetMode="External"/><Relationship Id="rId24" Type="http://schemas.openxmlformats.org/officeDocument/2006/relationships/hyperlink" Target="https://edition.cnn.com" TargetMode="External"/><Relationship Id="rId32" Type="http://schemas.openxmlformats.org/officeDocument/2006/relationships/hyperlink" Target="https://www.futurelearn.com/courses/forensic-psychology" TargetMode="External"/><Relationship Id="rId3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40"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5" Type="http://schemas.openxmlformats.org/officeDocument/2006/relationships/styles" Target="styles.xml"/><Relationship Id="rId15" Type="http://schemas.openxmlformats.org/officeDocument/2006/relationships/hyperlink" Target="http://www.multitran.com/" TargetMode="External"/><Relationship Id="rId23" Type="http://schemas.openxmlformats.org/officeDocument/2006/relationships/hyperlink" Target="https://www.ted.com" TargetMode="External"/><Relationship Id="rId28" Type="http://schemas.openxmlformats.org/officeDocument/2006/relationships/hyperlink" Target="http://www.ozdic.com" TargetMode="External"/><Relationship Id="rId36" Type="http://schemas.openxmlformats.org/officeDocument/2006/relationships/hyperlink" Target="https://univer.kaznu.kz/Content/instructions/%D0%90%D0%BA%D0%B0%D0%B4%D0%B5%D0%BC%D0%B8%D1%87%D0%B5%D1%81%D0%BA%D0%B0%D1%8F%20%D0%BF%D0%BE%D0%BB%D0%B8%D1%82%D0%B8%D0%BA%D0%B0.pdf" TargetMode="External"/><Relationship Id="rId10" Type="http://schemas.openxmlformats.org/officeDocument/2006/relationships/hyperlink" Target="https://read.kz/book/show/3213.pdf" TargetMode="External"/><Relationship Id="rId19" Type="http://schemas.openxmlformats.org/officeDocument/2006/relationships/hyperlink" Target="https://dictionary.cambridge.org/" TargetMode="External"/><Relationship Id="rId31" Type="http://schemas.openxmlformats.org/officeDocument/2006/relationships/hyperlink" Target="https://www.futurelearn.com/"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bc.co.uk/" TargetMode="External"/><Relationship Id="rId22" Type="http://schemas.openxmlformats.org/officeDocument/2006/relationships/hyperlink" Target="https://www.un.org/en/" TargetMode="External"/><Relationship Id="rId27" Type="http://schemas.openxmlformats.org/officeDocument/2006/relationships/hyperlink" Target="https://www.lingvolive.com/en-us" TargetMode="External"/><Relationship Id="rId30" Type="http://schemas.openxmlformats.org/officeDocument/2006/relationships/hyperlink" Target="https://dictionary.cambridge.org" TargetMode="External"/><Relationship Id="rId35" Type="http://schemas.openxmlformats.org/officeDocument/2006/relationships/hyperlink" Target="https://www.e-ir.info/"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ted.com/" TargetMode="External"/><Relationship Id="rId17" Type="http://schemas.openxmlformats.org/officeDocument/2006/relationships/hyperlink" Target="http://www.ozdic.com/" TargetMode="External"/><Relationship Id="rId25" Type="http://schemas.openxmlformats.org/officeDocument/2006/relationships/hyperlink" Target="https://www.bbc.co.uk" TargetMode="External"/><Relationship Id="rId33" Type="http://schemas.openxmlformats.org/officeDocument/2006/relationships/hyperlink" Target="https://www.futurelearn.com/courses/criminology-and-crime" TargetMode="External"/><Relationship Id="rId38"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7</Pages>
  <Words>3443</Words>
  <Characters>19626</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23023</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Толымбек Гүлжауһар</cp:lastModifiedBy>
  <cp:revision>31</cp:revision>
  <cp:lastPrinted>2023-11-12T23:37:00Z</cp:lastPrinted>
  <dcterms:created xsi:type="dcterms:W3CDTF">2023-07-10T04:09:00Z</dcterms:created>
  <dcterms:modified xsi:type="dcterms:W3CDTF">2025-10-13T11:34:00Z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